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83991" w14:textId="77777777" w:rsidR="00D34E79" w:rsidRPr="00B14800" w:rsidRDefault="00D34E79" w:rsidP="00D34E79">
      <w:pPr>
        <w:jc w:val="right"/>
        <w:rPr>
          <w:rFonts w:eastAsia="Calibri"/>
          <w:b/>
          <w:color w:val="000000"/>
          <w:sz w:val="20"/>
          <w:szCs w:val="20"/>
          <w:lang w:eastAsia="en-US"/>
        </w:rPr>
      </w:pPr>
      <w:r w:rsidRPr="00B14800">
        <w:rPr>
          <w:rFonts w:eastAsia="Calibri"/>
          <w:b/>
          <w:color w:val="000000"/>
          <w:sz w:val="20"/>
          <w:szCs w:val="20"/>
          <w:lang w:eastAsia="en-US"/>
        </w:rPr>
        <w:t xml:space="preserve">Утверждена </w:t>
      </w:r>
    </w:p>
    <w:p w14:paraId="4F326614" w14:textId="4A4F0E4C" w:rsidR="0089422B" w:rsidRPr="00BE4324" w:rsidRDefault="00D34E79" w:rsidP="00D13A70">
      <w:pPr>
        <w:jc w:val="right"/>
        <w:rPr>
          <w:rFonts w:eastAsia="Calibri"/>
          <w:b/>
          <w:color w:val="000000"/>
          <w:sz w:val="20"/>
          <w:szCs w:val="20"/>
          <w:lang w:val="kk-KZ" w:eastAsia="en-US"/>
        </w:rPr>
      </w:pPr>
      <w:r w:rsidRPr="00B14800">
        <w:rPr>
          <w:rFonts w:eastAsia="Calibri"/>
          <w:b/>
          <w:color w:val="000000"/>
          <w:sz w:val="20"/>
          <w:szCs w:val="20"/>
          <w:lang w:eastAsia="en-US"/>
        </w:rPr>
        <w:t xml:space="preserve">                                                 </w:t>
      </w:r>
      <w:bookmarkStart w:id="0" w:name="_Hlk92897229"/>
      <w:r w:rsidR="003F2D35">
        <w:rPr>
          <w:rFonts w:eastAsia="Calibri"/>
          <w:b/>
          <w:color w:val="000000"/>
          <w:sz w:val="20"/>
          <w:szCs w:val="20"/>
          <w:lang w:eastAsia="en-US"/>
        </w:rPr>
        <w:t xml:space="preserve">                              </w:t>
      </w:r>
      <w:r w:rsidR="0037406B">
        <w:rPr>
          <w:rFonts w:eastAsia="Calibri"/>
          <w:b/>
          <w:color w:val="000000"/>
          <w:sz w:val="20"/>
          <w:szCs w:val="20"/>
          <w:lang w:eastAsia="en-US"/>
        </w:rPr>
        <w:t>Д</w:t>
      </w:r>
      <w:r w:rsidR="0089422B" w:rsidRPr="0089422B">
        <w:rPr>
          <w:rFonts w:eastAsia="Calibri"/>
          <w:b/>
          <w:color w:val="000000"/>
          <w:sz w:val="20"/>
          <w:szCs w:val="20"/>
          <w:lang w:eastAsia="en-US"/>
        </w:rPr>
        <w:t>иректор</w:t>
      </w:r>
    </w:p>
    <w:bookmarkEnd w:id="0"/>
    <w:p w14:paraId="1AEDF541" w14:textId="77777777" w:rsidR="00CD2733" w:rsidRDefault="00CD2733" w:rsidP="00D13A70">
      <w:pPr>
        <w:jc w:val="right"/>
        <w:rPr>
          <w:rFonts w:eastAsia="Calibri"/>
          <w:b/>
          <w:color w:val="000000"/>
          <w:sz w:val="20"/>
          <w:szCs w:val="20"/>
          <w:lang w:eastAsia="en-US"/>
        </w:rPr>
      </w:pPr>
      <w:r w:rsidRPr="00CD2733">
        <w:rPr>
          <w:rFonts w:eastAsia="Calibri"/>
          <w:b/>
          <w:color w:val="000000"/>
          <w:sz w:val="20"/>
          <w:szCs w:val="20"/>
          <w:lang w:eastAsia="en-US"/>
        </w:rPr>
        <w:t xml:space="preserve">Государственное коммунальное предприятие на праве хозяйственного ведения </w:t>
      </w:r>
    </w:p>
    <w:p w14:paraId="68A78081" w14:textId="77777777" w:rsidR="00CD2733" w:rsidRDefault="00CD2733" w:rsidP="00D13A70">
      <w:pPr>
        <w:jc w:val="right"/>
        <w:rPr>
          <w:rFonts w:eastAsia="Calibri"/>
          <w:b/>
          <w:color w:val="000000"/>
          <w:sz w:val="20"/>
          <w:szCs w:val="20"/>
          <w:lang w:eastAsia="en-US"/>
        </w:rPr>
      </w:pPr>
      <w:r w:rsidRPr="00CD2733">
        <w:rPr>
          <w:rFonts w:eastAsia="Calibri"/>
          <w:b/>
          <w:color w:val="000000"/>
          <w:sz w:val="20"/>
          <w:szCs w:val="20"/>
          <w:lang w:eastAsia="en-US"/>
        </w:rPr>
        <w:t xml:space="preserve">«Областная станция скорой и неотложной медицинской помощи» </w:t>
      </w:r>
    </w:p>
    <w:p w14:paraId="657D808E" w14:textId="35E68C77" w:rsidR="0089422B" w:rsidRDefault="00CD2733" w:rsidP="00D13A70">
      <w:pPr>
        <w:jc w:val="right"/>
        <w:rPr>
          <w:rFonts w:eastAsia="Calibri"/>
          <w:b/>
          <w:color w:val="000000"/>
          <w:sz w:val="20"/>
          <w:szCs w:val="20"/>
          <w:lang w:eastAsia="en-US"/>
        </w:rPr>
      </w:pPr>
      <w:r w:rsidRPr="00CD2733">
        <w:rPr>
          <w:rFonts w:eastAsia="Calibri"/>
          <w:b/>
          <w:color w:val="000000"/>
          <w:sz w:val="20"/>
          <w:szCs w:val="20"/>
          <w:lang w:eastAsia="en-US"/>
        </w:rPr>
        <w:t>государственного учреждения «Управления здравоохранения Алматинской области»</w:t>
      </w:r>
    </w:p>
    <w:p w14:paraId="460C97B4" w14:textId="01A3BEF9" w:rsidR="00D34E79" w:rsidRPr="00CD2733" w:rsidRDefault="00CD2733" w:rsidP="00CD2733">
      <w:pPr>
        <w:pStyle w:val="af0"/>
        <w:jc w:val="right"/>
        <w:rPr>
          <w:rFonts w:ascii="Times New Roman" w:hAnsi="Times New Roman"/>
          <w:b/>
          <w:color w:val="000000"/>
          <w:sz w:val="20"/>
          <w:szCs w:val="20"/>
          <w:lang w:val="kk-KZ"/>
        </w:rPr>
      </w:pPr>
      <w:r w:rsidRPr="00CD2733">
        <w:rPr>
          <w:rFonts w:ascii="Times New Roman" w:hAnsi="Times New Roman"/>
          <w:b/>
          <w:color w:val="000000"/>
          <w:sz w:val="20"/>
          <w:szCs w:val="20"/>
          <w:lang w:val="kk-KZ"/>
        </w:rPr>
        <w:t>Жантоков Е.Д.</w:t>
      </w:r>
    </w:p>
    <w:p w14:paraId="5700564F" w14:textId="77777777" w:rsidR="00D34E79" w:rsidRPr="00B14800" w:rsidRDefault="00D34E79" w:rsidP="00D34E79">
      <w:pPr>
        <w:pStyle w:val="af0"/>
        <w:jc w:val="center"/>
        <w:rPr>
          <w:rFonts w:ascii="Times New Roman" w:hAnsi="Times New Roman"/>
          <w:b/>
          <w:color w:val="000000"/>
          <w:sz w:val="20"/>
          <w:szCs w:val="20"/>
        </w:rPr>
      </w:pPr>
    </w:p>
    <w:p w14:paraId="59EEC848" w14:textId="77777777" w:rsidR="00D34E79" w:rsidRPr="0033683F" w:rsidRDefault="00BE6510" w:rsidP="00D34E79">
      <w:pPr>
        <w:pStyle w:val="af0"/>
        <w:jc w:val="center"/>
        <w:rPr>
          <w:rFonts w:ascii="Times New Roman" w:hAnsi="Times New Roman"/>
          <w:b/>
          <w:color w:val="000000"/>
          <w:sz w:val="20"/>
          <w:szCs w:val="20"/>
        </w:rPr>
      </w:pPr>
      <w:r>
        <w:rPr>
          <w:rFonts w:ascii="Times New Roman" w:hAnsi="Times New Roman"/>
          <w:b/>
          <w:color w:val="000000"/>
          <w:sz w:val="20"/>
          <w:szCs w:val="20"/>
        </w:rPr>
        <w:t xml:space="preserve">  </w:t>
      </w:r>
      <w:r w:rsidR="00D34E79" w:rsidRPr="0033683F">
        <w:rPr>
          <w:rFonts w:ascii="Times New Roman" w:hAnsi="Times New Roman"/>
          <w:b/>
          <w:color w:val="000000"/>
          <w:sz w:val="20"/>
          <w:szCs w:val="20"/>
        </w:rPr>
        <w:t xml:space="preserve">Тендерная документация </w:t>
      </w:r>
    </w:p>
    <w:p w14:paraId="388652BD" w14:textId="2ED71D5C" w:rsidR="001F4F6E" w:rsidRPr="0033683F" w:rsidRDefault="00AB715D" w:rsidP="00AB715D">
      <w:pPr>
        <w:pStyle w:val="af0"/>
        <w:ind w:firstLine="708"/>
        <w:jc w:val="both"/>
        <w:rPr>
          <w:rFonts w:ascii="Times New Roman" w:hAnsi="Times New Roman"/>
          <w:sz w:val="20"/>
          <w:szCs w:val="20"/>
        </w:rPr>
      </w:pPr>
      <w:r>
        <w:rPr>
          <w:rFonts w:ascii="Times New Roman" w:hAnsi="Times New Roman"/>
          <w:color w:val="000000"/>
          <w:sz w:val="20"/>
          <w:szCs w:val="20"/>
        </w:rPr>
        <w:t>П</w:t>
      </w:r>
      <w:r w:rsidR="00D34E79" w:rsidRPr="0033683F">
        <w:rPr>
          <w:rFonts w:ascii="Times New Roman" w:hAnsi="Times New Roman"/>
          <w:color w:val="000000"/>
          <w:sz w:val="20"/>
          <w:szCs w:val="20"/>
        </w:rPr>
        <w:t>о закупу</w:t>
      </w:r>
      <w:r w:rsidR="00DC37D7" w:rsidRPr="0033683F">
        <w:rPr>
          <w:rFonts w:ascii="Times New Roman" w:hAnsi="Times New Roman"/>
          <w:color w:val="000000"/>
          <w:sz w:val="20"/>
          <w:szCs w:val="20"/>
        </w:rPr>
        <w:t xml:space="preserve"> </w:t>
      </w:r>
      <w:r w:rsidR="008E1D81" w:rsidRPr="0033683F">
        <w:rPr>
          <w:rFonts w:ascii="Times New Roman" w:hAnsi="Times New Roman"/>
          <w:b/>
          <w:color w:val="000000"/>
          <w:sz w:val="20"/>
          <w:szCs w:val="20"/>
        </w:rPr>
        <w:t>«</w:t>
      </w:r>
      <w:r w:rsidR="00920B9C" w:rsidRPr="00920B9C">
        <w:rPr>
          <w:rFonts w:ascii="Times New Roman" w:hAnsi="Times New Roman"/>
          <w:b/>
          <w:color w:val="000000"/>
          <w:sz w:val="20"/>
          <w:szCs w:val="20"/>
        </w:rPr>
        <w:t>медицинских изделий</w:t>
      </w:r>
      <w:r w:rsidR="00D13A70" w:rsidRPr="00920B9C">
        <w:rPr>
          <w:rFonts w:ascii="Times New Roman" w:hAnsi="Times New Roman"/>
          <w:b/>
          <w:color w:val="000000"/>
          <w:sz w:val="20"/>
          <w:szCs w:val="20"/>
        </w:rPr>
        <w:t>»</w:t>
      </w:r>
      <w:r w:rsidR="00D13A70" w:rsidRPr="0033683F">
        <w:rPr>
          <w:rFonts w:ascii="Times New Roman" w:hAnsi="Times New Roman"/>
          <w:color w:val="000000"/>
          <w:sz w:val="20"/>
          <w:szCs w:val="20"/>
        </w:rPr>
        <w:t xml:space="preserve"> на</w:t>
      </w:r>
      <w:r w:rsidR="00EC13A6" w:rsidRPr="0033683F">
        <w:rPr>
          <w:rFonts w:ascii="Times New Roman" w:hAnsi="Times New Roman"/>
          <w:color w:val="000000"/>
          <w:sz w:val="20"/>
          <w:szCs w:val="20"/>
        </w:rPr>
        <w:t xml:space="preserve"> 202</w:t>
      </w:r>
      <w:r w:rsidR="007E108E" w:rsidRPr="0033683F">
        <w:rPr>
          <w:rFonts w:ascii="Times New Roman" w:hAnsi="Times New Roman"/>
          <w:color w:val="000000"/>
          <w:sz w:val="20"/>
          <w:szCs w:val="20"/>
          <w:lang w:val="kk-KZ"/>
        </w:rPr>
        <w:t>3</w:t>
      </w:r>
      <w:r w:rsidR="00A341F6" w:rsidRPr="0033683F">
        <w:rPr>
          <w:rFonts w:ascii="Times New Roman" w:hAnsi="Times New Roman"/>
          <w:color w:val="000000"/>
          <w:sz w:val="20"/>
          <w:szCs w:val="20"/>
        </w:rPr>
        <w:t xml:space="preserve"> год в рамках гарантированного объема бесплатной медицинской помощи и медицинской помощи в системе обязательного социального медицинского страхования</w:t>
      </w:r>
      <w:r w:rsidR="008E1D81" w:rsidRPr="0033683F">
        <w:rPr>
          <w:rFonts w:ascii="Times New Roman" w:hAnsi="Times New Roman"/>
          <w:color w:val="000000"/>
          <w:sz w:val="20"/>
          <w:szCs w:val="20"/>
        </w:rPr>
        <w:t>.</w:t>
      </w:r>
    </w:p>
    <w:p w14:paraId="1420FBAC" w14:textId="6593B7D4" w:rsidR="00962693" w:rsidRPr="0033683F" w:rsidRDefault="00962693" w:rsidP="00AB715D">
      <w:pPr>
        <w:ind w:firstLine="426"/>
        <w:jc w:val="both"/>
        <w:rPr>
          <w:sz w:val="20"/>
          <w:szCs w:val="20"/>
        </w:rPr>
      </w:pPr>
      <w:r w:rsidRPr="0033683F">
        <w:rPr>
          <w:sz w:val="20"/>
          <w:szCs w:val="20"/>
        </w:rPr>
        <w:t>Настоящая</w:t>
      </w:r>
      <w:r w:rsidR="00D34E79" w:rsidRPr="0033683F">
        <w:rPr>
          <w:sz w:val="20"/>
          <w:szCs w:val="20"/>
        </w:rPr>
        <w:t xml:space="preserve"> </w:t>
      </w:r>
      <w:r w:rsidRPr="0033683F">
        <w:rPr>
          <w:sz w:val="20"/>
          <w:szCs w:val="20"/>
        </w:rPr>
        <w:t>тендерна</w:t>
      </w:r>
      <w:r w:rsidR="00D34E79" w:rsidRPr="0033683F">
        <w:rPr>
          <w:sz w:val="20"/>
          <w:szCs w:val="20"/>
        </w:rPr>
        <w:t xml:space="preserve">я документация, предоставляемая </w:t>
      </w:r>
      <w:r w:rsidRPr="0033683F">
        <w:rPr>
          <w:sz w:val="20"/>
          <w:szCs w:val="20"/>
        </w:rPr>
        <w:t>орга</w:t>
      </w:r>
      <w:r w:rsidR="00D34E79" w:rsidRPr="0033683F">
        <w:rPr>
          <w:sz w:val="20"/>
          <w:szCs w:val="20"/>
        </w:rPr>
        <w:t xml:space="preserve">низатором тендера потенциальным </w:t>
      </w:r>
      <w:r w:rsidRPr="0033683F">
        <w:rPr>
          <w:sz w:val="20"/>
          <w:szCs w:val="20"/>
        </w:rPr>
        <w:t>поставщикам для подготовки тендерных заявок и участия в тендере по закупкам</w:t>
      </w:r>
      <w:r w:rsidR="00BE386A" w:rsidRPr="0033683F">
        <w:rPr>
          <w:color w:val="000000"/>
          <w:sz w:val="20"/>
          <w:szCs w:val="20"/>
        </w:rPr>
        <w:t xml:space="preserve"> </w:t>
      </w:r>
      <w:r w:rsidR="0090027A" w:rsidRPr="0033683F">
        <w:rPr>
          <w:b/>
          <w:color w:val="000000"/>
          <w:sz w:val="20"/>
          <w:szCs w:val="20"/>
          <w:lang w:val="kk-KZ"/>
        </w:rPr>
        <w:t>«</w:t>
      </w:r>
      <w:r w:rsidR="005C46AC" w:rsidRPr="005C46AC">
        <w:rPr>
          <w:b/>
          <w:color w:val="000000"/>
          <w:sz w:val="20"/>
          <w:szCs w:val="20"/>
          <w:lang w:val="kk-KZ"/>
        </w:rPr>
        <w:t>медицинских изделий</w:t>
      </w:r>
      <w:r w:rsidR="0090027A" w:rsidRPr="005C46AC">
        <w:rPr>
          <w:b/>
          <w:color w:val="000000"/>
          <w:sz w:val="20"/>
          <w:szCs w:val="20"/>
          <w:lang w:val="kk-KZ"/>
        </w:rPr>
        <w:t>»</w:t>
      </w:r>
      <w:r w:rsidR="00DC37D7" w:rsidRPr="0033683F">
        <w:rPr>
          <w:color w:val="000000"/>
          <w:sz w:val="20"/>
          <w:szCs w:val="20"/>
        </w:rPr>
        <w:t xml:space="preserve"> </w:t>
      </w:r>
      <w:r w:rsidR="00744FD6" w:rsidRPr="0033683F">
        <w:rPr>
          <w:color w:val="000000"/>
          <w:sz w:val="20"/>
          <w:szCs w:val="20"/>
        </w:rPr>
        <w:t>на 202</w:t>
      </w:r>
      <w:r w:rsidR="007E108E" w:rsidRPr="0033683F">
        <w:rPr>
          <w:color w:val="000000"/>
          <w:sz w:val="20"/>
          <w:szCs w:val="20"/>
          <w:lang w:val="kk-KZ"/>
        </w:rPr>
        <w:t>3</w:t>
      </w:r>
      <w:r w:rsidR="00BE386A" w:rsidRPr="0033683F">
        <w:rPr>
          <w:color w:val="000000"/>
          <w:sz w:val="20"/>
          <w:szCs w:val="20"/>
        </w:rPr>
        <w:t xml:space="preserve"> год</w:t>
      </w:r>
      <w:r w:rsidRPr="0033683F">
        <w:rPr>
          <w:sz w:val="20"/>
          <w:szCs w:val="20"/>
        </w:rPr>
        <w:t xml:space="preserve"> для </w:t>
      </w:r>
      <w:r w:rsidR="005C46AC" w:rsidRPr="005C46AC">
        <w:rPr>
          <w:b/>
          <w:bCs/>
          <w:sz w:val="20"/>
          <w:szCs w:val="20"/>
        </w:rPr>
        <w:t>Государственное коммунальное предприятие на праве хозяйственного ведения «Областная станция скорой и неотложной медицинской помощи» государственного учреждения «Управления здравоохранения Алматинской области»</w:t>
      </w:r>
      <w:r w:rsidR="00934063" w:rsidRPr="0033683F">
        <w:rPr>
          <w:sz w:val="20"/>
          <w:szCs w:val="20"/>
          <w:lang w:val="kk-KZ"/>
        </w:rPr>
        <w:t xml:space="preserve"> </w:t>
      </w:r>
      <w:r w:rsidRPr="0033683F">
        <w:rPr>
          <w:sz w:val="20"/>
          <w:szCs w:val="20"/>
        </w:rPr>
        <w:t xml:space="preserve">(далее – Тендерная документация) разработана в соответствии </w:t>
      </w:r>
      <w:r w:rsidR="009E1BAF" w:rsidRPr="0033683F">
        <w:rPr>
          <w:b/>
          <w:sz w:val="20"/>
          <w:szCs w:val="20"/>
        </w:rPr>
        <w:t>«</w:t>
      </w:r>
      <w:r w:rsidR="00973DB4" w:rsidRPr="0033683F">
        <w:rPr>
          <w:color w:val="000000"/>
          <w:sz w:val="20"/>
          <w:szCs w:val="20"/>
          <w:lang w:val="kk-KZ"/>
        </w:rPr>
        <w:t>П</w:t>
      </w:r>
      <w:r w:rsidR="00973DB4" w:rsidRPr="0033683F">
        <w:rPr>
          <w:color w:val="000000"/>
          <w:sz w:val="20"/>
          <w:szCs w:val="20"/>
        </w:rPr>
        <w:t>равил</w:t>
      </w:r>
      <w:r w:rsidR="00973DB4" w:rsidRPr="0033683F">
        <w:rPr>
          <w:color w:val="000000"/>
          <w:sz w:val="20"/>
          <w:szCs w:val="20"/>
          <w:lang w:val="kk-KZ"/>
        </w:rPr>
        <w:t>ами</w:t>
      </w:r>
      <w:r w:rsidR="00973DB4" w:rsidRPr="0033683F">
        <w:rPr>
          <w:color w:val="000000"/>
          <w:sz w:val="20"/>
          <w:szCs w:val="20"/>
        </w:rPr>
        <w:t xml:space="preserve">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973DB4" w:rsidRPr="0033683F">
        <w:rPr>
          <w:sz w:val="20"/>
          <w:szCs w:val="20"/>
          <w:lang w:val="kk-KZ"/>
        </w:rPr>
        <w:t xml:space="preserve">. </w:t>
      </w:r>
      <w:r w:rsidR="00973DB4" w:rsidRPr="0033683F">
        <w:rPr>
          <w:color w:val="000000"/>
          <w:sz w:val="20"/>
          <w:szCs w:val="20"/>
        </w:rPr>
        <w:t xml:space="preserve">Приказ Министра здравоохранения Республики </w:t>
      </w:r>
      <w:r w:rsidR="00E77648">
        <w:rPr>
          <w:color w:val="000000"/>
          <w:sz w:val="20"/>
          <w:szCs w:val="20"/>
        </w:rPr>
        <w:t>Казахстан от 7 июня 2023 года №</w:t>
      </w:r>
      <w:r w:rsidR="00973DB4" w:rsidRPr="0033683F">
        <w:rPr>
          <w:color w:val="000000"/>
          <w:sz w:val="20"/>
          <w:szCs w:val="20"/>
        </w:rPr>
        <w:t>110. Зарегистрирован в Министерстве юстиции Республики Казахстан 8 июня 2023 года № 32733</w:t>
      </w:r>
      <w:r w:rsidR="00C70792" w:rsidRPr="0033683F">
        <w:rPr>
          <w:bCs/>
          <w:sz w:val="20"/>
          <w:szCs w:val="20"/>
        </w:rPr>
        <w:t>»</w:t>
      </w:r>
      <w:r w:rsidR="004A19E4" w:rsidRPr="0033683F">
        <w:rPr>
          <w:sz w:val="20"/>
          <w:szCs w:val="20"/>
        </w:rPr>
        <w:t xml:space="preserve"> (далее – Правила)</w:t>
      </w:r>
      <w:r w:rsidRPr="0033683F">
        <w:rPr>
          <w:sz w:val="20"/>
          <w:szCs w:val="20"/>
        </w:rPr>
        <w:t>.</w:t>
      </w:r>
    </w:p>
    <w:p w14:paraId="5063B53F" w14:textId="42488098" w:rsidR="00962693" w:rsidRPr="00B26145" w:rsidRDefault="00962693" w:rsidP="00D34E79">
      <w:pPr>
        <w:ind w:firstLine="426"/>
        <w:jc w:val="both"/>
        <w:rPr>
          <w:color w:val="000000"/>
          <w:sz w:val="20"/>
          <w:szCs w:val="20"/>
        </w:rPr>
      </w:pPr>
      <w:r w:rsidRPr="0033683F">
        <w:rPr>
          <w:b/>
          <w:sz w:val="20"/>
          <w:szCs w:val="20"/>
        </w:rPr>
        <w:t>Организатор тендера</w:t>
      </w:r>
      <w:r w:rsidRPr="0033683F">
        <w:rPr>
          <w:sz w:val="20"/>
          <w:szCs w:val="20"/>
        </w:rPr>
        <w:t>:</w:t>
      </w:r>
      <w:r w:rsidR="0000048A">
        <w:rPr>
          <w:sz w:val="20"/>
          <w:szCs w:val="20"/>
        </w:rPr>
        <w:t xml:space="preserve"> </w:t>
      </w:r>
      <w:r w:rsidR="00054C05" w:rsidRPr="00054C05">
        <w:rPr>
          <w:b/>
          <w:color w:val="000000"/>
          <w:sz w:val="20"/>
          <w:szCs w:val="20"/>
        </w:rPr>
        <w:t>Государственное коммунальное предприятие на праве хозяйственного ведения «Областная станция скорой и неотложной медицинской помощи» государственного учреждения «Управления здравоохранения Алматинской области»</w:t>
      </w:r>
    </w:p>
    <w:p w14:paraId="0A77AA18" w14:textId="69CB6EBE" w:rsidR="001C40ED" w:rsidRPr="0037406B" w:rsidRDefault="00962693" w:rsidP="001C40ED">
      <w:pPr>
        <w:widowControl w:val="0"/>
        <w:autoSpaceDE w:val="0"/>
        <w:autoSpaceDN w:val="0"/>
        <w:adjustRightInd w:val="0"/>
        <w:ind w:firstLine="426"/>
        <w:jc w:val="both"/>
        <w:rPr>
          <w:b/>
          <w:bCs/>
          <w:color w:val="000000"/>
          <w:sz w:val="20"/>
          <w:szCs w:val="20"/>
        </w:rPr>
      </w:pPr>
      <w:r w:rsidRPr="00B26145">
        <w:rPr>
          <w:b/>
          <w:sz w:val="20"/>
          <w:szCs w:val="20"/>
        </w:rPr>
        <w:t>Место нахождения</w:t>
      </w:r>
      <w:r w:rsidR="00AB715D">
        <w:rPr>
          <w:b/>
          <w:color w:val="000000" w:themeColor="text1"/>
          <w:sz w:val="20"/>
          <w:szCs w:val="20"/>
        </w:rPr>
        <w:t>: Алматинская область, Талгарский район, с. Гульдала, ул. Кулджинский тракт 25 км</w:t>
      </w:r>
      <w:r w:rsidR="0089422B" w:rsidRPr="00B26145">
        <w:rPr>
          <w:sz w:val="20"/>
          <w:szCs w:val="20"/>
        </w:rPr>
        <w:t>,</w:t>
      </w:r>
      <w:r w:rsidR="0089422B" w:rsidRPr="00AB715D">
        <w:rPr>
          <w:color w:val="000000" w:themeColor="text1"/>
          <w:sz w:val="20"/>
          <w:szCs w:val="20"/>
        </w:rPr>
        <w:t xml:space="preserve"> </w:t>
      </w:r>
      <w:r w:rsidR="009B34CC" w:rsidRPr="00AB715D">
        <w:rPr>
          <w:color w:val="000000" w:themeColor="text1"/>
          <w:sz w:val="20"/>
          <w:szCs w:val="20"/>
          <w:shd w:val="clear" w:color="auto" w:fill="F9F9F9"/>
        </w:rPr>
        <w:t xml:space="preserve">БИН 020140003239, </w:t>
      </w:r>
      <w:r w:rsidR="0089422B" w:rsidRPr="00AB715D">
        <w:rPr>
          <w:color w:val="000000" w:themeColor="text1"/>
          <w:sz w:val="20"/>
          <w:szCs w:val="20"/>
          <w:shd w:val="clear" w:color="auto" w:fill="F9F9F9"/>
        </w:rPr>
        <w:t xml:space="preserve">БИК </w:t>
      </w:r>
      <w:r w:rsidR="009B34CC" w:rsidRPr="00AB715D">
        <w:rPr>
          <w:color w:val="000000" w:themeColor="text1"/>
          <w:sz w:val="20"/>
          <w:szCs w:val="20"/>
          <w:shd w:val="clear" w:color="auto" w:fill="F9F9F9"/>
        </w:rPr>
        <w:t>HSBKKZKX</w:t>
      </w:r>
      <w:r w:rsidR="0089422B" w:rsidRPr="00AB715D">
        <w:rPr>
          <w:color w:val="000000" w:themeColor="text1"/>
          <w:sz w:val="20"/>
          <w:szCs w:val="20"/>
          <w:shd w:val="clear" w:color="auto" w:fill="F9F9F9"/>
        </w:rPr>
        <w:t xml:space="preserve">, ИИК </w:t>
      </w:r>
      <w:r w:rsidR="00C15421" w:rsidRPr="00AB715D">
        <w:rPr>
          <w:color w:val="000000" w:themeColor="text1"/>
          <w:sz w:val="20"/>
          <w:szCs w:val="20"/>
          <w:shd w:val="clear" w:color="auto" w:fill="F9F9F9"/>
        </w:rPr>
        <w:t>KZ316010311000047297</w:t>
      </w:r>
      <w:r w:rsidR="0089422B" w:rsidRPr="00AB715D">
        <w:rPr>
          <w:color w:val="000000" w:themeColor="text1"/>
          <w:sz w:val="20"/>
          <w:szCs w:val="20"/>
          <w:shd w:val="clear" w:color="auto" w:fill="F9F9F9"/>
        </w:rPr>
        <w:t xml:space="preserve">, </w:t>
      </w:r>
      <w:r w:rsidR="00CF1961" w:rsidRPr="00AB715D">
        <w:rPr>
          <w:color w:val="000000" w:themeColor="text1"/>
          <w:sz w:val="20"/>
          <w:szCs w:val="20"/>
          <w:shd w:val="clear" w:color="auto" w:fill="F9F9F9"/>
        </w:rPr>
        <w:t>АО "Народный Банк Казахстана"</w:t>
      </w:r>
    </w:p>
    <w:p w14:paraId="6355D226" w14:textId="77777777" w:rsidR="00D47759" w:rsidRDefault="00D47759" w:rsidP="009639AA">
      <w:pPr>
        <w:jc w:val="center"/>
        <w:rPr>
          <w:b/>
          <w:bCs/>
          <w:color w:val="000000"/>
          <w:sz w:val="20"/>
          <w:szCs w:val="20"/>
        </w:rPr>
      </w:pPr>
    </w:p>
    <w:p w14:paraId="2BC519A9" w14:textId="06436A68" w:rsidR="00962693" w:rsidRPr="0033683F" w:rsidRDefault="00962693" w:rsidP="009639AA">
      <w:pPr>
        <w:jc w:val="center"/>
        <w:rPr>
          <w:color w:val="000000"/>
          <w:sz w:val="20"/>
          <w:szCs w:val="20"/>
        </w:rPr>
      </w:pPr>
      <w:r w:rsidRPr="0033683F">
        <w:rPr>
          <w:b/>
          <w:bCs/>
          <w:color w:val="000000"/>
          <w:sz w:val="20"/>
          <w:szCs w:val="20"/>
        </w:rPr>
        <w:t>1. Общие положения</w:t>
      </w:r>
    </w:p>
    <w:p w14:paraId="4376320D" w14:textId="056C09DF" w:rsidR="004F07D2" w:rsidRPr="0033683F" w:rsidRDefault="00962693" w:rsidP="009639AA">
      <w:pPr>
        <w:jc w:val="both"/>
        <w:rPr>
          <w:b/>
          <w:sz w:val="20"/>
          <w:szCs w:val="20"/>
        </w:rPr>
      </w:pPr>
      <w:r w:rsidRPr="0033683F">
        <w:rPr>
          <w:color w:val="000000"/>
          <w:sz w:val="20"/>
          <w:szCs w:val="20"/>
        </w:rPr>
        <w:t xml:space="preserve">1. </w:t>
      </w:r>
      <w:r w:rsidR="00B02FBB" w:rsidRPr="0033683F">
        <w:rPr>
          <w:color w:val="000000"/>
          <w:sz w:val="20"/>
          <w:szCs w:val="20"/>
        </w:rPr>
        <w:t>Т</w:t>
      </w:r>
      <w:r w:rsidRPr="0033683F">
        <w:rPr>
          <w:color w:val="000000"/>
          <w:sz w:val="20"/>
          <w:szCs w:val="20"/>
        </w:rPr>
        <w:t>ендер проводится с целью выбора поставщиков по</w:t>
      </w:r>
      <w:r w:rsidR="00257638" w:rsidRPr="0033683F">
        <w:rPr>
          <w:color w:val="000000"/>
          <w:sz w:val="20"/>
          <w:szCs w:val="20"/>
        </w:rPr>
        <w:t xml:space="preserve"> закупу</w:t>
      </w:r>
      <w:r w:rsidR="00257638" w:rsidRPr="0033683F">
        <w:rPr>
          <w:b/>
          <w:color w:val="000000"/>
          <w:sz w:val="20"/>
          <w:szCs w:val="20"/>
        </w:rPr>
        <w:t xml:space="preserve"> </w:t>
      </w:r>
      <w:r w:rsidR="0090027A" w:rsidRPr="0033683F">
        <w:rPr>
          <w:b/>
          <w:color w:val="000000"/>
          <w:sz w:val="20"/>
          <w:szCs w:val="20"/>
          <w:lang w:val="kk-KZ"/>
        </w:rPr>
        <w:t>«</w:t>
      </w:r>
      <w:r w:rsidR="00D2736A" w:rsidRPr="00D2736A">
        <w:rPr>
          <w:b/>
          <w:color w:val="000000"/>
          <w:sz w:val="20"/>
          <w:szCs w:val="20"/>
          <w:lang w:val="kk-KZ"/>
        </w:rPr>
        <w:t>медицинских изделий</w:t>
      </w:r>
      <w:r w:rsidR="0090027A" w:rsidRPr="0033683F">
        <w:rPr>
          <w:b/>
          <w:color w:val="000000"/>
          <w:sz w:val="20"/>
          <w:szCs w:val="20"/>
          <w:lang w:val="kk-KZ"/>
        </w:rPr>
        <w:t>»</w:t>
      </w:r>
      <w:r w:rsidR="00DC37D7" w:rsidRPr="0033683F">
        <w:rPr>
          <w:b/>
          <w:color w:val="000000"/>
          <w:sz w:val="20"/>
          <w:szCs w:val="20"/>
        </w:rPr>
        <w:t xml:space="preserve"> </w:t>
      </w:r>
      <w:r w:rsidR="00744FD6" w:rsidRPr="0033683F">
        <w:rPr>
          <w:b/>
          <w:color w:val="000000"/>
          <w:sz w:val="20"/>
          <w:szCs w:val="20"/>
        </w:rPr>
        <w:t>на 202</w:t>
      </w:r>
      <w:r w:rsidR="00973DB4" w:rsidRPr="0033683F">
        <w:rPr>
          <w:b/>
          <w:color w:val="000000"/>
          <w:sz w:val="20"/>
          <w:szCs w:val="20"/>
        </w:rPr>
        <w:t>3</w:t>
      </w:r>
      <w:r w:rsidR="00FA0109" w:rsidRPr="0033683F">
        <w:rPr>
          <w:b/>
          <w:color w:val="000000"/>
          <w:sz w:val="20"/>
          <w:szCs w:val="20"/>
        </w:rPr>
        <w:t xml:space="preserve"> год.</w:t>
      </w:r>
    </w:p>
    <w:p w14:paraId="286AE568" w14:textId="7F18ACD7" w:rsidR="001575FB" w:rsidRPr="0033683F" w:rsidRDefault="00FF2F50" w:rsidP="009639AA">
      <w:pPr>
        <w:pStyle w:val="a7"/>
        <w:spacing w:before="0" w:beforeAutospacing="0" w:after="0" w:afterAutospacing="0"/>
        <w:jc w:val="both"/>
        <w:rPr>
          <w:b/>
          <w:color w:val="000000"/>
          <w:sz w:val="20"/>
          <w:szCs w:val="20"/>
        </w:rPr>
      </w:pPr>
      <w:r w:rsidRPr="0033683F">
        <w:rPr>
          <w:color w:val="000000"/>
          <w:sz w:val="20"/>
          <w:szCs w:val="20"/>
        </w:rPr>
        <w:t xml:space="preserve">2. Сумма, выделенная </w:t>
      </w:r>
      <w:r w:rsidR="0089422B" w:rsidRPr="0033683F">
        <w:rPr>
          <w:color w:val="000000"/>
          <w:sz w:val="20"/>
          <w:szCs w:val="20"/>
        </w:rPr>
        <w:t>на закупку,</w:t>
      </w:r>
      <w:r w:rsidRPr="0033683F">
        <w:rPr>
          <w:color w:val="000000"/>
          <w:sz w:val="20"/>
          <w:szCs w:val="20"/>
        </w:rPr>
        <w:t xml:space="preserve"> составляет</w:t>
      </w:r>
      <w:r w:rsidR="007716D6" w:rsidRPr="0033683F">
        <w:rPr>
          <w:sz w:val="20"/>
          <w:szCs w:val="20"/>
        </w:rPr>
        <w:t xml:space="preserve"> </w:t>
      </w:r>
      <w:r w:rsidR="006A0E8E">
        <w:rPr>
          <w:b/>
          <w:sz w:val="20"/>
          <w:szCs w:val="20"/>
        </w:rPr>
        <w:t>48 200 000</w:t>
      </w:r>
      <w:r w:rsidR="003D11CC" w:rsidRPr="00B26145">
        <w:rPr>
          <w:b/>
          <w:sz w:val="20"/>
          <w:szCs w:val="20"/>
        </w:rPr>
        <w:t>,00</w:t>
      </w:r>
      <w:r w:rsidR="00C80AB0" w:rsidRPr="00B26145">
        <w:rPr>
          <w:b/>
          <w:sz w:val="20"/>
          <w:szCs w:val="20"/>
        </w:rPr>
        <w:t xml:space="preserve"> </w:t>
      </w:r>
      <w:r w:rsidR="00D13A70" w:rsidRPr="00B26145">
        <w:rPr>
          <w:b/>
          <w:sz w:val="20"/>
          <w:szCs w:val="20"/>
        </w:rPr>
        <w:t>(</w:t>
      </w:r>
      <w:r w:rsidR="006A0E8E">
        <w:rPr>
          <w:b/>
          <w:sz w:val="20"/>
          <w:szCs w:val="20"/>
          <w:lang w:val="kk-KZ"/>
        </w:rPr>
        <w:t>сорок восемь миллионов двести тысяч</w:t>
      </w:r>
      <w:r w:rsidR="000B5F9B">
        <w:rPr>
          <w:b/>
          <w:sz w:val="20"/>
          <w:szCs w:val="20"/>
          <w:lang w:val="kk-KZ"/>
        </w:rPr>
        <w:t xml:space="preserve"> </w:t>
      </w:r>
      <w:r w:rsidR="00AD3822" w:rsidRPr="00B26145">
        <w:rPr>
          <w:b/>
          <w:sz w:val="20"/>
          <w:szCs w:val="20"/>
          <w:lang w:val="kk-KZ"/>
        </w:rPr>
        <w:t>тенге 00 тиын</w:t>
      </w:r>
      <w:r w:rsidR="00D13A70" w:rsidRPr="00B26145">
        <w:rPr>
          <w:b/>
          <w:sz w:val="20"/>
          <w:szCs w:val="20"/>
        </w:rPr>
        <w:t>)</w:t>
      </w:r>
      <w:r w:rsidR="00C62A74" w:rsidRPr="0033683F">
        <w:rPr>
          <w:color w:val="000000"/>
          <w:sz w:val="20"/>
          <w:szCs w:val="20"/>
          <w:lang w:val="kk-KZ"/>
        </w:rPr>
        <w:t xml:space="preserve"> </w:t>
      </w:r>
      <w:r w:rsidR="00333439" w:rsidRPr="0033683F">
        <w:rPr>
          <w:sz w:val="20"/>
          <w:szCs w:val="20"/>
        </w:rPr>
        <w:t>(</w:t>
      </w:r>
      <w:r w:rsidR="00C80AB0" w:rsidRPr="0033683F">
        <w:rPr>
          <w:sz w:val="20"/>
          <w:szCs w:val="20"/>
        </w:rPr>
        <w:t xml:space="preserve">№ </w:t>
      </w:r>
      <w:r w:rsidR="00374280" w:rsidRPr="0033683F">
        <w:rPr>
          <w:color w:val="000000"/>
          <w:sz w:val="20"/>
          <w:szCs w:val="20"/>
        </w:rPr>
        <w:t>лот</w:t>
      </w:r>
      <w:r w:rsidR="00C80AB0" w:rsidRPr="0033683F">
        <w:rPr>
          <w:color w:val="000000"/>
          <w:sz w:val="20"/>
          <w:szCs w:val="20"/>
        </w:rPr>
        <w:t>ов</w:t>
      </w:r>
      <w:r w:rsidR="00374280" w:rsidRPr="0033683F">
        <w:rPr>
          <w:b/>
          <w:color w:val="000000"/>
          <w:sz w:val="20"/>
          <w:szCs w:val="20"/>
        </w:rPr>
        <w:t xml:space="preserve">, </w:t>
      </w:r>
      <w:r w:rsidR="00950621" w:rsidRPr="0033683F">
        <w:rPr>
          <w:sz w:val="20"/>
          <w:szCs w:val="20"/>
        </w:rPr>
        <w:t>наименование</w:t>
      </w:r>
      <w:r w:rsidR="00C80AB0" w:rsidRPr="0033683F">
        <w:rPr>
          <w:sz w:val="20"/>
          <w:szCs w:val="20"/>
        </w:rPr>
        <w:t xml:space="preserve"> лотов</w:t>
      </w:r>
      <w:r w:rsidR="00950621" w:rsidRPr="0033683F">
        <w:rPr>
          <w:sz w:val="20"/>
          <w:szCs w:val="20"/>
        </w:rPr>
        <w:t xml:space="preserve">, их количество, </w:t>
      </w:r>
      <w:r w:rsidR="00C80AB0" w:rsidRPr="0033683F">
        <w:rPr>
          <w:sz w:val="20"/>
          <w:szCs w:val="20"/>
        </w:rPr>
        <w:t>цены и суммы</w:t>
      </w:r>
      <w:r w:rsidR="00C42F49" w:rsidRPr="0033683F">
        <w:rPr>
          <w:sz w:val="20"/>
          <w:szCs w:val="20"/>
        </w:rPr>
        <w:t xml:space="preserve"> </w:t>
      </w:r>
      <w:r w:rsidR="00950621" w:rsidRPr="0033683F">
        <w:rPr>
          <w:sz w:val="20"/>
          <w:szCs w:val="20"/>
        </w:rPr>
        <w:t xml:space="preserve">в приложении 1 к </w:t>
      </w:r>
      <w:r w:rsidR="00A1684F" w:rsidRPr="0033683F">
        <w:rPr>
          <w:sz w:val="20"/>
          <w:szCs w:val="20"/>
        </w:rPr>
        <w:t>Т</w:t>
      </w:r>
      <w:r w:rsidR="00950621" w:rsidRPr="0033683F">
        <w:rPr>
          <w:sz w:val="20"/>
          <w:szCs w:val="20"/>
        </w:rPr>
        <w:t>ендерной документации</w:t>
      </w:r>
      <w:r w:rsidR="002E6A23" w:rsidRPr="0033683F">
        <w:rPr>
          <w:sz w:val="20"/>
          <w:szCs w:val="20"/>
        </w:rPr>
        <w:t xml:space="preserve">, Техническая спецификация закупаемых медицинских изделий согласно приложения </w:t>
      </w:r>
      <w:r w:rsidR="0037406B">
        <w:rPr>
          <w:sz w:val="20"/>
          <w:szCs w:val="20"/>
        </w:rPr>
        <w:t>2</w:t>
      </w:r>
      <w:r w:rsidR="002E6A23" w:rsidRPr="0033683F">
        <w:rPr>
          <w:sz w:val="20"/>
          <w:szCs w:val="20"/>
        </w:rPr>
        <w:t xml:space="preserve"> к Тендерной документации</w:t>
      </w:r>
      <w:r w:rsidR="00950621" w:rsidRPr="0033683F">
        <w:rPr>
          <w:sz w:val="20"/>
          <w:szCs w:val="20"/>
        </w:rPr>
        <w:t>).</w:t>
      </w:r>
    </w:p>
    <w:p w14:paraId="27EF819A" w14:textId="24FFA7B7" w:rsidR="00D21569" w:rsidRPr="0033683F" w:rsidRDefault="00FF2F50" w:rsidP="003B23BC">
      <w:pPr>
        <w:jc w:val="both"/>
        <w:textAlignment w:val="baseline"/>
        <w:rPr>
          <w:color w:val="000000"/>
          <w:sz w:val="20"/>
          <w:szCs w:val="20"/>
        </w:rPr>
      </w:pPr>
      <w:r w:rsidRPr="0033683F">
        <w:rPr>
          <w:color w:val="000000"/>
          <w:sz w:val="20"/>
          <w:szCs w:val="20"/>
        </w:rPr>
        <w:t>3.</w:t>
      </w:r>
      <w:r w:rsidR="000C2D36" w:rsidRPr="0033683F">
        <w:rPr>
          <w:color w:val="000000"/>
          <w:spacing w:val="1"/>
          <w:sz w:val="20"/>
          <w:szCs w:val="20"/>
        </w:rPr>
        <w:t xml:space="preserve"> </w:t>
      </w:r>
      <w:r w:rsidR="00D21569" w:rsidRPr="0033683F">
        <w:rPr>
          <w:color w:val="000000"/>
          <w:spacing w:val="1"/>
          <w:sz w:val="20"/>
          <w:szCs w:val="20"/>
        </w:rPr>
        <w:t>Условия платежа: о</w:t>
      </w:r>
      <w:r w:rsidR="00D21569" w:rsidRPr="0033683F">
        <w:rPr>
          <w:sz w:val="20"/>
          <w:szCs w:val="20"/>
        </w:rPr>
        <w:t>плата Заказчиком за Товары Поставщику будет производиться по факту поставки в полном о</w:t>
      </w:r>
      <w:r w:rsidR="00973DB4" w:rsidRPr="0033683F">
        <w:rPr>
          <w:sz w:val="20"/>
          <w:szCs w:val="20"/>
        </w:rPr>
        <w:t xml:space="preserve">бъеме в тенге, по мере </w:t>
      </w:r>
      <w:r w:rsidR="00AD3822" w:rsidRPr="0033683F">
        <w:rPr>
          <w:sz w:val="20"/>
          <w:szCs w:val="20"/>
        </w:rPr>
        <w:t>выделении</w:t>
      </w:r>
      <w:r w:rsidR="00D21569" w:rsidRPr="0033683F">
        <w:rPr>
          <w:sz w:val="20"/>
          <w:szCs w:val="20"/>
        </w:rPr>
        <w:t xml:space="preserve"> бюджетных средств</w:t>
      </w:r>
      <w:r w:rsidR="00D21569" w:rsidRPr="0033683F">
        <w:rPr>
          <w:color w:val="000000"/>
          <w:sz w:val="20"/>
          <w:szCs w:val="20"/>
        </w:rPr>
        <w:t xml:space="preserve">. </w:t>
      </w:r>
    </w:p>
    <w:p w14:paraId="2A4BBAFA" w14:textId="77777777" w:rsidR="006B0A35" w:rsidRPr="0033683F" w:rsidRDefault="003B23BC" w:rsidP="003B23BC">
      <w:pPr>
        <w:jc w:val="both"/>
        <w:textAlignment w:val="baseline"/>
        <w:rPr>
          <w:b/>
          <w:sz w:val="20"/>
          <w:szCs w:val="20"/>
        </w:rPr>
      </w:pPr>
      <w:r w:rsidRPr="0033683F">
        <w:rPr>
          <w:color w:val="000000"/>
          <w:spacing w:val="1"/>
          <w:sz w:val="20"/>
          <w:szCs w:val="20"/>
        </w:rPr>
        <w:t xml:space="preserve">4. Требования к языкам – </w:t>
      </w:r>
      <w:r w:rsidR="006B0A35" w:rsidRPr="0033683F">
        <w:rPr>
          <w:color w:val="000000"/>
          <w:spacing w:val="1"/>
          <w:sz w:val="20"/>
          <w:szCs w:val="20"/>
        </w:rPr>
        <w:t>т</w:t>
      </w:r>
      <w:r w:rsidR="006B0A35" w:rsidRPr="0033683F">
        <w:rPr>
          <w:sz w:val="20"/>
          <w:szCs w:val="20"/>
        </w:rPr>
        <w:t>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на котором составлена настоящая Тендерная документация.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14:paraId="3650CDFB" w14:textId="0C8D2E2F" w:rsidR="00D21569" w:rsidRPr="0033683F" w:rsidRDefault="00D21569" w:rsidP="003B23BC">
      <w:pPr>
        <w:jc w:val="both"/>
        <w:textAlignment w:val="baseline"/>
        <w:rPr>
          <w:color w:val="000000"/>
          <w:spacing w:val="1"/>
          <w:sz w:val="20"/>
          <w:szCs w:val="20"/>
        </w:rPr>
      </w:pPr>
      <w:r w:rsidRPr="0033683F">
        <w:rPr>
          <w:color w:val="000000"/>
          <w:spacing w:val="1"/>
          <w:sz w:val="20"/>
          <w:szCs w:val="20"/>
        </w:rPr>
        <w:t xml:space="preserve">5. Потенциальный поставщик, изъявивший желание участвовать в тендере должен </w:t>
      </w:r>
      <w:r w:rsidR="0089422B" w:rsidRPr="0033683F">
        <w:rPr>
          <w:color w:val="000000"/>
          <w:spacing w:val="1"/>
          <w:sz w:val="20"/>
          <w:szCs w:val="20"/>
        </w:rPr>
        <w:t>соответствовать квалификационным</w:t>
      </w:r>
      <w:r w:rsidRPr="0033683F">
        <w:rPr>
          <w:color w:val="000000"/>
          <w:spacing w:val="1"/>
          <w:sz w:val="20"/>
          <w:szCs w:val="20"/>
        </w:rPr>
        <w:t xml:space="preserve"> требованиям и согласно п.</w:t>
      </w:r>
      <w:r w:rsidR="00C80AB0" w:rsidRPr="0033683F">
        <w:rPr>
          <w:color w:val="000000"/>
          <w:spacing w:val="1"/>
          <w:sz w:val="20"/>
          <w:szCs w:val="20"/>
        </w:rPr>
        <w:t>8</w:t>
      </w:r>
      <w:r w:rsidRPr="0033683F">
        <w:rPr>
          <w:color w:val="000000"/>
          <w:spacing w:val="1"/>
          <w:sz w:val="20"/>
          <w:szCs w:val="20"/>
        </w:rPr>
        <w:t xml:space="preserve"> </w:t>
      </w:r>
      <w:r w:rsidRPr="0033683F">
        <w:rPr>
          <w:b/>
          <w:sz w:val="20"/>
          <w:szCs w:val="20"/>
        </w:rPr>
        <w:t>«</w:t>
      </w:r>
      <w:r w:rsidR="004A19E4" w:rsidRPr="0033683F">
        <w:rPr>
          <w:bCs/>
          <w:sz w:val="20"/>
          <w:szCs w:val="20"/>
        </w:rPr>
        <w:t>Правила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33683F">
        <w:rPr>
          <w:sz w:val="20"/>
          <w:szCs w:val="20"/>
        </w:rPr>
        <w:t>».</w:t>
      </w:r>
      <w:r w:rsidRPr="0033683F">
        <w:rPr>
          <w:color w:val="000000"/>
          <w:spacing w:val="1"/>
          <w:sz w:val="20"/>
          <w:szCs w:val="20"/>
        </w:rPr>
        <w:t xml:space="preserve"> </w:t>
      </w:r>
    </w:p>
    <w:p w14:paraId="54FAE2C2" w14:textId="472E9872" w:rsidR="009639AA" w:rsidRPr="0033683F" w:rsidRDefault="00D21569" w:rsidP="003B23BC">
      <w:pPr>
        <w:jc w:val="both"/>
        <w:textAlignment w:val="baseline"/>
        <w:rPr>
          <w:sz w:val="20"/>
          <w:szCs w:val="20"/>
        </w:rPr>
      </w:pPr>
      <w:r w:rsidRPr="0033683F">
        <w:rPr>
          <w:color w:val="000000"/>
          <w:spacing w:val="1"/>
          <w:sz w:val="20"/>
          <w:szCs w:val="20"/>
        </w:rPr>
        <w:t xml:space="preserve">6. </w:t>
      </w:r>
      <w:r w:rsidR="009179A6" w:rsidRPr="0033683F">
        <w:rPr>
          <w:color w:val="000000"/>
          <w:spacing w:val="1"/>
          <w:sz w:val="20"/>
          <w:szCs w:val="20"/>
        </w:rPr>
        <w:t xml:space="preserve">Потенциальный поставщик, изъявивший желание участвовать в тендере </w:t>
      </w:r>
      <w:r w:rsidR="0089422B" w:rsidRPr="0033683F">
        <w:rPr>
          <w:color w:val="000000"/>
          <w:spacing w:val="1"/>
          <w:sz w:val="20"/>
          <w:szCs w:val="20"/>
        </w:rPr>
        <w:t>должен поставить</w:t>
      </w:r>
      <w:r w:rsidR="009179A6" w:rsidRPr="0033683F">
        <w:rPr>
          <w:color w:val="000000"/>
          <w:spacing w:val="1"/>
          <w:sz w:val="20"/>
          <w:szCs w:val="20"/>
        </w:rPr>
        <w:t xml:space="preserve"> товар соответствующим </w:t>
      </w:r>
      <w:r w:rsidR="005446BF" w:rsidRPr="0033683F">
        <w:rPr>
          <w:color w:val="000000"/>
          <w:spacing w:val="1"/>
          <w:sz w:val="20"/>
          <w:szCs w:val="20"/>
        </w:rPr>
        <w:t>т</w:t>
      </w:r>
      <w:r w:rsidR="009179A6" w:rsidRPr="0033683F">
        <w:rPr>
          <w:b/>
          <w:color w:val="1E1E1E"/>
          <w:sz w:val="20"/>
          <w:szCs w:val="20"/>
        </w:rPr>
        <w:t>ребования</w:t>
      </w:r>
      <w:r w:rsidR="005446BF" w:rsidRPr="0033683F">
        <w:rPr>
          <w:b/>
          <w:color w:val="1E1E1E"/>
          <w:sz w:val="20"/>
          <w:szCs w:val="20"/>
        </w:rPr>
        <w:t>м</w:t>
      </w:r>
      <w:r w:rsidR="009179A6" w:rsidRPr="0033683F">
        <w:rPr>
          <w:b/>
          <w:color w:val="1E1E1E"/>
          <w:sz w:val="20"/>
          <w:szCs w:val="20"/>
        </w:rPr>
        <w:t xml:space="preserve"> </w:t>
      </w:r>
      <w:r w:rsidR="009179A6" w:rsidRPr="0033683F">
        <w:rPr>
          <w:color w:val="000000"/>
          <w:spacing w:val="1"/>
          <w:sz w:val="20"/>
          <w:szCs w:val="20"/>
        </w:rPr>
        <w:t>согласно п.</w:t>
      </w:r>
      <w:r w:rsidR="00D1747B" w:rsidRPr="0033683F">
        <w:rPr>
          <w:color w:val="000000"/>
          <w:spacing w:val="1"/>
          <w:sz w:val="20"/>
          <w:szCs w:val="20"/>
        </w:rPr>
        <w:t>1</w:t>
      </w:r>
      <w:r w:rsidR="002E6A23" w:rsidRPr="0033683F">
        <w:rPr>
          <w:color w:val="000000"/>
          <w:spacing w:val="1"/>
          <w:sz w:val="20"/>
          <w:szCs w:val="20"/>
        </w:rPr>
        <w:t>1</w:t>
      </w:r>
      <w:r w:rsidR="003B23BC" w:rsidRPr="0033683F">
        <w:rPr>
          <w:color w:val="000000"/>
          <w:spacing w:val="1"/>
          <w:sz w:val="20"/>
          <w:szCs w:val="20"/>
        </w:rPr>
        <w:t xml:space="preserve"> </w:t>
      </w:r>
      <w:r w:rsidR="009179A6" w:rsidRPr="0033683F">
        <w:rPr>
          <w:b/>
          <w:sz w:val="20"/>
          <w:szCs w:val="20"/>
        </w:rPr>
        <w:t>«</w:t>
      </w:r>
      <w:r w:rsidR="004A19E4" w:rsidRPr="0033683F">
        <w:rPr>
          <w:bCs/>
          <w:sz w:val="20"/>
          <w:szCs w:val="20"/>
        </w:rPr>
        <w:t>Правила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9179A6" w:rsidRPr="0033683F">
        <w:rPr>
          <w:sz w:val="20"/>
          <w:szCs w:val="20"/>
        </w:rPr>
        <w:t>».</w:t>
      </w:r>
    </w:p>
    <w:p w14:paraId="37DA1EBE" w14:textId="77777777" w:rsidR="007F0057" w:rsidRPr="0033683F" w:rsidRDefault="007F0057" w:rsidP="009639AA">
      <w:pPr>
        <w:shd w:val="clear" w:color="auto" w:fill="FFFFFF"/>
        <w:jc w:val="center"/>
        <w:rPr>
          <w:b/>
          <w:bCs/>
          <w:spacing w:val="-1"/>
          <w:sz w:val="20"/>
          <w:szCs w:val="20"/>
        </w:rPr>
      </w:pPr>
    </w:p>
    <w:p w14:paraId="45DA38F0" w14:textId="77777777" w:rsidR="004703F4" w:rsidRPr="0033683F" w:rsidRDefault="004703F4" w:rsidP="009639AA">
      <w:pPr>
        <w:shd w:val="clear" w:color="auto" w:fill="FFFFFF"/>
        <w:jc w:val="center"/>
        <w:rPr>
          <w:b/>
          <w:bCs/>
          <w:spacing w:val="-1"/>
          <w:sz w:val="20"/>
          <w:szCs w:val="20"/>
        </w:rPr>
      </w:pPr>
      <w:r w:rsidRPr="0033683F">
        <w:rPr>
          <w:b/>
          <w:bCs/>
          <w:spacing w:val="-1"/>
          <w:sz w:val="20"/>
          <w:szCs w:val="20"/>
        </w:rPr>
        <w:t xml:space="preserve"> 2. Тендерная документация</w:t>
      </w:r>
    </w:p>
    <w:p w14:paraId="4C14A8C3" w14:textId="77777777" w:rsidR="00B16208" w:rsidRPr="0033683F" w:rsidRDefault="004703F4" w:rsidP="003B23BC">
      <w:pPr>
        <w:jc w:val="both"/>
        <w:textAlignment w:val="baseline"/>
        <w:rPr>
          <w:color w:val="000000"/>
          <w:spacing w:val="1"/>
          <w:sz w:val="20"/>
          <w:szCs w:val="20"/>
        </w:rPr>
      </w:pPr>
      <w:r w:rsidRPr="0033683F">
        <w:rPr>
          <w:color w:val="000000"/>
          <w:spacing w:val="1"/>
          <w:sz w:val="20"/>
          <w:szCs w:val="20"/>
        </w:rPr>
        <w:t xml:space="preserve">1. </w:t>
      </w:r>
      <w:r w:rsidR="00CC164D" w:rsidRPr="0033683F">
        <w:rPr>
          <w:color w:val="000000"/>
          <w:sz w:val="20"/>
          <w:szCs w:val="20"/>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r w:rsidRPr="0033683F">
        <w:rPr>
          <w:color w:val="000000"/>
          <w:spacing w:val="1"/>
          <w:sz w:val="20"/>
          <w:szCs w:val="20"/>
        </w:rPr>
        <w:t xml:space="preserve">. </w:t>
      </w:r>
    </w:p>
    <w:p w14:paraId="3096CF3D" w14:textId="01C0D709" w:rsidR="00B16208" w:rsidRPr="000F7F22" w:rsidRDefault="00B16208" w:rsidP="000F7F22">
      <w:pPr>
        <w:jc w:val="both"/>
        <w:rPr>
          <w:sz w:val="20"/>
          <w:szCs w:val="20"/>
        </w:rPr>
      </w:pPr>
      <w:r w:rsidRPr="0033683F">
        <w:rPr>
          <w:color w:val="000000"/>
          <w:spacing w:val="1"/>
          <w:sz w:val="20"/>
          <w:szCs w:val="20"/>
          <w:lang w:val="kk-KZ"/>
        </w:rPr>
        <w:t xml:space="preserve">2. </w:t>
      </w:r>
      <w:r w:rsidRPr="0033683F">
        <w:rPr>
          <w:color w:val="000000"/>
          <w:sz w:val="20"/>
          <w:szCs w:val="20"/>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14:paraId="764FC548" w14:textId="347F9615" w:rsidR="00374280" w:rsidRPr="0033683F" w:rsidRDefault="000F7F22" w:rsidP="003B23BC">
      <w:pPr>
        <w:jc w:val="both"/>
        <w:textAlignment w:val="baseline"/>
        <w:rPr>
          <w:color w:val="000000"/>
          <w:spacing w:val="1"/>
          <w:sz w:val="20"/>
          <w:szCs w:val="20"/>
        </w:rPr>
      </w:pPr>
      <w:r>
        <w:rPr>
          <w:color w:val="000000"/>
          <w:spacing w:val="1"/>
          <w:sz w:val="20"/>
          <w:szCs w:val="20"/>
        </w:rPr>
        <w:t>2</w:t>
      </w:r>
      <w:r w:rsidR="00464946" w:rsidRPr="0033683F">
        <w:rPr>
          <w:color w:val="000000"/>
          <w:spacing w:val="1"/>
          <w:sz w:val="20"/>
          <w:szCs w:val="20"/>
        </w:rPr>
        <w:t>.1</w:t>
      </w:r>
      <w:r w:rsidR="00374280" w:rsidRPr="0033683F">
        <w:rPr>
          <w:color w:val="000000"/>
          <w:spacing w:val="1"/>
          <w:sz w:val="20"/>
          <w:szCs w:val="20"/>
        </w:rPr>
        <w:t>. Основная часть тендерной заявки содержит:</w:t>
      </w:r>
    </w:p>
    <w:p w14:paraId="4A3309CD" w14:textId="77777777" w:rsidR="00B16208" w:rsidRPr="0033683F" w:rsidRDefault="00374280" w:rsidP="00B16208">
      <w:pPr>
        <w:jc w:val="both"/>
        <w:rPr>
          <w:sz w:val="20"/>
          <w:szCs w:val="20"/>
        </w:rPr>
      </w:pPr>
      <w:r w:rsidRPr="0033683F">
        <w:rPr>
          <w:color w:val="000000"/>
          <w:spacing w:val="1"/>
          <w:sz w:val="20"/>
          <w:szCs w:val="20"/>
        </w:rPr>
        <w:t xml:space="preserve">      </w:t>
      </w:r>
      <w:r w:rsidR="00B16208" w:rsidRPr="0033683F">
        <w:rPr>
          <w:color w:val="000000"/>
          <w:sz w:val="20"/>
          <w:szCs w:val="20"/>
        </w:rPr>
        <w:t>1) заявку на участие в тендере по форме, согласно приложению 1 к настоящим Правилам, (на электронном носителе представляется опись прилагаемых к заявке документов);</w:t>
      </w:r>
    </w:p>
    <w:p w14:paraId="230BD750" w14:textId="77777777" w:rsidR="00B16208" w:rsidRPr="0033683F" w:rsidRDefault="00B16208" w:rsidP="00B16208">
      <w:pPr>
        <w:jc w:val="both"/>
        <w:rPr>
          <w:sz w:val="20"/>
          <w:szCs w:val="20"/>
        </w:rPr>
      </w:pPr>
      <w:bookmarkStart w:id="1" w:name="z248"/>
      <w:r w:rsidRPr="0033683F">
        <w:rPr>
          <w:color w:val="000000"/>
          <w:sz w:val="20"/>
          <w:szCs w:val="20"/>
        </w:rPr>
        <w:t>      2) копию устава для юридического лица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14:paraId="184FE9BD" w14:textId="77777777" w:rsidR="00B16208" w:rsidRPr="0033683F" w:rsidRDefault="00B16208" w:rsidP="00B16208">
      <w:pPr>
        <w:jc w:val="both"/>
        <w:rPr>
          <w:sz w:val="20"/>
          <w:szCs w:val="20"/>
        </w:rPr>
      </w:pPr>
      <w:bookmarkStart w:id="2" w:name="z249"/>
      <w:bookmarkEnd w:id="1"/>
      <w:r w:rsidRPr="0033683F">
        <w:rPr>
          <w:color w:val="000000"/>
          <w:sz w:val="20"/>
          <w:szCs w:val="20"/>
        </w:rPr>
        <w:t>      3)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w:t>
      </w:r>
    </w:p>
    <w:p w14:paraId="4CC6AAB0" w14:textId="77777777" w:rsidR="00B16208" w:rsidRPr="0033683F" w:rsidRDefault="00B16208" w:rsidP="00B16208">
      <w:pPr>
        <w:jc w:val="both"/>
        <w:rPr>
          <w:sz w:val="20"/>
          <w:szCs w:val="20"/>
        </w:rPr>
      </w:pPr>
      <w:bookmarkStart w:id="3" w:name="z250"/>
      <w:bookmarkEnd w:id="2"/>
      <w:r w:rsidRPr="0033683F">
        <w:rPr>
          <w:color w:val="000000"/>
          <w:sz w:val="20"/>
          <w:szCs w:val="20"/>
        </w:rPr>
        <w:t xml:space="preserve">       4)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w:t>
      </w:r>
      <w:r w:rsidRPr="0033683F">
        <w:rPr>
          <w:color w:val="000000"/>
          <w:sz w:val="20"/>
          <w:szCs w:val="20"/>
        </w:rPr>
        <w:lastRenderedPageBreak/>
        <w:t>информационных системах государственных органов. При отсутствии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14:paraId="7C8EF029" w14:textId="77777777" w:rsidR="00B16208" w:rsidRPr="0033683F" w:rsidRDefault="00B16208" w:rsidP="00B16208">
      <w:pPr>
        <w:jc w:val="both"/>
        <w:rPr>
          <w:sz w:val="20"/>
          <w:szCs w:val="20"/>
        </w:rPr>
      </w:pPr>
      <w:bookmarkStart w:id="4" w:name="z251"/>
      <w:bookmarkEnd w:id="3"/>
      <w:r w:rsidRPr="0033683F">
        <w:rPr>
          <w:color w:val="000000"/>
          <w:sz w:val="20"/>
          <w:szCs w:val="20"/>
        </w:rPr>
        <w:t>      5) копии сертификатов (при наличии):</w:t>
      </w:r>
    </w:p>
    <w:p w14:paraId="12A04703" w14:textId="77777777" w:rsidR="00B16208" w:rsidRPr="0033683F" w:rsidRDefault="00B16208" w:rsidP="00B16208">
      <w:pPr>
        <w:jc w:val="both"/>
        <w:rPr>
          <w:sz w:val="20"/>
          <w:szCs w:val="20"/>
        </w:rPr>
      </w:pPr>
      <w:bookmarkStart w:id="5" w:name="z252"/>
      <w:bookmarkEnd w:id="4"/>
      <w:r w:rsidRPr="0033683F">
        <w:rPr>
          <w:color w:val="000000"/>
          <w:sz w:val="20"/>
          <w:szCs w:val="20"/>
        </w:rPr>
        <w:t>      о соответствии объекта и производства требованиям надлежащей производственной практики (GMP);</w:t>
      </w:r>
    </w:p>
    <w:p w14:paraId="29D10A25" w14:textId="77777777" w:rsidR="00B16208" w:rsidRPr="0033683F" w:rsidRDefault="00B16208" w:rsidP="00B16208">
      <w:pPr>
        <w:jc w:val="both"/>
        <w:rPr>
          <w:sz w:val="20"/>
          <w:szCs w:val="20"/>
        </w:rPr>
      </w:pPr>
      <w:bookmarkStart w:id="6" w:name="z253"/>
      <w:bookmarkEnd w:id="5"/>
      <w:r w:rsidRPr="0033683F">
        <w:rPr>
          <w:color w:val="000000"/>
          <w:sz w:val="20"/>
          <w:szCs w:val="20"/>
        </w:rPr>
        <w:t>      о соответствии объекта требованиям надлежащей дистрибьюторской практики (GDP);</w:t>
      </w:r>
    </w:p>
    <w:p w14:paraId="537EEEEE" w14:textId="77777777" w:rsidR="00B16208" w:rsidRPr="0033683F" w:rsidRDefault="00B16208" w:rsidP="00B16208">
      <w:pPr>
        <w:jc w:val="both"/>
        <w:rPr>
          <w:sz w:val="20"/>
          <w:szCs w:val="20"/>
        </w:rPr>
      </w:pPr>
      <w:bookmarkStart w:id="7" w:name="z254"/>
      <w:bookmarkEnd w:id="6"/>
      <w:r w:rsidRPr="0033683F">
        <w:rPr>
          <w:color w:val="000000"/>
          <w:sz w:val="20"/>
          <w:szCs w:val="20"/>
        </w:rPr>
        <w:t>      о соответствии объекта требованиям надлежащей аптечной практики (GPP);</w:t>
      </w:r>
    </w:p>
    <w:p w14:paraId="47A0F0DC" w14:textId="77777777" w:rsidR="00B16208" w:rsidRPr="0033683F" w:rsidRDefault="00B16208" w:rsidP="00B16208">
      <w:pPr>
        <w:jc w:val="both"/>
        <w:rPr>
          <w:sz w:val="20"/>
          <w:szCs w:val="20"/>
        </w:rPr>
      </w:pPr>
      <w:bookmarkStart w:id="8" w:name="z255"/>
      <w:bookmarkEnd w:id="7"/>
      <w:r w:rsidRPr="0033683F">
        <w:rPr>
          <w:color w:val="000000"/>
          <w:sz w:val="20"/>
          <w:szCs w:val="20"/>
        </w:rPr>
        <w:t xml:space="preserve">       6) ценовое предложение по форме, согласно приложению 2 к настоящим Правилам;</w:t>
      </w:r>
    </w:p>
    <w:p w14:paraId="0444FDF2" w14:textId="77777777" w:rsidR="00B16208" w:rsidRPr="0033683F" w:rsidRDefault="00B16208" w:rsidP="00B16208">
      <w:pPr>
        <w:jc w:val="both"/>
        <w:rPr>
          <w:sz w:val="20"/>
          <w:szCs w:val="20"/>
        </w:rPr>
      </w:pPr>
      <w:bookmarkStart w:id="9" w:name="z256"/>
      <w:bookmarkEnd w:id="8"/>
      <w:r w:rsidRPr="0033683F">
        <w:rPr>
          <w:color w:val="000000"/>
          <w:sz w:val="20"/>
          <w:szCs w:val="20"/>
        </w:rPr>
        <w:t>      7) оригинал документа, подтверждающего внесение гарантийного обеспечения тендерной заявки.</w:t>
      </w:r>
    </w:p>
    <w:bookmarkEnd w:id="9"/>
    <w:p w14:paraId="6A88A50F" w14:textId="05B67989" w:rsidR="00374280" w:rsidRPr="0033683F" w:rsidRDefault="000F7F22" w:rsidP="00B16208">
      <w:pPr>
        <w:jc w:val="both"/>
        <w:textAlignment w:val="baseline"/>
        <w:rPr>
          <w:color w:val="000000"/>
          <w:spacing w:val="1"/>
          <w:sz w:val="20"/>
          <w:szCs w:val="20"/>
        </w:rPr>
      </w:pPr>
      <w:r>
        <w:rPr>
          <w:color w:val="000000"/>
          <w:spacing w:val="1"/>
          <w:sz w:val="20"/>
          <w:szCs w:val="20"/>
        </w:rPr>
        <w:t>2</w:t>
      </w:r>
      <w:r w:rsidR="00DE5095" w:rsidRPr="0033683F">
        <w:rPr>
          <w:color w:val="000000"/>
          <w:spacing w:val="1"/>
          <w:sz w:val="20"/>
          <w:szCs w:val="20"/>
        </w:rPr>
        <w:t>.2.</w:t>
      </w:r>
      <w:r w:rsidR="00374280" w:rsidRPr="0033683F">
        <w:rPr>
          <w:color w:val="000000"/>
          <w:spacing w:val="1"/>
          <w:sz w:val="20"/>
          <w:szCs w:val="20"/>
        </w:rPr>
        <w:t xml:space="preserve"> Техническая часть тендерной заявки содержит:</w:t>
      </w:r>
    </w:p>
    <w:p w14:paraId="2787EC32" w14:textId="77777777" w:rsidR="00B16208" w:rsidRPr="0033683F" w:rsidRDefault="00B16208" w:rsidP="00B16208">
      <w:pPr>
        <w:jc w:val="both"/>
        <w:rPr>
          <w:sz w:val="20"/>
          <w:szCs w:val="20"/>
        </w:rPr>
      </w:pPr>
      <w:r w:rsidRPr="0033683F">
        <w:rPr>
          <w:color w:val="000000"/>
          <w:sz w:val="20"/>
          <w:szCs w:val="20"/>
        </w:rPr>
        <w:t>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"docx");</w:t>
      </w:r>
    </w:p>
    <w:p w14:paraId="247D0A6A" w14:textId="77777777" w:rsidR="00B16208" w:rsidRPr="0033683F" w:rsidRDefault="00B16208" w:rsidP="00B16208">
      <w:pPr>
        <w:jc w:val="both"/>
        <w:rPr>
          <w:sz w:val="20"/>
          <w:szCs w:val="20"/>
        </w:rPr>
      </w:pPr>
      <w:bookmarkStart w:id="10" w:name="z259"/>
      <w:r w:rsidRPr="0033683F">
        <w:rPr>
          <w:color w:val="000000"/>
          <w:sz w:val="20"/>
          <w:szCs w:val="20"/>
        </w:rPr>
        <w:t>      2) копию документа о государственной регистрации лекарственного средства и (или) медицинского изделия либо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w:t>
      </w:r>
    </w:p>
    <w:p w14:paraId="6C054C96" w14:textId="77777777" w:rsidR="00B16208" w:rsidRPr="0033683F" w:rsidRDefault="00B16208" w:rsidP="00B16208">
      <w:pPr>
        <w:jc w:val="both"/>
        <w:rPr>
          <w:sz w:val="20"/>
          <w:szCs w:val="20"/>
        </w:rPr>
      </w:pPr>
      <w:bookmarkStart w:id="11" w:name="z260"/>
      <w:bookmarkEnd w:id="10"/>
      <w:r w:rsidRPr="0033683F">
        <w:rPr>
          <w:color w:val="000000"/>
          <w:sz w:val="20"/>
          <w:szCs w:val="20"/>
        </w:rPr>
        <w:t xml:space="preserve">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их ввоз через государственную границу Республики Казахстан, их оприходование потенциальным поставщиком; производство отечественным товаропроизводителем, заключение о безопасности, выданное в соответствии с приказом Министра здравоохранения Республики Казахстан от 8 декабря 2020 года № ҚР ДСМ-237/2020 "Об утверждении Правил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 (зарегистрирован в Реестре государственной регистрации нормативных правовых актов под № 21749).</w:t>
      </w:r>
    </w:p>
    <w:bookmarkEnd w:id="11"/>
    <w:p w14:paraId="05B53B28" w14:textId="61257FCE" w:rsidR="00B16208" w:rsidRPr="0033683F" w:rsidRDefault="000F7F22" w:rsidP="00B16208">
      <w:pPr>
        <w:jc w:val="both"/>
        <w:rPr>
          <w:sz w:val="20"/>
          <w:szCs w:val="20"/>
        </w:rPr>
      </w:pPr>
      <w:r>
        <w:rPr>
          <w:color w:val="000000"/>
          <w:spacing w:val="1"/>
          <w:sz w:val="20"/>
          <w:szCs w:val="20"/>
          <w:lang w:val="kk-KZ"/>
        </w:rPr>
        <w:t>2</w:t>
      </w:r>
      <w:r w:rsidR="00A00594" w:rsidRPr="0033683F">
        <w:rPr>
          <w:color w:val="000000"/>
          <w:spacing w:val="1"/>
          <w:sz w:val="20"/>
          <w:szCs w:val="20"/>
          <w:lang w:val="kk-KZ"/>
        </w:rPr>
        <w:t>.3</w:t>
      </w:r>
      <w:r w:rsidR="0033796A" w:rsidRPr="0033683F">
        <w:rPr>
          <w:color w:val="000000"/>
          <w:spacing w:val="1"/>
          <w:sz w:val="20"/>
          <w:szCs w:val="20"/>
          <w:lang w:val="kk-KZ"/>
        </w:rPr>
        <w:t>.</w:t>
      </w:r>
      <w:r w:rsidR="00D9752A" w:rsidRPr="0033683F">
        <w:rPr>
          <w:color w:val="000000"/>
          <w:spacing w:val="1"/>
          <w:sz w:val="20"/>
          <w:szCs w:val="20"/>
        </w:rPr>
        <w:t xml:space="preserve"> </w:t>
      </w:r>
      <w:r w:rsidR="00B16208" w:rsidRPr="0033683F">
        <w:rPr>
          <w:color w:val="000000"/>
          <w:sz w:val="20"/>
          <w:szCs w:val="20"/>
        </w:rPr>
        <w:t>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 или фармацевтических услуг.</w:t>
      </w:r>
    </w:p>
    <w:p w14:paraId="4884DEC7" w14:textId="1067D4DC" w:rsidR="0013348B" w:rsidRPr="00AB715D" w:rsidRDefault="009A19D5" w:rsidP="0037406B">
      <w:pPr>
        <w:widowControl w:val="0"/>
        <w:autoSpaceDE w:val="0"/>
        <w:autoSpaceDN w:val="0"/>
        <w:adjustRightInd w:val="0"/>
        <w:ind w:firstLine="426"/>
        <w:jc w:val="both"/>
        <w:rPr>
          <w:b/>
          <w:bCs/>
          <w:color w:val="000000" w:themeColor="text1"/>
          <w:sz w:val="20"/>
          <w:szCs w:val="20"/>
        </w:rPr>
      </w:pPr>
      <w:r w:rsidRPr="0033683F">
        <w:rPr>
          <w:sz w:val="20"/>
          <w:szCs w:val="20"/>
          <w:lang w:val="kk-KZ"/>
        </w:rPr>
        <w:t xml:space="preserve"> </w:t>
      </w:r>
      <w:r w:rsidR="00D5456C" w:rsidRPr="00C40838">
        <w:rPr>
          <w:b/>
          <w:sz w:val="20"/>
          <w:szCs w:val="20"/>
          <w:lang w:val="kk-KZ"/>
        </w:rPr>
        <w:t>Счет для гарантийного в</w:t>
      </w:r>
      <w:r w:rsidR="008922C2" w:rsidRPr="00C40838">
        <w:rPr>
          <w:b/>
          <w:sz w:val="20"/>
          <w:szCs w:val="20"/>
          <w:lang w:val="kk-KZ"/>
        </w:rPr>
        <w:t xml:space="preserve">зноса - </w:t>
      </w:r>
      <w:r w:rsidR="0037406B" w:rsidRPr="00AB715D">
        <w:rPr>
          <w:color w:val="000000" w:themeColor="text1"/>
          <w:sz w:val="20"/>
          <w:szCs w:val="20"/>
          <w:shd w:val="clear" w:color="auto" w:fill="F9F9F9"/>
        </w:rPr>
        <w:t xml:space="preserve">БИК </w:t>
      </w:r>
      <w:r w:rsidR="00D1367D" w:rsidRPr="00AB715D">
        <w:rPr>
          <w:color w:val="000000" w:themeColor="text1"/>
          <w:sz w:val="20"/>
          <w:szCs w:val="20"/>
          <w:shd w:val="clear" w:color="auto" w:fill="F9F9F9"/>
        </w:rPr>
        <w:t>HSBKKZKX</w:t>
      </w:r>
      <w:r w:rsidR="0037406B" w:rsidRPr="00AB715D">
        <w:rPr>
          <w:color w:val="000000" w:themeColor="text1"/>
          <w:sz w:val="20"/>
          <w:szCs w:val="20"/>
          <w:shd w:val="clear" w:color="auto" w:fill="F9F9F9"/>
        </w:rPr>
        <w:t xml:space="preserve">, ИИК </w:t>
      </w:r>
      <w:r w:rsidR="00D1367D" w:rsidRPr="00AB715D">
        <w:rPr>
          <w:color w:val="000000" w:themeColor="text1"/>
          <w:sz w:val="20"/>
          <w:szCs w:val="20"/>
          <w:shd w:val="clear" w:color="auto" w:fill="F9F9F9"/>
        </w:rPr>
        <w:t>KZ316010311000047297</w:t>
      </w:r>
      <w:r w:rsidR="0037406B" w:rsidRPr="00AB715D">
        <w:rPr>
          <w:color w:val="000000" w:themeColor="text1"/>
          <w:sz w:val="20"/>
          <w:szCs w:val="20"/>
          <w:shd w:val="clear" w:color="auto" w:fill="F9F9F9"/>
        </w:rPr>
        <w:t xml:space="preserve">, </w:t>
      </w:r>
      <w:r w:rsidR="00D1367D" w:rsidRPr="00AB715D">
        <w:rPr>
          <w:color w:val="000000" w:themeColor="text1"/>
          <w:sz w:val="20"/>
          <w:szCs w:val="20"/>
          <w:shd w:val="clear" w:color="auto" w:fill="F9F9F9"/>
        </w:rPr>
        <w:t>АО "Народный Банк Казахстана"</w:t>
      </w:r>
    </w:p>
    <w:p w14:paraId="2C634745" w14:textId="305A31B7" w:rsidR="00D9752A" w:rsidRPr="0033683F" w:rsidRDefault="003002B1" w:rsidP="00201733">
      <w:pPr>
        <w:pStyle w:val="a9"/>
        <w:tabs>
          <w:tab w:val="left" w:pos="709"/>
          <w:tab w:val="left" w:pos="1134"/>
          <w:tab w:val="left" w:pos="1701"/>
        </w:tabs>
        <w:ind w:right="-1"/>
        <w:rPr>
          <w:color w:val="000000"/>
          <w:spacing w:val="1"/>
          <w:sz w:val="20"/>
        </w:rPr>
      </w:pPr>
      <w:r>
        <w:rPr>
          <w:sz w:val="20"/>
          <w:lang w:val="kk-KZ"/>
        </w:rPr>
        <w:t>2</w:t>
      </w:r>
      <w:r w:rsidR="0033796A" w:rsidRPr="0033683F">
        <w:rPr>
          <w:sz w:val="20"/>
          <w:lang w:val="kk-KZ"/>
        </w:rPr>
        <w:t>.</w:t>
      </w:r>
      <w:r w:rsidR="00863E36" w:rsidRPr="0033683F">
        <w:rPr>
          <w:sz w:val="20"/>
          <w:lang w:val="kk-KZ"/>
        </w:rPr>
        <w:t>4</w:t>
      </w:r>
      <w:r w:rsidR="00A00594" w:rsidRPr="0033683F">
        <w:rPr>
          <w:sz w:val="20"/>
          <w:lang w:val="kk-KZ"/>
        </w:rPr>
        <w:t xml:space="preserve">. </w:t>
      </w:r>
      <w:r w:rsidR="00D9752A" w:rsidRPr="0033683F">
        <w:rPr>
          <w:color w:val="000000"/>
          <w:spacing w:val="1"/>
          <w:sz w:val="20"/>
        </w:rPr>
        <w:t>Гарантийное обеспечение тендерной заявки (далее - гарантийное обеспечение) представляется в виде:</w:t>
      </w:r>
    </w:p>
    <w:p w14:paraId="660B3477" w14:textId="77777777" w:rsidR="00B16208" w:rsidRPr="0033683F" w:rsidRDefault="000F5A22" w:rsidP="00B16208">
      <w:pPr>
        <w:jc w:val="both"/>
        <w:rPr>
          <w:sz w:val="20"/>
          <w:szCs w:val="20"/>
        </w:rPr>
      </w:pPr>
      <w:r w:rsidRPr="0033683F">
        <w:rPr>
          <w:color w:val="000000"/>
          <w:spacing w:val="1"/>
          <w:sz w:val="20"/>
          <w:szCs w:val="20"/>
        </w:rPr>
        <w:t>    </w:t>
      </w:r>
      <w:bookmarkStart w:id="12" w:name="z263"/>
      <w:r w:rsidR="00B16208" w:rsidRPr="0033683F">
        <w:rPr>
          <w:color w:val="000000"/>
          <w:sz w:val="20"/>
          <w:szCs w:val="20"/>
        </w:rPr>
        <w:t>      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14:paraId="56E89E62" w14:textId="77777777" w:rsidR="00B16208" w:rsidRPr="0033683F" w:rsidRDefault="00B16208" w:rsidP="00B16208">
      <w:pPr>
        <w:jc w:val="both"/>
        <w:rPr>
          <w:sz w:val="20"/>
          <w:szCs w:val="20"/>
        </w:rPr>
      </w:pPr>
      <w:bookmarkStart w:id="13" w:name="z264"/>
      <w:bookmarkEnd w:id="12"/>
      <w:r w:rsidRPr="0033683F">
        <w:rPr>
          <w:color w:val="000000"/>
          <w:sz w:val="20"/>
          <w:szCs w:val="20"/>
        </w:rPr>
        <w:t xml:space="preserve">       2) банковской гарантии по форме, согласно приложению 3 к настоящим Правилам.</w:t>
      </w:r>
    </w:p>
    <w:bookmarkEnd w:id="13"/>
    <w:p w14:paraId="7EDD943F" w14:textId="158D310C" w:rsidR="009F2DE0" w:rsidRPr="0033683F" w:rsidRDefault="00863E36" w:rsidP="009F2DE0">
      <w:pPr>
        <w:jc w:val="both"/>
        <w:rPr>
          <w:color w:val="000000"/>
          <w:sz w:val="20"/>
          <w:szCs w:val="20"/>
        </w:rPr>
      </w:pPr>
      <w:r w:rsidRPr="0033683F">
        <w:rPr>
          <w:color w:val="000000"/>
          <w:spacing w:val="1"/>
          <w:sz w:val="20"/>
          <w:szCs w:val="20"/>
        </w:rPr>
        <w:t>1</w:t>
      </w:r>
      <w:r w:rsidR="000F5A22" w:rsidRPr="0033683F">
        <w:rPr>
          <w:color w:val="000000"/>
          <w:spacing w:val="1"/>
          <w:sz w:val="20"/>
          <w:szCs w:val="20"/>
          <w:lang w:val="kk-KZ"/>
        </w:rPr>
        <w:t>.</w:t>
      </w:r>
      <w:r w:rsidRPr="0033683F">
        <w:rPr>
          <w:color w:val="000000"/>
          <w:spacing w:val="1"/>
          <w:sz w:val="20"/>
          <w:szCs w:val="20"/>
          <w:lang w:val="kk-KZ"/>
        </w:rPr>
        <w:t xml:space="preserve">5. </w:t>
      </w:r>
      <w:r w:rsidR="009F2DE0" w:rsidRPr="0033683F">
        <w:rPr>
          <w:color w:val="000000"/>
          <w:sz w:val="20"/>
          <w:szCs w:val="20"/>
        </w:rPr>
        <w:t>Гарантийное обеспечение возвращается потенциальному поставщику в течение 5 (пяти) рабочих дней в случаях:</w:t>
      </w:r>
    </w:p>
    <w:p w14:paraId="1230C779" w14:textId="77777777" w:rsidR="009F2DE0" w:rsidRPr="0033683F" w:rsidRDefault="009F2DE0" w:rsidP="009F2DE0">
      <w:pPr>
        <w:jc w:val="both"/>
        <w:rPr>
          <w:sz w:val="20"/>
          <w:szCs w:val="20"/>
        </w:rPr>
      </w:pPr>
      <w:r w:rsidRPr="0033683F">
        <w:rPr>
          <w:color w:val="000000"/>
          <w:sz w:val="20"/>
          <w:szCs w:val="20"/>
        </w:rPr>
        <w:t>1) отзыва тендерной заявки потенциальным поставщиком до истечения окончательного срока ее приема;</w:t>
      </w:r>
    </w:p>
    <w:p w14:paraId="74612D9E" w14:textId="77777777" w:rsidR="009F2DE0" w:rsidRPr="0033683F" w:rsidRDefault="009F2DE0" w:rsidP="009F2DE0">
      <w:pPr>
        <w:jc w:val="both"/>
        <w:rPr>
          <w:sz w:val="20"/>
          <w:szCs w:val="20"/>
        </w:rPr>
      </w:pPr>
      <w:bookmarkStart w:id="14" w:name="z267"/>
      <w:r w:rsidRPr="0033683F">
        <w:rPr>
          <w:color w:val="000000"/>
          <w:sz w:val="20"/>
          <w:szCs w:val="20"/>
        </w:rPr>
        <w:t>      2) отклонения тендерной заявки по основанию несоответствия положениям тендерной документации;</w:t>
      </w:r>
    </w:p>
    <w:p w14:paraId="4F1FFD3C" w14:textId="77777777" w:rsidR="009F2DE0" w:rsidRPr="0033683F" w:rsidRDefault="009F2DE0" w:rsidP="009F2DE0">
      <w:pPr>
        <w:jc w:val="both"/>
        <w:rPr>
          <w:sz w:val="20"/>
          <w:szCs w:val="20"/>
        </w:rPr>
      </w:pPr>
      <w:bookmarkStart w:id="15" w:name="z268"/>
      <w:bookmarkEnd w:id="14"/>
      <w:r w:rsidRPr="0033683F">
        <w:rPr>
          <w:color w:val="000000"/>
          <w:sz w:val="20"/>
          <w:szCs w:val="20"/>
        </w:rPr>
        <w:t>      3) признания победителем тендера другого потенциального поставщика;</w:t>
      </w:r>
    </w:p>
    <w:p w14:paraId="1942C3EF" w14:textId="77777777" w:rsidR="009F2DE0" w:rsidRPr="0033683F" w:rsidRDefault="009F2DE0" w:rsidP="009F2DE0">
      <w:pPr>
        <w:jc w:val="both"/>
        <w:rPr>
          <w:sz w:val="20"/>
          <w:szCs w:val="20"/>
        </w:rPr>
      </w:pPr>
      <w:bookmarkStart w:id="16" w:name="z269"/>
      <w:bookmarkEnd w:id="15"/>
      <w:r w:rsidRPr="0033683F">
        <w:rPr>
          <w:color w:val="000000"/>
          <w:sz w:val="20"/>
          <w:szCs w:val="20"/>
        </w:rPr>
        <w:t>      4) прекращения процедур закупа без определения победителя тендера;</w:t>
      </w:r>
    </w:p>
    <w:p w14:paraId="31637933" w14:textId="77777777" w:rsidR="009F2DE0" w:rsidRPr="0033683F" w:rsidRDefault="009F2DE0" w:rsidP="009F2DE0">
      <w:pPr>
        <w:jc w:val="both"/>
        <w:rPr>
          <w:sz w:val="20"/>
          <w:szCs w:val="20"/>
        </w:rPr>
      </w:pPr>
      <w:bookmarkStart w:id="17" w:name="z270"/>
      <w:bookmarkEnd w:id="16"/>
      <w:r w:rsidRPr="0033683F">
        <w:rPr>
          <w:color w:val="000000"/>
          <w:sz w:val="20"/>
          <w:szCs w:val="20"/>
        </w:rPr>
        <w:t>      5) вступления в силу договора закупа и внесения победителем тендера гарантийного обеспечения исполнения договора закупа.</w:t>
      </w:r>
    </w:p>
    <w:bookmarkEnd w:id="17"/>
    <w:p w14:paraId="649F4C15" w14:textId="77777777" w:rsidR="009F2DE0" w:rsidRPr="0033683F" w:rsidRDefault="009F2DE0" w:rsidP="009F2DE0">
      <w:pPr>
        <w:jc w:val="both"/>
        <w:rPr>
          <w:sz w:val="20"/>
          <w:szCs w:val="20"/>
        </w:rPr>
      </w:pPr>
    </w:p>
    <w:p w14:paraId="6CDA2D01" w14:textId="091AABB6" w:rsidR="009F2DE0" w:rsidRPr="0033683F" w:rsidRDefault="003002B1" w:rsidP="009F2DE0">
      <w:pPr>
        <w:jc w:val="both"/>
        <w:rPr>
          <w:sz w:val="20"/>
          <w:szCs w:val="20"/>
        </w:rPr>
      </w:pPr>
      <w:r>
        <w:rPr>
          <w:color w:val="000000"/>
          <w:spacing w:val="1"/>
          <w:sz w:val="20"/>
          <w:szCs w:val="20"/>
          <w:lang w:val="kk-KZ"/>
        </w:rPr>
        <w:t>2</w:t>
      </w:r>
      <w:r w:rsidR="000F5A22" w:rsidRPr="0033683F">
        <w:rPr>
          <w:color w:val="000000"/>
          <w:spacing w:val="1"/>
          <w:sz w:val="20"/>
          <w:szCs w:val="20"/>
          <w:lang w:val="kk-KZ"/>
        </w:rPr>
        <w:t>.</w:t>
      </w:r>
      <w:r>
        <w:rPr>
          <w:color w:val="000000"/>
          <w:spacing w:val="1"/>
          <w:sz w:val="20"/>
          <w:szCs w:val="20"/>
          <w:lang w:val="kk-KZ"/>
        </w:rPr>
        <w:t>5</w:t>
      </w:r>
      <w:r w:rsidR="00863E36" w:rsidRPr="0033683F">
        <w:rPr>
          <w:color w:val="000000"/>
          <w:spacing w:val="1"/>
          <w:sz w:val="20"/>
          <w:szCs w:val="20"/>
          <w:lang w:val="kk-KZ"/>
        </w:rPr>
        <w:t xml:space="preserve">. </w:t>
      </w:r>
      <w:r w:rsidR="009F2DE0" w:rsidRPr="0033683F">
        <w:rPr>
          <w:color w:val="000000"/>
          <w:sz w:val="20"/>
          <w:szCs w:val="20"/>
        </w:rPr>
        <w:t>Гарантийное обеспечение не возвращается потенциальному поставщику, если:</w:t>
      </w:r>
    </w:p>
    <w:p w14:paraId="7AC4AC22" w14:textId="77777777" w:rsidR="009F2DE0" w:rsidRPr="0033683F" w:rsidRDefault="009F2DE0" w:rsidP="009F2DE0">
      <w:pPr>
        <w:jc w:val="both"/>
        <w:rPr>
          <w:sz w:val="20"/>
          <w:szCs w:val="20"/>
        </w:rPr>
      </w:pPr>
      <w:r w:rsidRPr="0033683F">
        <w:rPr>
          <w:color w:val="000000"/>
          <w:sz w:val="20"/>
          <w:szCs w:val="20"/>
        </w:rPr>
        <w:t>1) он отозвал или изменил тендерную заявку после истечения окончательного срока приема тендерных заявок;</w:t>
      </w:r>
    </w:p>
    <w:p w14:paraId="660C8724" w14:textId="77777777" w:rsidR="009F2DE0" w:rsidRPr="0033683F" w:rsidRDefault="009F2DE0" w:rsidP="009F2DE0">
      <w:pPr>
        <w:jc w:val="both"/>
        <w:rPr>
          <w:sz w:val="20"/>
          <w:szCs w:val="20"/>
        </w:rPr>
      </w:pPr>
      <w:bookmarkStart w:id="18" w:name="z273"/>
      <w:r w:rsidRPr="0033683F">
        <w:rPr>
          <w:color w:val="000000"/>
          <w:sz w:val="20"/>
          <w:szCs w:val="20"/>
        </w:rPr>
        <w:t>      2) победитель уклонился от заключения договора закупа или договора на оказание фармацевтических услуг после признания победителем тендера;</w:t>
      </w:r>
    </w:p>
    <w:p w14:paraId="09A95469" w14:textId="77777777" w:rsidR="009F2DE0" w:rsidRPr="0033683F" w:rsidRDefault="009F2DE0" w:rsidP="009F2DE0">
      <w:pPr>
        <w:jc w:val="both"/>
        <w:rPr>
          <w:sz w:val="20"/>
          <w:szCs w:val="20"/>
        </w:rPr>
      </w:pPr>
      <w:bookmarkStart w:id="19" w:name="z274"/>
      <w:bookmarkEnd w:id="18"/>
      <w:r w:rsidRPr="0033683F">
        <w:rPr>
          <w:color w:val="000000"/>
          <w:sz w:val="20"/>
          <w:szCs w:val="20"/>
        </w:rPr>
        <w:t>      3) он признан победителем и не внес либо несвоевременно внес гарантийное обеспечение договора закупа или договора на оказание фармацевтических услуг.</w:t>
      </w:r>
    </w:p>
    <w:bookmarkEnd w:id="19"/>
    <w:p w14:paraId="7B1CFC36" w14:textId="39B5B040" w:rsidR="009F2DE0" w:rsidRPr="0033683F" w:rsidRDefault="003002B1" w:rsidP="009F2DE0">
      <w:pPr>
        <w:jc w:val="both"/>
        <w:rPr>
          <w:sz w:val="20"/>
          <w:szCs w:val="20"/>
        </w:rPr>
      </w:pPr>
      <w:r w:rsidRPr="00D47759">
        <w:rPr>
          <w:color w:val="000000"/>
          <w:sz w:val="20"/>
          <w:szCs w:val="20"/>
        </w:rPr>
        <w:t>2</w:t>
      </w:r>
      <w:r w:rsidR="00B037EF" w:rsidRPr="00D47759">
        <w:rPr>
          <w:color w:val="000000"/>
          <w:sz w:val="20"/>
          <w:szCs w:val="20"/>
        </w:rPr>
        <w:t>.</w:t>
      </w:r>
      <w:r w:rsidRPr="00D47759">
        <w:rPr>
          <w:color w:val="000000"/>
          <w:sz w:val="20"/>
          <w:szCs w:val="20"/>
        </w:rPr>
        <w:t>6</w:t>
      </w:r>
      <w:r w:rsidR="00863E36" w:rsidRPr="00D47759">
        <w:rPr>
          <w:color w:val="000000"/>
          <w:sz w:val="20"/>
          <w:szCs w:val="20"/>
        </w:rPr>
        <w:t>.</w:t>
      </w:r>
      <w:r w:rsidR="00B037EF" w:rsidRPr="0033683F">
        <w:rPr>
          <w:color w:val="000000"/>
          <w:sz w:val="20"/>
          <w:szCs w:val="20"/>
        </w:rPr>
        <w:t xml:space="preserve"> </w:t>
      </w:r>
      <w:r w:rsidR="009F2DE0" w:rsidRPr="0033683F">
        <w:rPr>
          <w:color w:val="000000"/>
          <w:sz w:val="20"/>
          <w:szCs w:val="20"/>
        </w:rPr>
        <w:t>Потенциальный поставщик при необходимости отзывает заявку в письменной форме до истечения окончательного срока ее приема.</w:t>
      </w:r>
    </w:p>
    <w:p w14:paraId="07BB13AA" w14:textId="16D60821" w:rsidR="009F2DE0" w:rsidRPr="0033683F" w:rsidRDefault="00D47759" w:rsidP="009F2DE0">
      <w:pPr>
        <w:jc w:val="both"/>
        <w:rPr>
          <w:sz w:val="20"/>
          <w:szCs w:val="20"/>
        </w:rPr>
      </w:pPr>
      <w:r>
        <w:rPr>
          <w:color w:val="000000"/>
          <w:sz w:val="20"/>
          <w:szCs w:val="20"/>
        </w:rPr>
        <w:t>2</w:t>
      </w:r>
      <w:r w:rsidR="00B037EF" w:rsidRPr="0033683F">
        <w:rPr>
          <w:color w:val="000000"/>
          <w:sz w:val="20"/>
          <w:szCs w:val="20"/>
        </w:rPr>
        <w:t>.</w:t>
      </w:r>
      <w:r>
        <w:rPr>
          <w:color w:val="000000"/>
          <w:sz w:val="20"/>
          <w:szCs w:val="20"/>
        </w:rPr>
        <w:t>7</w:t>
      </w:r>
      <w:r w:rsidR="00863E36" w:rsidRPr="0033683F">
        <w:rPr>
          <w:color w:val="000000"/>
          <w:sz w:val="20"/>
          <w:szCs w:val="20"/>
        </w:rPr>
        <w:t>.</w:t>
      </w:r>
      <w:r w:rsidR="00B037EF" w:rsidRPr="0033683F">
        <w:rPr>
          <w:color w:val="000000"/>
          <w:sz w:val="20"/>
          <w:szCs w:val="20"/>
        </w:rPr>
        <w:t xml:space="preserve"> </w:t>
      </w:r>
      <w:r w:rsidR="009F2DE0" w:rsidRPr="0033683F">
        <w:rPr>
          <w:color w:val="000000"/>
          <w:sz w:val="20"/>
          <w:szCs w:val="20"/>
        </w:rPr>
        <w:t>Не допускается внесение изменений в тендерные заявки после истечения срока представления тендерных заявок.</w:t>
      </w:r>
    </w:p>
    <w:p w14:paraId="621B08D2" w14:textId="4A2B44E6" w:rsidR="009F2DE0" w:rsidRPr="0033683F" w:rsidRDefault="00D47759" w:rsidP="009F2DE0">
      <w:pPr>
        <w:jc w:val="both"/>
        <w:rPr>
          <w:sz w:val="20"/>
          <w:szCs w:val="20"/>
        </w:rPr>
      </w:pPr>
      <w:r>
        <w:rPr>
          <w:color w:val="000000"/>
          <w:sz w:val="20"/>
          <w:szCs w:val="20"/>
        </w:rPr>
        <w:t>2</w:t>
      </w:r>
      <w:r w:rsidR="00B037EF" w:rsidRPr="0033683F">
        <w:rPr>
          <w:color w:val="000000"/>
          <w:sz w:val="20"/>
          <w:szCs w:val="20"/>
        </w:rPr>
        <w:t>.</w:t>
      </w:r>
      <w:r>
        <w:rPr>
          <w:color w:val="000000"/>
          <w:sz w:val="20"/>
          <w:szCs w:val="20"/>
        </w:rPr>
        <w:t>8</w:t>
      </w:r>
      <w:r w:rsidR="00863E36" w:rsidRPr="0033683F">
        <w:rPr>
          <w:color w:val="000000"/>
          <w:sz w:val="20"/>
          <w:szCs w:val="20"/>
        </w:rPr>
        <w:t>.</w:t>
      </w:r>
      <w:r w:rsidR="00B037EF" w:rsidRPr="0033683F">
        <w:rPr>
          <w:color w:val="000000"/>
          <w:sz w:val="20"/>
          <w:szCs w:val="20"/>
        </w:rPr>
        <w:t xml:space="preserve"> </w:t>
      </w:r>
      <w:r w:rsidR="009F2DE0" w:rsidRPr="0033683F">
        <w:rPr>
          <w:color w:val="000000"/>
          <w:sz w:val="20"/>
          <w:szCs w:val="20"/>
        </w:rPr>
        <w:t>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p>
    <w:p w14:paraId="4AF7A242" w14:textId="6D58E483" w:rsidR="009F2DE0" w:rsidRPr="0033683F" w:rsidRDefault="00D47759" w:rsidP="009F2DE0">
      <w:pPr>
        <w:jc w:val="both"/>
        <w:rPr>
          <w:sz w:val="20"/>
          <w:szCs w:val="20"/>
        </w:rPr>
      </w:pPr>
      <w:r>
        <w:rPr>
          <w:color w:val="000000"/>
          <w:sz w:val="20"/>
          <w:szCs w:val="20"/>
        </w:rPr>
        <w:t>3</w:t>
      </w:r>
      <w:r w:rsidR="00B037EF" w:rsidRPr="0033683F">
        <w:rPr>
          <w:color w:val="000000"/>
          <w:sz w:val="20"/>
          <w:szCs w:val="20"/>
        </w:rPr>
        <w:t>.</w:t>
      </w:r>
      <w:r w:rsidR="00863E36" w:rsidRPr="0033683F">
        <w:rPr>
          <w:color w:val="000000"/>
          <w:sz w:val="20"/>
          <w:szCs w:val="20"/>
        </w:rPr>
        <w:t xml:space="preserve">0. </w:t>
      </w:r>
      <w:r w:rsidR="00B037EF" w:rsidRPr="0033683F">
        <w:rPr>
          <w:color w:val="000000"/>
          <w:sz w:val="20"/>
          <w:szCs w:val="20"/>
        </w:rPr>
        <w:t xml:space="preserve"> </w:t>
      </w:r>
      <w:r w:rsidR="009F2DE0" w:rsidRPr="0033683F">
        <w:rPr>
          <w:color w:val="000000"/>
          <w:sz w:val="20"/>
          <w:szCs w:val="20"/>
        </w:rPr>
        <w:t>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p>
    <w:p w14:paraId="19189545" w14:textId="77777777" w:rsidR="009F2DE0" w:rsidRPr="0033683F" w:rsidRDefault="009F2DE0" w:rsidP="009F2DE0">
      <w:pPr>
        <w:jc w:val="both"/>
        <w:rPr>
          <w:sz w:val="20"/>
          <w:szCs w:val="20"/>
        </w:rPr>
      </w:pPr>
      <w:bookmarkStart w:id="20" w:name="z278"/>
      <w:r w:rsidRPr="0033683F">
        <w:rPr>
          <w:color w:val="000000"/>
          <w:sz w:val="20"/>
          <w:szCs w:val="20"/>
        </w:rPr>
        <w:t>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14:paraId="5F2342FE" w14:textId="77777777" w:rsidR="009F2DE0" w:rsidRPr="0033683F" w:rsidRDefault="009F2DE0" w:rsidP="009F2DE0">
      <w:pPr>
        <w:jc w:val="both"/>
        <w:rPr>
          <w:sz w:val="20"/>
          <w:szCs w:val="20"/>
        </w:rPr>
      </w:pPr>
      <w:bookmarkStart w:id="21" w:name="z279"/>
      <w:bookmarkEnd w:id="20"/>
      <w:r w:rsidRPr="0033683F">
        <w:rPr>
          <w:color w:val="000000"/>
          <w:sz w:val="20"/>
          <w:szCs w:val="20"/>
        </w:rPr>
        <w:t>      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14:paraId="66CDFCB0" w14:textId="77777777" w:rsidR="009F2DE0" w:rsidRPr="0033683F" w:rsidRDefault="009F2DE0" w:rsidP="009F2DE0">
      <w:pPr>
        <w:jc w:val="both"/>
        <w:rPr>
          <w:sz w:val="20"/>
          <w:szCs w:val="20"/>
        </w:rPr>
      </w:pPr>
      <w:bookmarkStart w:id="22" w:name="z280"/>
      <w:bookmarkEnd w:id="21"/>
      <w:r w:rsidRPr="0033683F">
        <w:rPr>
          <w:color w:val="000000"/>
          <w:sz w:val="20"/>
          <w:szCs w:val="20"/>
        </w:rPr>
        <w:t>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14:paraId="0763D3CB" w14:textId="45F15DE8" w:rsidR="009F2DE0" w:rsidRPr="0033683F" w:rsidRDefault="009F2DE0" w:rsidP="009F2DE0">
      <w:pPr>
        <w:jc w:val="both"/>
        <w:rPr>
          <w:sz w:val="20"/>
          <w:szCs w:val="20"/>
        </w:rPr>
      </w:pPr>
      <w:bookmarkStart w:id="23" w:name="z281"/>
      <w:bookmarkEnd w:id="22"/>
      <w:r w:rsidRPr="0033683F">
        <w:rPr>
          <w:color w:val="000000"/>
          <w:sz w:val="20"/>
          <w:szCs w:val="20"/>
        </w:rPr>
        <w:t>      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 слова "Тендер по закупу</w:t>
      </w:r>
      <w:r w:rsidR="00AB715D">
        <w:rPr>
          <w:color w:val="000000"/>
          <w:sz w:val="20"/>
          <w:szCs w:val="20"/>
        </w:rPr>
        <w:t xml:space="preserve"> «Ларингаскоп» и </w:t>
      </w:r>
      <w:r w:rsidR="00AB715D" w:rsidRPr="0033683F">
        <w:rPr>
          <w:color w:val="000000"/>
          <w:sz w:val="20"/>
          <w:szCs w:val="20"/>
        </w:rPr>
        <w:t>не</w:t>
      </w:r>
      <w:r w:rsidRPr="0033683F">
        <w:rPr>
          <w:color w:val="000000"/>
          <w:sz w:val="20"/>
          <w:szCs w:val="20"/>
        </w:rPr>
        <w:t xml:space="preserve"> вскрывать до</w:t>
      </w:r>
      <w:r w:rsidR="00AB715D">
        <w:rPr>
          <w:color w:val="000000"/>
          <w:sz w:val="20"/>
          <w:szCs w:val="20"/>
        </w:rPr>
        <w:t xml:space="preserve"> 22.11.2023 г. 9.30 часов</w:t>
      </w:r>
      <w:r w:rsidRPr="0033683F">
        <w:rPr>
          <w:color w:val="000000"/>
          <w:sz w:val="20"/>
          <w:szCs w:val="20"/>
        </w:rPr>
        <w:t>".</w:t>
      </w:r>
    </w:p>
    <w:bookmarkEnd w:id="23"/>
    <w:p w14:paraId="5C7AEEDB" w14:textId="5D19FFCB" w:rsidR="00CB14FF" w:rsidRDefault="00D46804" w:rsidP="009639AA">
      <w:pPr>
        <w:shd w:val="clear" w:color="auto" w:fill="FFFFFF"/>
        <w:jc w:val="center"/>
        <w:rPr>
          <w:b/>
          <w:bCs/>
          <w:spacing w:val="-4"/>
          <w:sz w:val="20"/>
          <w:szCs w:val="20"/>
        </w:rPr>
      </w:pPr>
      <w:r w:rsidRPr="0033683F">
        <w:rPr>
          <w:b/>
          <w:bCs/>
          <w:spacing w:val="-2"/>
          <w:sz w:val="20"/>
          <w:szCs w:val="20"/>
        </w:rPr>
        <w:lastRenderedPageBreak/>
        <w:t xml:space="preserve">3. </w:t>
      </w:r>
      <w:r w:rsidR="002B0DE9" w:rsidRPr="0033683F">
        <w:rPr>
          <w:b/>
          <w:bCs/>
          <w:spacing w:val="-2"/>
          <w:sz w:val="20"/>
          <w:szCs w:val="20"/>
        </w:rPr>
        <w:t>Р</w:t>
      </w:r>
      <w:r w:rsidR="002B0DE9" w:rsidRPr="0033683F">
        <w:rPr>
          <w:b/>
          <w:color w:val="000000"/>
          <w:spacing w:val="1"/>
          <w:sz w:val="20"/>
          <w:szCs w:val="20"/>
        </w:rPr>
        <w:t>азъяснение</w:t>
      </w:r>
      <w:r w:rsidR="006B0A35" w:rsidRPr="0033683F">
        <w:rPr>
          <w:b/>
          <w:color w:val="000000"/>
          <w:spacing w:val="1"/>
          <w:sz w:val="20"/>
          <w:szCs w:val="20"/>
        </w:rPr>
        <w:t xml:space="preserve">, изменение и дополнение </w:t>
      </w:r>
      <w:r w:rsidRPr="0033683F">
        <w:rPr>
          <w:b/>
          <w:bCs/>
          <w:spacing w:val="-2"/>
          <w:sz w:val="20"/>
          <w:szCs w:val="20"/>
        </w:rPr>
        <w:t xml:space="preserve">тендерных </w:t>
      </w:r>
      <w:r w:rsidRPr="0033683F">
        <w:rPr>
          <w:b/>
          <w:bCs/>
          <w:spacing w:val="-4"/>
          <w:sz w:val="20"/>
          <w:szCs w:val="20"/>
        </w:rPr>
        <w:t>заявок</w:t>
      </w:r>
    </w:p>
    <w:p w14:paraId="4976F878" w14:textId="77777777" w:rsidR="00D47759" w:rsidRPr="0033683F" w:rsidRDefault="00D47759" w:rsidP="009639AA">
      <w:pPr>
        <w:shd w:val="clear" w:color="auto" w:fill="FFFFFF"/>
        <w:jc w:val="center"/>
        <w:rPr>
          <w:b/>
          <w:bCs/>
          <w:spacing w:val="-4"/>
          <w:sz w:val="20"/>
          <w:szCs w:val="20"/>
        </w:rPr>
      </w:pPr>
    </w:p>
    <w:p w14:paraId="732A3866" w14:textId="50ED11BD" w:rsidR="002B0DE9" w:rsidRPr="0033683F" w:rsidRDefault="002B0DE9" w:rsidP="00201733">
      <w:pPr>
        <w:jc w:val="both"/>
        <w:textAlignment w:val="baseline"/>
        <w:rPr>
          <w:color w:val="000000"/>
          <w:spacing w:val="1"/>
          <w:sz w:val="20"/>
          <w:szCs w:val="20"/>
          <w:lang w:val="kk-KZ"/>
        </w:rPr>
      </w:pPr>
      <w:r w:rsidRPr="0033683F">
        <w:rPr>
          <w:color w:val="000000"/>
          <w:spacing w:val="1"/>
          <w:sz w:val="20"/>
          <w:szCs w:val="20"/>
        </w:rPr>
        <w:t>1</w:t>
      </w:r>
      <w:r w:rsidRPr="0033683F">
        <w:rPr>
          <w:b/>
          <w:color w:val="000000"/>
          <w:spacing w:val="1"/>
          <w:sz w:val="20"/>
          <w:szCs w:val="20"/>
        </w:rPr>
        <w:t>.</w:t>
      </w:r>
      <w:r w:rsidR="00201733" w:rsidRPr="0033683F">
        <w:rPr>
          <w:b/>
          <w:color w:val="000000"/>
          <w:spacing w:val="1"/>
          <w:sz w:val="20"/>
          <w:szCs w:val="20"/>
        </w:rPr>
        <w:t xml:space="preserve"> </w:t>
      </w:r>
      <w:r w:rsidR="009F2DE0" w:rsidRPr="0037406B">
        <w:rPr>
          <w:color w:val="000000"/>
          <w:sz w:val="20"/>
          <w:szCs w:val="20"/>
        </w:rPr>
        <w:t>Не позднее чем за 10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3 (трех) рабочих дней со дня получения запроса дают разъяснение, направляемое всем потенциальным поставщикам,</w:t>
      </w:r>
      <w:r w:rsidR="009F2DE0" w:rsidRPr="0033683F">
        <w:rPr>
          <w:color w:val="000000"/>
          <w:sz w:val="20"/>
          <w:szCs w:val="20"/>
        </w:rPr>
        <w:t xml:space="preserve"> получившим тендерную документацию, на дату поступления запроса без указания автора запроса</w:t>
      </w:r>
      <w:r w:rsidRPr="0033683F">
        <w:rPr>
          <w:color w:val="000000"/>
          <w:spacing w:val="1"/>
          <w:sz w:val="20"/>
          <w:szCs w:val="20"/>
        </w:rPr>
        <w:t>.</w:t>
      </w:r>
      <w:r w:rsidR="009F2DE0" w:rsidRPr="0033683F">
        <w:rPr>
          <w:color w:val="000000"/>
          <w:spacing w:val="1"/>
          <w:sz w:val="20"/>
          <w:szCs w:val="20"/>
          <w:lang w:val="kk-KZ"/>
        </w:rPr>
        <w:t xml:space="preserve"> </w:t>
      </w:r>
    </w:p>
    <w:p w14:paraId="622494EE" w14:textId="77777777" w:rsidR="007843E3" w:rsidRPr="0037406B" w:rsidRDefault="002B0DE9" w:rsidP="007843E3">
      <w:pPr>
        <w:jc w:val="both"/>
        <w:rPr>
          <w:sz w:val="20"/>
          <w:szCs w:val="20"/>
        </w:rPr>
      </w:pPr>
      <w:r w:rsidRPr="0033683F">
        <w:rPr>
          <w:color w:val="000000"/>
          <w:spacing w:val="1"/>
          <w:sz w:val="20"/>
          <w:szCs w:val="20"/>
        </w:rPr>
        <w:t>2.</w:t>
      </w:r>
      <w:r w:rsidR="00201733" w:rsidRPr="0033683F">
        <w:rPr>
          <w:color w:val="000000"/>
          <w:spacing w:val="1"/>
          <w:sz w:val="20"/>
          <w:szCs w:val="20"/>
        </w:rPr>
        <w:t xml:space="preserve"> </w:t>
      </w:r>
      <w:r w:rsidR="007843E3" w:rsidRPr="0037406B">
        <w:rPr>
          <w:color w:val="000000"/>
          <w:sz w:val="20"/>
          <w:szCs w:val="20"/>
        </w:rPr>
        <w:t>Не позднее 7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w:t>
      </w:r>
    </w:p>
    <w:p w14:paraId="30725CE8" w14:textId="2E630015" w:rsidR="007843E3" w:rsidRPr="0033683F" w:rsidRDefault="007843E3" w:rsidP="007843E3">
      <w:pPr>
        <w:jc w:val="both"/>
        <w:rPr>
          <w:sz w:val="20"/>
          <w:szCs w:val="20"/>
          <w:lang w:val="kk-KZ"/>
        </w:rPr>
      </w:pPr>
      <w:bookmarkStart w:id="24" w:name="z239"/>
      <w:r w:rsidRPr="0037406B">
        <w:rPr>
          <w:color w:val="000000"/>
          <w:sz w:val="20"/>
          <w:szCs w:val="20"/>
        </w:rPr>
        <w:t>      При этом окончательный срок приема тендерных заявок продлевается на срок не менее 5 (пяти) календарных дней.</w:t>
      </w:r>
      <w:r w:rsidRPr="0033683F">
        <w:rPr>
          <w:color w:val="000000"/>
          <w:sz w:val="20"/>
          <w:szCs w:val="20"/>
          <w:lang w:val="kk-KZ"/>
        </w:rPr>
        <w:t xml:space="preserve"> </w:t>
      </w:r>
    </w:p>
    <w:bookmarkEnd w:id="24"/>
    <w:p w14:paraId="43B0A0B6" w14:textId="34F6A094" w:rsidR="00DC2012" w:rsidRPr="0033683F" w:rsidRDefault="002B0DE9" w:rsidP="007843E3">
      <w:pPr>
        <w:jc w:val="both"/>
        <w:textAlignment w:val="baseline"/>
        <w:rPr>
          <w:color w:val="000000"/>
          <w:spacing w:val="1"/>
          <w:sz w:val="20"/>
          <w:szCs w:val="20"/>
          <w:lang w:val="kk-KZ"/>
        </w:rPr>
      </w:pPr>
      <w:r w:rsidRPr="0033683F">
        <w:rPr>
          <w:color w:val="000000"/>
          <w:spacing w:val="1"/>
          <w:sz w:val="20"/>
          <w:szCs w:val="20"/>
        </w:rPr>
        <w:t>3.</w:t>
      </w:r>
      <w:r w:rsidR="00201733" w:rsidRPr="0033683F">
        <w:rPr>
          <w:color w:val="000000"/>
          <w:spacing w:val="1"/>
          <w:sz w:val="20"/>
          <w:szCs w:val="20"/>
        </w:rPr>
        <w:t xml:space="preserve"> </w:t>
      </w:r>
      <w:r w:rsidR="007843E3" w:rsidRPr="0033683F">
        <w:rPr>
          <w:color w:val="000000"/>
          <w:sz w:val="20"/>
          <w:szCs w:val="20"/>
        </w:rPr>
        <w:t>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r w:rsidR="007843E3" w:rsidRPr="0033683F">
        <w:rPr>
          <w:color w:val="000000"/>
          <w:sz w:val="20"/>
          <w:szCs w:val="20"/>
          <w:lang w:val="kk-KZ"/>
        </w:rPr>
        <w:t>.</w:t>
      </w:r>
    </w:p>
    <w:p w14:paraId="6A124D24" w14:textId="77777777" w:rsidR="00152458" w:rsidRPr="0033683F" w:rsidRDefault="00831ECA" w:rsidP="009639AA">
      <w:pPr>
        <w:ind w:left="540"/>
        <w:jc w:val="center"/>
        <w:rPr>
          <w:color w:val="000000"/>
          <w:spacing w:val="1"/>
          <w:sz w:val="20"/>
          <w:szCs w:val="20"/>
        </w:rPr>
      </w:pPr>
      <w:r w:rsidRPr="0033683F">
        <w:rPr>
          <w:b/>
          <w:color w:val="000000"/>
          <w:sz w:val="20"/>
          <w:szCs w:val="20"/>
        </w:rPr>
        <w:t xml:space="preserve">4. Порядок представления заявки на участие в </w:t>
      </w:r>
      <w:r w:rsidR="009D1736" w:rsidRPr="0033683F">
        <w:rPr>
          <w:b/>
          <w:color w:val="000000"/>
          <w:sz w:val="20"/>
          <w:szCs w:val="20"/>
        </w:rPr>
        <w:t>тендере</w:t>
      </w:r>
    </w:p>
    <w:p w14:paraId="5B2654EA" w14:textId="12B09E46" w:rsidR="00831ECA" w:rsidRPr="00567CDC" w:rsidRDefault="00831ECA" w:rsidP="009639AA">
      <w:pPr>
        <w:jc w:val="both"/>
        <w:rPr>
          <w:b/>
          <w:color w:val="000000" w:themeColor="text1"/>
          <w:sz w:val="20"/>
          <w:szCs w:val="20"/>
        </w:rPr>
      </w:pPr>
      <w:r w:rsidRPr="0033683F">
        <w:rPr>
          <w:color w:val="000000"/>
          <w:spacing w:val="1"/>
          <w:sz w:val="20"/>
          <w:szCs w:val="20"/>
        </w:rPr>
        <w:t>1</w:t>
      </w:r>
      <w:r w:rsidR="0068215E" w:rsidRPr="0033683F">
        <w:rPr>
          <w:color w:val="000000"/>
          <w:spacing w:val="1"/>
          <w:sz w:val="20"/>
          <w:szCs w:val="20"/>
        </w:rPr>
        <w:t>.</w:t>
      </w:r>
      <w:r w:rsidR="00201733" w:rsidRPr="0033683F">
        <w:rPr>
          <w:color w:val="000000"/>
          <w:spacing w:val="1"/>
          <w:sz w:val="20"/>
          <w:szCs w:val="20"/>
        </w:rPr>
        <w:t xml:space="preserve"> </w:t>
      </w:r>
      <w:r w:rsidR="007843E3" w:rsidRPr="0033683F">
        <w:rPr>
          <w:color w:val="000000"/>
          <w:sz w:val="20"/>
          <w:szCs w:val="20"/>
        </w:rPr>
        <w:t xml:space="preserve">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 </w:t>
      </w:r>
      <w:r w:rsidRPr="0033683F">
        <w:rPr>
          <w:color w:val="000000"/>
          <w:sz w:val="20"/>
          <w:szCs w:val="20"/>
        </w:rPr>
        <w:t xml:space="preserve">по адресу: </w:t>
      </w:r>
      <w:r w:rsidR="00AB715D">
        <w:rPr>
          <w:b/>
          <w:color w:val="000000" w:themeColor="text1"/>
          <w:sz w:val="20"/>
          <w:szCs w:val="20"/>
        </w:rPr>
        <w:t>Алматинская область, Талгарский район, с. Гульдала, Кульджинский тракт 25 км</w:t>
      </w:r>
      <w:r w:rsidRPr="00C40838">
        <w:rPr>
          <w:b/>
          <w:color w:val="000000"/>
          <w:sz w:val="20"/>
          <w:szCs w:val="20"/>
        </w:rPr>
        <w:t xml:space="preserve">, </w:t>
      </w:r>
      <w:r w:rsidRPr="00C40838">
        <w:rPr>
          <w:color w:val="000000"/>
          <w:sz w:val="20"/>
          <w:szCs w:val="20"/>
        </w:rPr>
        <w:t xml:space="preserve">отдел государственных закупок, </w:t>
      </w:r>
      <w:r w:rsidRPr="00C40838">
        <w:rPr>
          <w:b/>
          <w:color w:val="000000"/>
          <w:sz w:val="20"/>
          <w:szCs w:val="20"/>
        </w:rPr>
        <w:t xml:space="preserve">в срок до </w:t>
      </w:r>
      <w:r w:rsidR="00A14320">
        <w:rPr>
          <w:b/>
          <w:color w:val="000000" w:themeColor="text1"/>
          <w:sz w:val="20"/>
          <w:szCs w:val="20"/>
        </w:rPr>
        <w:t>«</w:t>
      </w:r>
      <w:r w:rsidR="00403AE9">
        <w:rPr>
          <w:b/>
          <w:color w:val="000000" w:themeColor="text1"/>
          <w:sz w:val="20"/>
          <w:szCs w:val="20"/>
        </w:rPr>
        <w:t>22</w:t>
      </w:r>
      <w:r w:rsidR="0037406B" w:rsidRPr="00567CDC">
        <w:rPr>
          <w:b/>
          <w:color w:val="000000" w:themeColor="text1"/>
          <w:sz w:val="20"/>
          <w:szCs w:val="20"/>
        </w:rPr>
        <w:t>» «</w:t>
      </w:r>
      <w:r w:rsidR="00403AE9">
        <w:rPr>
          <w:b/>
          <w:color w:val="000000" w:themeColor="text1"/>
          <w:sz w:val="20"/>
          <w:szCs w:val="20"/>
        </w:rPr>
        <w:t>ноября</w:t>
      </w:r>
      <w:r w:rsidR="0037406B" w:rsidRPr="00567CDC">
        <w:rPr>
          <w:b/>
          <w:color w:val="000000" w:themeColor="text1"/>
          <w:sz w:val="20"/>
          <w:szCs w:val="20"/>
        </w:rPr>
        <w:t>»</w:t>
      </w:r>
      <w:r w:rsidR="001F2FF4" w:rsidRPr="00567CDC">
        <w:rPr>
          <w:b/>
          <w:color w:val="000000" w:themeColor="text1"/>
          <w:sz w:val="20"/>
          <w:szCs w:val="20"/>
        </w:rPr>
        <w:t xml:space="preserve"> 20</w:t>
      </w:r>
      <w:r w:rsidR="00C41EEF" w:rsidRPr="00567CDC">
        <w:rPr>
          <w:b/>
          <w:color w:val="000000" w:themeColor="text1"/>
          <w:sz w:val="20"/>
          <w:szCs w:val="20"/>
          <w:lang w:val="kk-KZ"/>
        </w:rPr>
        <w:t>2</w:t>
      </w:r>
      <w:r w:rsidR="0037406B" w:rsidRPr="00567CDC">
        <w:rPr>
          <w:b/>
          <w:color w:val="000000" w:themeColor="text1"/>
          <w:sz w:val="20"/>
          <w:szCs w:val="20"/>
          <w:lang w:val="kk-KZ"/>
        </w:rPr>
        <w:t>3</w:t>
      </w:r>
      <w:r w:rsidR="00A54837" w:rsidRPr="00567CDC">
        <w:rPr>
          <w:b/>
          <w:color w:val="000000" w:themeColor="text1"/>
          <w:sz w:val="20"/>
          <w:szCs w:val="20"/>
        </w:rPr>
        <w:t xml:space="preserve"> года</w:t>
      </w:r>
      <w:r w:rsidR="00883808" w:rsidRPr="00567CDC">
        <w:rPr>
          <w:b/>
          <w:color w:val="000000" w:themeColor="text1"/>
          <w:sz w:val="20"/>
          <w:szCs w:val="20"/>
        </w:rPr>
        <w:t xml:space="preserve"> </w:t>
      </w:r>
      <w:r w:rsidR="00A14320">
        <w:rPr>
          <w:b/>
          <w:color w:val="000000" w:themeColor="text1"/>
          <w:sz w:val="20"/>
          <w:szCs w:val="20"/>
          <w:lang w:val="kk-KZ"/>
        </w:rPr>
        <w:t>09</w:t>
      </w:r>
      <w:r w:rsidRPr="00567CDC">
        <w:rPr>
          <w:b/>
          <w:color w:val="000000" w:themeColor="text1"/>
          <w:sz w:val="20"/>
          <w:szCs w:val="20"/>
        </w:rPr>
        <w:t xml:space="preserve"> час</w:t>
      </w:r>
      <w:r w:rsidR="00201733" w:rsidRPr="00567CDC">
        <w:rPr>
          <w:b/>
          <w:color w:val="000000" w:themeColor="text1"/>
          <w:sz w:val="20"/>
          <w:szCs w:val="20"/>
        </w:rPr>
        <w:t>ов</w:t>
      </w:r>
      <w:r w:rsidRPr="00567CDC">
        <w:rPr>
          <w:b/>
          <w:color w:val="000000" w:themeColor="text1"/>
          <w:sz w:val="20"/>
          <w:szCs w:val="20"/>
        </w:rPr>
        <w:t xml:space="preserve"> </w:t>
      </w:r>
      <w:r w:rsidR="00403AE9">
        <w:rPr>
          <w:b/>
          <w:color w:val="000000" w:themeColor="text1"/>
          <w:sz w:val="20"/>
          <w:szCs w:val="20"/>
        </w:rPr>
        <w:t>30</w:t>
      </w:r>
      <w:r w:rsidRPr="00567CDC">
        <w:rPr>
          <w:b/>
          <w:color w:val="000000" w:themeColor="text1"/>
          <w:sz w:val="20"/>
          <w:szCs w:val="20"/>
        </w:rPr>
        <w:t xml:space="preserve"> мин.</w:t>
      </w:r>
    </w:p>
    <w:p w14:paraId="689471FE" w14:textId="41A0137C" w:rsidR="0068215E" w:rsidRPr="0033683F" w:rsidRDefault="00831ECA" w:rsidP="007843E3">
      <w:pPr>
        <w:jc w:val="both"/>
        <w:rPr>
          <w:sz w:val="20"/>
          <w:szCs w:val="20"/>
        </w:rPr>
      </w:pPr>
      <w:r w:rsidRPr="0033683F">
        <w:rPr>
          <w:color w:val="000000"/>
          <w:spacing w:val="1"/>
          <w:sz w:val="20"/>
          <w:szCs w:val="20"/>
        </w:rPr>
        <w:t>2</w:t>
      </w:r>
      <w:r w:rsidR="0068215E" w:rsidRPr="0033683F">
        <w:rPr>
          <w:color w:val="000000"/>
          <w:spacing w:val="1"/>
          <w:sz w:val="20"/>
          <w:szCs w:val="20"/>
        </w:rPr>
        <w:t xml:space="preserve">. </w:t>
      </w:r>
      <w:r w:rsidR="007843E3" w:rsidRPr="0033683F">
        <w:rPr>
          <w:color w:val="000000"/>
          <w:sz w:val="20"/>
          <w:szCs w:val="20"/>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14:paraId="73E291B8" w14:textId="77777777" w:rsidR="004F6247" w:rsidRPr="0033683F" w:rsidRDefault="00260C53" w:rsidP="00201733">
      <w:pPr>
        <w:jc w:val="both"/>
        <w:rPr>
          <w:color w:val="000000"/>
          <w:sz w:val="20"/>
          <w:szCs w:val="20"/>
        </w:rPr>
      </w:pPr>
      <w:r w:rsidRPr="0033683F">
        <w:rPr>
          <w:color w:val="000000"/>
          <w:sz w:val="20"/>
          <w:szCs w:val="20"/>
        </w:rPr>
        <w:t>3. Представленны</w:t>
      </w:r>
      <w:r w:rsidR="00831ECA" w:rsidRPr="0033683F">
        <w:rPr>
          <w:color w:val="000000"/>
          <w:sz w:val="20"/>
          <w:szCs w:val="20"/>
        </w:rPr>
        <w:t>й</w:t>
      </w:r>
      <w:r w:rsidRPr="0033683F">
        <w:rPr>
          <w:color w:val="000000"/>
          <w:sz w:val="20"/>
          <w:szCs w:val="20"/>
        </w:rPr>
        <w:t xml:space="preserve"> потенциальным поставщик</w:t>
      </w:r>
      <w:r w:rsidR="00831ECA" w:rsidRPr="0033683F">
        <w:rPr>
          <w:color w:val="000000"/>
          <w:sz w:val="20"/>
          <w:szCs w:val="20"/>
        </w:rPr>
        <w:t>ом</w:t>
      </w:r>
      <w:r w:rsidRPr="0033683F">
        <w:rPr>
          <w:color w:val="000000"/>
          <w:sz w:val="20"/>
          <w:szCs w:val="20"/>
        </w:rPr>
        <w:t xml:space="preserve"> или уполномоченным представител</w:t>
      </w:r>
      <w:r w:rsidR="00831ECA" w:rsidRPr="0033683F">
        <w:rPr>
          <w:color w:val="000000"/>
          <w:sz w:val="20"/>
          <w:szCs w:val="20"/>
        </w:rPr>
        <w:t>ем</w:t>
      </w:r>
      <w:r w:rsidRPr="0033683F">
        <w:rPr>
          <w:color w:val="000000"/>
          <w:sz w:val="20"/>
          <w:szCs w:val="20"/>
        </w:rPr>
        <w:t xml:space="preserve"> заявки на участие в тендере </w:t>
      </w:r>
    </w:p>
    <w:p w14:paraId="21E60713" w14:textId="71AC23B4" w:rsidR="00260C53" w:rsidRPr="0033683F" w:rsidRDefault="00260C53" w:rsidP="00201733">
      <w:pPr>
        <w:jc w:val="both"/>
        <w:rPr>
          <w:color w:val="000000"/>
          <w:sz w:val="20"/>
          <w:szCs w:val="20"/>
        </w:rPr>
      </w:pPr>
      <w:r w:rsidRPr="0033683F">
        <w:rPr>
          <w:color w:val="000000"/>
          <w:sz w:val="20"/>
          <w:szCs w:val="20"/>
        </w:rPr>
        <w:t>регистрируются соответствующем журнале с указанием даты и времени приема заявок на участие в тендере.</w:t>
      </w:r>
    </w:p>
    <w:p w14:paraId="10AA29AA" w14:textId="77777777" w:rsidR="00260C53" w:rsidRPr="0033683F" w:rsidRDefault="00831ECA" w:rsidP="00201733">
      <w:pPr>
        <w:jc w:val="both"/>
        <w:rPr>
          <w:color w:val="000000"/>
          <w:sz w:val="20"/>
          <w:szCs w:val="20"/>
        </w:rPr>
      </w:pPr>
      <w:r w:rsidRPr="0033683F">
        <w:rPr>
          <w:color w:val="000000"/>
          <w:sz w:val="20"/>
          <w:szCs w:val="20"/>
        </w:rPr>
        <w:t>4</w:t>
      </w:r>
      <w:r w:rsidR="00260C53" w:rsidRPr="0033683F">
        <w:rPr>
          <w:color w:val="000000"/>
          <w:sz w:val="20"/>
          <w:szCs w:val="20"/>
        </w:rPr>
        <w:t>. Не подлежат регистрации и возвращаются конверты с заявками на участие в тендере с нарушением требований к оформлению конвертов с конкурсными заявками на участие в конкурсе, предусмотренными настоящей конкурсной документацией.</w:t>
      </w:r>
    </w:p>
    <w:p w14:paraId="6B0D165A" w14:textId="77777777" w:rsidR="00DC2012" w:rsidRPr="0033683F" w:rsidRDefault="00DC2012" w:rsidP="009639AA">
      <w:pPr>
        <w:jc w:val="center"/>
        <w:rPr>
          <w:rStyle w:val="s1"/>
          <w:sz w:val="20"/>
          <w:szCs w:val="20"/>
        </w:rPr>
      </w:pPr>
    </w:p>
    <w:p w14:paraId="20E231DF" w14:textId="77777777" w:rsidR="004F6247" w:rsidRPr="0033683F" w:rsidRDefault="00152458" w:rsidP="004F6247">
      <w:pPr>
        <w:jc w:val="center"/>
        <w:rPr>
          <w:sz w:val="20"/>
          <w:szCs w:val="20"/>
        </w:rPr>
      </w:pPr>
      <w:r w:rsidRPr="0033683F">
        <w:rPr>
          <w:rStyle w:val="s1"/>
          <w:sz w:val="20"/>
          <w:szCs w:val="20"/>
        </w:rPr>
        <w:t>5</w:t>
      </w:r>
      <w:r w:rsidR="00260C53" w:rsidRPr="0033683F">
        <w:rPr>
          <w:rStyle w:val="s1"/>
          <w:sz w:val="20"/>
          <w:szCs w:val="20"/>
        </w:rPr>
        <w:t xml:space="preserve">. </w:t>
      </w:r>
      <w:r w:rsidR="004F6247" w:rsidRPr="0033683F">
        <w:rPr>
          <w:b/>
          <w:color w:val="000000"/>
          <w:sz w:val="20"/>
          <w:szCs w:val="20"/>
        </w:rPr>
        <w:t>Вскрытие конвертов с тендерными заявками</w:t>
      </w:r>
    </w:p>
    <w:p w14:paraId="701F725A" w14:textId="4621FC8B" w:rsidR="00260C53" w:rsidRPr="0033683F" w:rsidRDefault="00260C53" w:rsidP="009639AA">
      <w:pPr>
        <w:jc w:val="center"/>
        <w:rPr>
          <w:sz w:val="20"/>
          <w:szCs w:val="20"/>
        </w:rPr>
      </w:pPr>
    </w:p>
    <w:p w14:paraId="0172EA0C" w14:textId="19E78513" w:rsidR="005377A8" w:rsidRPr="0033683F" w:rsidRDefault="00152458" w:rsidP="00201733">
      <w:pPr>
        <w:jc w:val="both"/>
        <w:rPr>
          <w:b/>
          <w:color w:val="000000"/>
          <w:sz w:val="20"/>
          <w:szCs w:val="20"/>
        </w:rPr>
      </w:pPr>
      <w:r w:rsidRPr="0037406B">
        <w:rPr>
          <w:rStyle w:val="s0"/>
        </w:rPr>
        <w:t>1</w:t>
      </w:r>
      <w:r w:rsidR="00260C53" w:rsidRPr="0037406B">
        <w:rPr>
          <w:rStyle w:val="s0"/>
        </w:rPr>
        <w:t>.</w:t>
      </w:r>
      <w:r w:rsidR="004F6247" w:rsidRPr="0033683F">
        <w:rPr>
          <w:color w:val="000000"/>
          <w:sz w:val="20"/>
          <w:szCs w:val="20"/>
        </w:rPr>
        <w:t xml:space="preserve"> Конверты с тендерными заявками вскрываются тендерной комиссией по времени и в месте, определенных тендерной документацией, с применением аудио- и видеофиксации</w:t>
      </w:r>
      <w:r w:rsidR="004F6247" w:rsidRPr="00567CDC">
        <w:rPr>
          <w:rStyle w:val="s0"/>
        </w:rPr>
        <w:t xml:space="preserve"> </w:t>
      </w:r>
      <w:r w:rsidR="00260C53" w:rsidRPr="00567CDC">
        <w:rPr>
          <w:rStyle w:val="s0"/>
          <w:color w:val="000000" w:themeColor="text1"/>
        </w:rPr>
        <w:t xml:space="preserve">в </w:t>
      </w:r>
      <w:r w:rsidR="00A14320">
        <w:rPr>
          <w:b/>
          <w:color w:val="000000" w:themeColor="text1"/>
          <w:sz w:val="20"/>
          <w:szCs w:val="20"/>
          <w:lang w:val="kk-KZ"/>
        </w:rPr>
        <w:t>11</w:t>
      </w:r>
      <w:r w:rsidR="0037406B" w:rsidRPr="00567CDC">
        <w:rPr>
          <w:b/>
          <w:color w:val="000000" w:themeColor="text1"/>
          <w:sz w:val="20"/>
          <w:szCs w:val="20"/>
        </w:rPr>
        <w:t xml:space="preserve"> часов </w:t>
      </w:r>
      <w:r w:rsidR="00A14320">
        <w:rPr>
          <w:b/>
          <w:color w:val="000000" w:themeColor="text1"/>
          <w:sz w:val="20"/>
          <w:szCs w:val="20"/>
          <w:lang w:val="kk-KZ"/>
        </w:rPr>
        <w:t>00</w:t>
      </w:r>
      <w:r w:rsidR="0037406B" w:rsidRPr="00567CDC">
        <w:rPr>
          <w:b/>
          <w:color w:val="000000" w:themeColor="text1"/>
          <w:sz w:val="20"/>
          <w:szCs w:val="20"/>
        </w:rPr>
        <w:t xml:space="preserve"> мин</w:t>
      </w:r>
      <w:r w:rsidR="00260C53" w:rsidRPr="00567CDC">
        <w:rPr>
          <w:b/>
          <w:color w:val="000000" w:themeColor="text1"/>
          <w:sz w:val="20"/>
          <w:szCs w:val="20"/>
        </w:rPr>
        <w:t xml:space="preserve"> </w:t>
      </w:r>
      <w:r w:rsidR="0037406B" w:rsidRPr="00567CDC">
        <w:rPr>
          <w:b/>
          <w:color w:val="000000" w:themeColor="text1"/>
          <w:sz w:val="20"/>
          <w:szCs w:val="20"/>
        </w:rPr>
        <w:t>«</w:t>
      </w:r>
      <w:r w:rsidR="00A61A6A">
        <w:rPr>
          <w:b/>
          <w:color w:val="000000" w:themeColor="text1"/>
          <w:sz w:val="20"/>
          <w:szCs w:val="20"/>
        </w:rPr>
        <w:t>22</w:t>
      </w:r>
      <w:r w:rsidR="0037406B" w:rsidRPr="00567CDC">
        <w:rPr>
          <w:b/>
          <w:color w:val="000000" w:themeColor="text1"/>
          <w:sz w:val="20"/>
          <w:szCs w:val="20"/>
        </w:rPr>
        <w:t>» «</w:t>
      </w:r>
      <w:r w:rsidR="00A61A6A">
        <w:rPr>
          <w:b/>
          <w:color w:val="000000" w:themeColor="text1"/>
          <w:sz w:val="20"/>
          <w:szCs w:val="20"/>
        </w:rPr>
        <w:t>ноября</w:t>
      </w:r>
      <w:r w:rsidR="0037406B" w:rsidRPr="00567CDC">
        <w:rPr>
          <w:b/>
          <w:color w:val="000000" w:themeColor="text1"/>
          <w:sz w:val="20"/>
          <w:szCs w:val="20"/>
        </w:rPr>
        <w:t>» 20</w:t>
      </w:r>
      <w:r w:rsidR="0037406B" w:rsidRPr="00567CDC">
        <w:rPr>
          <w:b/>
          <w:color w:val="000000" w:themeColor="text1"/>
          <w:sz w:val="20"/>
          <w:szCs w:val="20"/>
          <w:lang w:val="kk-KZ"/>
        </w:rPr>
        <w:t>23</w:t>
      </w:r>
      <w:r w:rsidR="0037406B" w:rsidRPr="00567CDC">
        <w:rPr>
          <w:b/>
          <w:color w:val="000000" w:themeColor="text1"/>
          <w:sz w:val="20"/>
          <w:szCs w:val="20"/>
        </w:rPr>
        <w:t xml:space="preserve"> года </w:t>
      </w:r>
      <w:r w:rsidR="00A1684F" w:rsidRPr="00567CDC">
        <w:rPr>
          <w:b/>
          <w:color w:val="000000" w:themeColor="text1"/>
          <w:sz w:val="20"/>
          <w:szCs w:val="20"/>
        </w:rPr>
        <w:t xml:space="preserve">  </w:t>
      </w:r>
      <w:r w:rsidR="00260C53" w:rsidRPr="00C40838">
        <w:rPr>
          <w:color w:val="000000"/>
          <w:sz w:val="20"/>
          <w:szCs w:val="20"/>
        </w:rPr>
        <w:t xml:space="preserve">по адресу: </w:t>
      </w:r>
      <w:r w:rsidR="009A19D5" w:rsidRPr="00C40838">
        <w:rPr>
          <w:sz w:val="20"/>
          <w:szCs w:val="20"/>
        </w:rPr>
        <w:t xml:space="preserve">город </w:t>
      </w:r>
      <w:r w:rsidR="00A61A6A" w:rsidRPr="00AB715D">
        <w:rPr>
          <w:b/>
          <w:color w:val="000000" w:themeColor="text1"/>
          <w:sz w:val="20"/>
          <w:szCs w:val="20"/>
        </w:rPr>
        <w:t xml:space="preserve">Алматинская область, </w:t>
      </w:r>
      <w:r w:rsidR="00AB715D">
        <w:rPr>
          <w:b/>
          <w:color w:val="000000" w:themeColor="text1"/>
          <w:sz w:val="20"/>
          <w:szCs w:val="20"/>
        </w:rPr>
        <w:t>Талгарский район, с. Гульдала, Кульджинский тракт 25 км</w:t>
      </w:r>
      <w:r w:rsidR="00A61A6A" w:rsidRPr="00AB715D">
        <w:rPr>
          <w:color w:val="000000"/>
          <w:sz w:val="20"/>
          <w:szCs w:val="20"/>
        </w:rPr>
        <w:t xml:space="preserve"> </w:t>
      </w:r>
      <w:r w:rsidR="00201733" w:rsidRPr="00C40838">
        <w:rPr>
          <w:color w:val="000000"/>
          <w:sz w:val="20"/>
          <w:szCs w:val="20"/>
        </w:rPr>
        <w:t>(</w:t>
      </w:r>
      <w:r w:rsidR="00AB715D">
        <w:rPr>
          <w:color w:val="000000"/>
          <w:sz w:val="20"/>
          <w:szCs w:val="20"/>
        </w:rPr>
        <w:t>кабинет директора</w:t>
      </w:r>
      <w:r w:rsidR="00201733" w:rsidRPr="00C40838">
        <w:rPr>
          <w:color w:val="000000"/>
          <w:sz w:val="20"/>
          <w:szCs w:val="20"/>
        </w:rPr>
        <w:t>)</w:t>
      </w:r>
      <w:r w:rsidR="00260C53" w:rsidRPr="00C40838">
        <w:rPr>
          <w:color w:val="000000"/>
          <w:sz w:val="20"/>
          <w:szCs w:val="20"/>
        </w:rPr>
        <w:t>.</w:t>
      </w:r>
      <w:r w:rsidR="00260C53" w:rsidRPr="0033683F">
        <w:rPr>
          <w:b/>
          <w:color w:val="000000"/>
          <w:sz w:val="20"/>
          <w:szCs w:val="20"/>
        </w:rPr>
        <w:t xml:space="preserve"> </w:t>
      </w:r>
    </w:p>
    <w:p w14:paraId="28ADE4BE" w14:textId="77777777" w:rsidR="00152458" w:rsidRPr="0033683F" w:rsidRDefault="00152458" w:rsidP="005377A8">
      <w:pPr>
        <w:textAlignment w:val="baseline"/>
        <w:rPr>
          <w:b/>
          <w:color w:val="000000"/>
          <w:spacing w:val="1"/>
          <w:sz w:val="20"/>
          <w:szCs w:val="20"/>
        </w:rPr>
      </w:pPr>
      <w:r w:rsidRPr="0033683F">
        <w:rPr>
          <w:color w:val="000000"/>
          <w:spacing w:val="1"/>
          <w:sz w:val="20"/>
          <w:szCs w:val="20"/>
        </w:rPr>
        <w:t xml:space="preserve">2. В процедуре вскрытия конвертов с тендерными заявками могут присутствовать потенциальные поставщики либо </w:t>
      </w:r>
      <w:r w:rsidR="005377A8" w:rsidRPr="0033683F">
        <w:rPr>
          <w:color w:val="000000"/>
          <w:spacing w:val="1"/>
          <w:sz w:val="20"/>
          <w:szCs w:val="20"/>
        </w:rPr>
        <w:t>их уполномоченные представители</w:t>
      </w:r>
      <w:r w:rsidR="005377A8" w:rsidRPr="0033683F">
        <w:rPr>
          <w:b/>
          <w:color w:val="000000"/>
          <w:spacing w:val="1"/>
          <w:sz w:val="20"/>
          <w:szCs w:val="20"/>
        </w:rPr>
        <w:t xml:space="preserve"> </w:t>
      </w:r>
    </w:p>
    <w:p w14:paraId="322D0C00" w14:textId="77777777" w:rsidR="00DC2012" w:rsidRPr="0033683F" w:rsidRDefault="00152458" w:rsidP="00201733">
      <w:pPr>
        <w:jc w:val="both"/>
        <w:textAlignment w:val="baseline"/>
        <w:rPr>
          <w:b/>
          <w:color w:val="000000"/>
          <w:sz w:val="20"/>
          <w:szCs w:val="20"/>
        </w:rPr>
      </w:pPr>
      <w:r w:rsidRPr="0033683F">
        <w:rPr>
          <w:color w:val="000000"/>
          <w:spacing w:val="1"/>
          <w:sz w:val="20"/>
          <w:szCs w:val="20"/>
        </w:rPr>
        <w:t>3.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r w:rsidR="00260C53" w:rsidRPr="0033683F">
        <w:rPr>
          <w:b/>
          <w:color w:val="000000"/>
          <w:sz w:val="20"/>
          <w:szCs w:val="20"/>
        </w:rPr>
        <w:t xml:space="preserve">  </w:t>
      </w:r>
    </w:p>
    <w:p w14:paraId="05323C53" w14:textId="77777777" w:rsidR="00260C53" w:rsidRPr="0033683F" w:rsidRDefault="00260C53" w:rsidP="009639AA">
      <w:pPr>
        <w:textAlignment w:val="baseline"/>
        <w:rPr>
          <w:b/>
          <w:color w:val="000000"/>
          <w:sz w:val="20"/>
          <w:szCs w:val="20"/>
        </w:rPr>
      </w:pPr>
      <w:r w:rsidRPr="0033683F">
        <w:rPr>
          <w:b/>
          <w:color w:val="000000"/>
          <w:sz w:val="20"/>
          <w:szCs w:val="20"/>
        </w:rPr>
        <w:t xml:space="preserve">        </w:t>
      </w:r>
    </w:p>
    <w:p w14:paraId="7340EF96" w14:textId="7426F8BE" w:rsidR="006B51C4" w:rsidRDefault="00894F61" w:rsidP="009639AA">
      <w:pPr>
        <w:jc w:val="center"/>
        <w:textAlignment w:val="baseline"/>
        <w:outlineLvl w:val="2"/>
        <w:rPr>
          <w:b/>
          <w:color w:val="1E1E1E"/>
          <w:sz w:val="20"/>
          <w:szCs w:val="20"/>
        </w:rPr>
      </w:pPr>
      <w:r w:rsidRPr="0033683F">
        <w:rPr>
          <w:b/>
          <w:color w:val="1E1E1E"/>
          <w:sz w:val="20"/>
          <w:szCs w:val="20"/>
          <w:lang w:val="kk-KZ"/>
        </w:rPr>
        <w:t>6</w:t>
      </w:r>
      <w:r w:rsidR="006B51C4" w:rsidRPr="0033683F">
        <w:rPr>
          <w:b/>
          <w:color w:val="1E1E1E"/>
          <w:sz w:val="20"/>
          <w:szCs w:val="20"/>
        </w:rPr>
        <w:t xml:space="preserve">. </w:t>
      </w:r>
      <w:r w:rsidR="004F6247" w:rsidRPr="0033683F">
        <w:rPr>
          <w:b/>
          <w:color w:val="1E1E1E"/>
          <w:sz w:val="20"/>
          <w:szCs w:val="20"/>
          <w:lang w:val="kk-KZ"/>
        </w:rPr>
        <w:t>О</w:t>
      </w:r>
      <w:r w:rsidR="009A19D5" w:rsidRPr="0033683F">
        <w:rPr>
          <w:b/>
          <w:color w:val="1E1E1E"/>
          <w:sz w:val="20"/>
          <w:szCs w:val="20"/>
        </w:rPr>
        <w:t>ценка</w:t>
      </w:r>
      <w:r w:rsidR="006B51C4" w:rsidRPr="0033683F">
        <w:rPr>
          <w:b/>
          <w:color w:val="1E1E1E"/>
          <w:sz w:val="20"/>
          <w:szCs w:val="20"/>
        </w:rPr>
        <w:t xml:space="preserve"> и сопоставление тендерных заявок</w:t>
      </w:r>
    </w:p>
    <w:p w14:paraId="16219979" w14:textId="77777777" w:rsidR="00D47759" w:rsidRPr="0033683F" w:rsidRDefault="00D47759" w:rsidP="009639AA">
      <w:pPr>
        <w:jc w:val="center"/>
        <w:textAlignment w:val="baseline"/>
        <w:outlineLvl w:val="2"/>
        <w:rPr>
          <w:b/>
          <w:color w:val="1E1E1E"/>
          <w:sz w:val="20"/>
          <w:szCs w:val="20"/>
        </w:rPr>
      </w:pPr>
    </w:p>
    <w:p w14:paraId="33D5C931" w14:textId="77777777" w:rsidR="004F6247" w:rsidRPr="0033683F" w:rsidRDefault="006B51C4" w:rsidP="004F6247">
      <w:pPr>
        <w:jc w:val="both"/>
        <w:rPr>
          <w:sz w:val="20"/>
          <w:szCs w:val="20"/>
        </w:rPr>
      </w:pPr>
      <w:r w:rsidRPr="0033683F">
        <w:rPr>
          <w:color w:val="000000"/>
          <w:spacing w:val="1"/>
          <w:sz w:val="20"/>
          <w:szCs w:val="20"/>
        </w:rPr>
        <w:t>1.</w:t>
      </w:r>
      <w:r w:rsidR="00E164E4" w:rsidRPr="0033683F">
        <w:rPr>
          <w:sz w:val="20"/>
          <w:szCs w:val="20"/>
        </w:rPr>
        <w:t xml:space="preserve"> </w:t>
      </w:r>
      <w:r w:rsidR="004F6247" w:rsidRPr="0033683F">
        <w:rPr>
          <w:color w:val="000000"/>
          <w:sz w:val="20"/>
          <w:szCs w:val="20"/>
        </w:rPr>
        <w:t>Тендерная комиссия осуществляет оценку и сопоставление тендерных заявок.</w:t>
      </w:r>
    </w:p>
    <w:p w14:paraId="2B942C27" w14:textId="77777777" w:rsidR="004F6247" w:rsidRPr="0033683F" w:rsidRDefault="004F6247" w:rsidP="004F6247">
      <w:pPr>
        <w:jc w:val="both"/>
        <w:rPr>
          <w:sz w:val="20"/>
          <w:szCs w:val="20"/>
        </w:rPr>
      </w:pPr>
      <w:bookmarkStart w:id="25" w:name="z289"/>
      <w:r w:rsidRPr="0033683F">
        <w:rPr>
          <w:color w:val="000000"/>
          <w:sz w:val="20"/>
          <w:szCs w:val="20"/>
        </w:rPr>
        <w:t>      В целях уточнения соответствия потенциальных поставщиков условиям настоящих Правил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bookmarkEnd w:id="25"/>
    <w:p w14:paraId="5C89F1CD" w14:textId="77777777" w:rsidR="004F6247" w:rsidRPr="0033683F" w:rsidRDefault="00E164E4" w:rsidP="004F6247">
      <w:pPr>
        <w:jc w:val="both"/>
        <w:rPr>
          <w:sz w:val="20"/>
          <w:szCs w:val="20"/>
        </w:rPr>
      </w:pPr>
      <w:r w:rsidRPr="0033683F">
        <w:rPr>
          <w:color w:val="000000"/>
          <w:spacing w:val="1"/>
          <w:sz w:val="20"/>
          <w:szCs w:val="20"/>
        </w:rPr>
        <w:t>2.</w:t>
      </w:r>
      <w:r w:rsidR="00201733" w:rsidRPr="0033683F">
        <w:rPr>
          <w:color w:val="000000"/>
          <w:spacing w:val="1"/>
          <w:sz w:val="20"/>
          <w:szCs w:val="20"/>
        </w:rPr>
        <w:t xml:space="preserve"> </w:t>
      </w:r>
      <w:r w:rsidR="004F6247" w:rsidRPr="0033683F">
        <w:rPr>
          <w:color w:val="000000"/>
          <w:sz w:val="20"/>
          <w:szCs w:val="20"/>
        </w:rPr>
        <w:t>Тендерная комиссия отклоняет тендерную заявку в целом или по лоту в случаях:</w:t>
      </w:r>
    </w:p>
    <w:p w14:paraId="330E3617" w14:textId="77777777" w:rsidR="004F6247" w:rsidRPr="0033683F" w:rsidRDefault="004F6247" w:rsidP="004F6247">
      <w:pPr>
        <w:jc w:val="both"/>
        <w:rPr>
          <w:sz w:val="20"/>
          <w:szCs w:val="20"/>
        </w:rPr>
      </w:pPr>
      <w:bookmarkStart w:id="26" w:name="z291"/>
      <w:r w:rsidRPr="0033683F">
        <w:rPr>
          <w:color w:val="000000"/>
          <w:sz w:val="20"/>
          <w:szCs w:val="20"/>
        </w:rPr>
        <w:t>      1) непредставления гарантийного обеспечения тендерной заявки в соответствии с условиями настоящих Правил;</w:t>
      </w:r>
    </w:p>
    <w:p w14:paraId="433DEA6B" w14:textId="77777777" w:rsidR="004F6247" w:rsidRPr="0033683F" w:rsidRDefault="004F6247" w:rsidP="004F6247">
      <w:pPr>
        <w:jc w:val="both"/>
        <w:rPr>
          <w:sz w:val="20"/>
          <w:szCs w:val="20"/>
        </w:rPr>
      </w:pPr>
      <w:bookmarkStart w:id="27" w:name="z292"/>
      <w:bookmarkEnd w:id="26"/>
      <w:r w:rsidRPr="0033683F">
        <w:rPr>
          <w:color w:val="000000"/>
          <w:sz w:val="20"/>
          <w:szCs w:val="20"/>
        </w:rPr>
        <w:t>      2)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14:paraId="3956F173" w14:textId="77777777" w:rsidR="004F6247" w:rsidRPr="0033683F" w:rsidRDefault="004F6247" w:rsidP="004F6247">
      <w:pPr>
        <w:jc w:val="both"/>
        <w:rPr>
          <w:sz w:val="20"/>
          <w:szCs w:val="20"/>
        </w:rPr>
      </w:pPr>
      <w:bookmarkStart w:id="28" w:name="z293"/>
      <w:bookmarkEnd w:id="27"/>
      <w:r w:rsidRPr="0033683F">
        <w:rPr>
          <w:color w:val="000000"/>
          <w:sz w:val="20"/>
          <w:szCs w:val="20"/>
        </w:rPr>
        <w:t>      3)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физического лица, осуществляющего предпринимательскую деятельность);</w:t>
      </w:r>
    </w:p>
    <w:p w14:paraId="577995CD" w14:textId="77777777" w:rsidR="004F6247" w:rsidRPr="0033683F" w:rsidRDefault="004F6247" w:rsidP="004F6247">
      <w:pPr>
        <w:jc w:val="both"/>
        <w:rPr>
          <w:sz w:val="20"/>
          <w:szCs w:val="20"/>
        </w:rPr>
      </w:pPr>
      <w:bookmarkStart w:id="29" w:name="z294"/>
      <w:bookmarkEnd w:id="28"/>
      <w:r w:rsidRPr="0033683F">
        <w:rPr>
          <w:color w:val="000000"/>
          <w:sz w:val="20"/>
          <w:szCs w:val="20"/>
        </w:rPr>
        <w:t xml:space="preserve">       4)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 при отсутствии сведений в информационных системах государственных органов;</w:t>
      </w:r>
    </w:p>
    <w:p w14:paraId="6E74CF2F" w14:textId="77777777" w:rsidR="004F6247" w:rsidRPr="0033683F" w:rsidRDefault="004F6247" w:rsidP="004F6247">
      <w:pPr>
        <w:jc w:val="both"/>
        <w:rPr>
          <w:sz w:val="20"/>
          <w:szCs w:val="20"/>
        </w:rPr>
      </w:pPr>
      <w:bookmarkStart w:id="30" w:name="z295"/>
      <w:bookmarkEnd w:id="29"/>
      <w:r w:rsidRPr="0033683F">
        <w:rPr>
          <w:color w:val="000000"/>
          <w:sz w:val="20"/>
          <w:szCs w:val="20"/>
        </w:rPr>
        <w:t>      5)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14:paraId="123D25A1" w14:textId="77777777" w:rsidR="004F6247" w:rsidRPr="0033683F" w:rsidRDefault="004F6247" w:rsidP="004F6247">
      <w:pPr>
        <w:jc w:val="both"/>
        <w:rPr>
          <w:sz w:val="20"/>
          <w:szCs w:val="20"/>
        </w:rPr>
      </w:pPr>
      <w:bookmarkStart w:id="31" w:name="z296"/>
      <w:bookmarkEnd w:id="30"/>
      <w:r w:rsidRPr="0033683F">
        <w:rPr>
          <w:color w:val="000000"/>
          <w:sz w:val="20"/>
          <w:szCs w:val="20"/>
        </w:rPr>
        <w:lastRenderedPageBreak/>
        <w:t>      6) непредставления технической спецификации в соответствии с условиями, предусмотренными настоящими Правилами;</w:t>
      </w:r>
    </w:p>
    <w:p w14:paraId="4ED9462A" w14:textId="77777777" w:rsidR="004F6247" w:rsidRPr="0033683F" w:rsidRDefault="004F6247" w:rsidP="004F6247">
      <w:pPr>
        <w:jc w:val="both"/>
        <w:rPr>
          <w:sz w:val="20"/>
          <w:szCs w:val="20"/>
        </w:rPr>
      </w:pPr>
      <w:bookmarkStart w:id="32" w:name="z297"/>
      <w:bookmarkEnd w:id="31"/>
      <w:r w:rsidRPr="0033683F">
        <w:rPr>
          <w:color w:val="000000"/>
          <w:sz w:val="20"/>
          <w:szCs w:val="20"/>
        </w:rPr>
        <w:t>      7) представления потенциальным поставщиком технической спецификации, не соответствующей условиям тендерной документации и настоящих Правил;</w:t>
      </w:r>
    </w:p>
    <w:p w14:paraId="00658756" w14:textId="77777777" w:rsidR="004F6247" w:rsidRPr="0033683F" w:rsidRDefault="004F6247" w:rsidP="004F6247">
      <w:pPr>
        <w:jc w:val="both"/>
        <w:rPr>
          <w:sz w:val="20"/>
          <w:szCs w:val="20"/>
        </w:rPr>
      </w:pPr>
      <w:bookmarkStart w:id="33" w:name="z298"/>
      <w:bookmarkEnd w:id="32"/>
      <w:r w:rsidRPr="0033683F">
        <w:rPr>
          <w:color w:val="000000"/>
          <w:sz w:val="20"/>
          <w:szCs w:val="20"/>
        </w:rPr>
        <w:t>      8) установления факта представления недостоверной информации по условиям, предусмотренным настоящими Правилами к лекарственным средствам и (или) медицинским изделиям и услугам, приобретаемым в рамках настоящих Правил;</w:t>
      </w:r>
    </w:p>
    <w:p w14:paraId="5205AC0F" w14:textId="77777777" w:rsidR="004F6247" w:rsidRPr="0033683F" w:rsidRDefault="004F6247" w:rsidP="004F6247">
      <w:pPr>
        <w:jc w:val="both"/>
        <w:rPr>
          <w:sz w:val="20"/>
          <w:szCs w:val="20"/>
        </w:rPr>
      </w:pPr>
      <w:bookmarkStart w:id="34" w:name="z299"/>
      <w:bookmarkEnd w:id="33"/>
      <w:r w:rsidRPr="0033683F">
        <w:rPr>
          <w:color w:val="000000"/>
          <w:sz w:val="20"/>
          <w:szCs w:val="20"/>
        </w:rPr>
        <w:t>      9) причастности к процедуре банкротства либо ликвидации;</w:t>
      </w:r>
    </w:p>
    <w:p w14:paraId="3EA68FAC" w14:textId="77777777" w:rsidR="004F6247" w:rsidRPr="0033683F" w:rsidRDefault="004F6247" w:rsidP="004F6247">
      <w:pPr>
        <w:jc w:val="both"/>
        <w:rPr>
          <w:sz w:val="20"/>
          <w:szCs w:val="20"/>
        </w:rPr>
      </w:pPr>
      <w:bookmarkStart w:id="35" w:name="z300"/>
      <w:bookmarkEnd w:id="34"/>
      <w:r w:rsidRPr="0033683F">
        <w:rPr>
          <w:color w:val="000000"/>
          <w:sz w:val="20"/>
          <w:szCs w:val="20"/>
        </w:rPr>
        <w:t>      10) непредставления документов, подтверждающих соответствие предлагаемых лекарственных средств и (или) медицинских изделий, фармацевтических услуг пункту 11 настоящих Правил;</w:t>
      </w:r>
    </w:p>
    <w:p w14:paraId="16E281A5" w14:textId="77777777" w:rsidR="004F6247" w:rsidRPr="0033683F" w:rsidRDefault="004F6247" w:rsidP="004F6247">
      <w:pPr>
        <w:jc w:val="both"/>
        <w:rPr>
          <w:sz w:val="20"/>
          <w:szCs w:val="20"/>
        </w:rPr>
      </w:pPr>
      <w:bookmarkStart w:id="36" w:name="z301"/>
      <w:bookmarkEnd w:id="35"/>
      <w:r w:rsidRPr="0033683F">
        <w:rPr>
          <w:color w:val="000000"/>
          <w:sz w:val="20"/>
          <w:szCs w:val="20"/>
        </w:rPr>
        <w:t>      11)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14:paraId="0A944759" w14:textId="77777777" w:rsidR="004F6247" w:rsidRPr="0033683F" w:rsidRDefault="004F6247" w:rsidP="004F6247">
      <w:pPr>
        <w:jc w:val="both"/>
        <w:rPr>
          <w:sz w:val="20"/>
          <w:szCs w:val="20"/>
        </w:rPr>
      </w:pPr>
      <w:bookmarkStart w:id="37" w:name="z302"/>
      <w:bookmarkEnd w:id="36"/>
      <w:r w:rsidRPr="0033683F">
        <w:rPr>
          <w:color w:val="000000"/>
          <w:sz w:val="20"/>
          <w:szCs w:val="20"/>
        </w:rPr>
        <w:t>      12) несоответствия условиям пункта 10 настоящих Правил;</w:t>
      </w:r>
    </w:p>
    <w:p w14:paraId="7581E1D8" w14:textId="77777777" w:rsidR="004F6247" w:rsidRPr="0033683F" w:rsidRDefault="004F6247" w:rsidP="004F6247">
      <w:pPr>
        <w:jc w:val="both"/>
        <w:rPr>
          <w:sz w:val="20"/>
          <w:szCs w:val="20"/>
        </w:rPr>
      </w:pPr>
      <w:bookmarkStart w:id="38" w:name="z303"/>
      <w:bookmarkEnd w:id="37"/>
      <w:r w:rsidRPr="0033683F">
        <w:rPr>
          <w:color w:val="000000"/>
          <w:sz w:val="20"/>
          <w:szCs w:val="20"/>
        </w:rPr>
        <w:t>      13) установленных пунктами 15, 21 настоящих Правил;</w:t>
      </w:r>
    </w:p>
    <w:p w14:paraId="12C2045F" w14:textId="77777777" w:rsidR="004F6247" w:rsidRPr="0033683F" w:rsidRDefault="004F6247" w:rsidP="004F6247">
      <w:pPr>
        <w:jc w:val="both"/>
        <w:rPr>
          <w:sz w:val="20"/>
          <w:szCs w:val="20"/>
        </w:rPr>
      </w:pPr>
      <w:bookmarkStart w:id="39" w:name="z304"/>
      <w:bookmarkEnd w:id="38"/>
      <w:r w:rsidRPr="0033683F">
        <w:rPr>
          <w:color w:val="000000"/>
          <w:sz w:val="20"/>
          <w:szCs w:val="20"/>
        </w:rPr>
        <w:t>      14) если тендерная заявка имеет более короткий срок действия, чем указано в условиях тендерной документации;</w:t>
      </w:r>
    </w:p>
    <w:p w14:paraId="382E6F61" w14:textId="77777777" w:rsidR="004F6247" w:rsidRPr="0033683F" w:rsidRDefault="004F6247" w:rsidP="004F6247">
      <w:pPr>
        <w:jc w:val="both"/>
        <w:rPr>
          <w:sz w:val="20"/>
          <w:szCs w:val="20"/>
        </w:rPr>
      </w:pPr>
      <w:bookmarkStart w:id="40" w:name="z305"/>
      <w:bookmarkEnd w:id="39"/>
      <w:r w:rsidRPr="0033683F">
        <w:rPr>
          <w:color w:val="000000"/>
          <w:sz w:val="20"/>
          <w:szCs w:val="20"/>
        </w:rPr>
        <w:t xml:space="preserve">       15) непредставления ценового предложения либо представления ценового предложения не по форме, согласно приложению 2 к настоящим Правилам;</w:t>
      </w:r>
    </w:p>
    <w:p w14:paraId="68739EEC" w14:textId="77777777" w:rsidR="004F6247" w:rsidRPr="0033683F" w:rsidRDefault="004F6247" w:rsidP="004F6247">
      <w:pPr>
        <w:jc w:val="both"/>
        <w:rPr>
          <w:sz w:val="20"/>
          <w:szCs w:val="20"/>
        </w:rPr>
      </w:pPr>
      <w:bookmarkStart w:id="41" w:name="z306"/>
      <w:bookmarkEnd w:id="40"/>
      <w:r w:rsidRPr="0033683F">
        <w:rPr>
          <w:color w:val="000000"/>
          <w:sz w:val="20"/>
          <w:szCs w:val="20"/>
        </w:rPr>
        <w:t>      16)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14:paraId="36A4B6E6" w14:textId="77777777" w:rsidR="004F6247" w:rsidRPr="0033683F" w:rsidRDefault="004F6247" w:rsidP="004F6247">
      <w:pPr>
        <w:jc w:val="both"/>
        <w:rPr>
          <w:sz w:val="20"/>
          <w:szCs w:val="20"/>
        </w:rPr>
      </w:pPr>
      <w:bookmarkStart w:id="42" w:name="z307"/>
      <w:bookmarkEnd w:id="41"/>
      <w:r w:rsidRPr="0033683F">
        <w:rPr>
          <w:color w:val="000000"/>
          <w:sz w:val="20"/>
          <w:szCs w:val="20"/>
        </w:rPr>
        <w:t>      17) представления тендерной заявки в непрошитом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14:paraId="6809765C" w14:textId="77777777" w:rsidR="004F6247" w:rsidRPr="0033683F" w:rsidRDefault="004F6247" w:rsidP="004F6247">
      <w:pPr>
        <w:jc w:val="both"/>
        <w:rPr>
          <w:sz w:val="20"/>
          <w:szCs w:val="20"/>
        </w:rPr>
      </w:pPr>
      <w:bookmarkStart w:id="43" w:name="z308"/>
      <w:bookmarkEnd w:id="42"/>
      <w:r w:rsidRPr="0033683F">
        <w:rPr>
          <w:color w:val="000000"/>
          <w:sz w:val="20"/>
          <w:szCs w:val="20"/>
        </w:rPr>
        <w:t>      18) несоответствия потенциального поставщика и (или) соисполнителя условиям, предусмотренным пунктами 8 и 9 настоящих Правил;</w:t>
      </w:r>
    </w:p>
    <w:p w14:paraId="4E0E9B56" w14:textId="77777777" w:rsidR="004F6247" w:rsidRPr="0033683F" w:rsidRDefault="004F6247" w:rsidP="004F6247">
      <w:pPr>
        <w:jc w:val="both"/>
        <w:rPr>
          <w:sz w:val="20"/>
          <w:szCs w:val="20"/>
        </w:rPr>
      </w:pPr>
      <w:bookmarkStart w:id="44" w:name="z309"/>
      <w:bookmarkEnd w:id="43"/>
      <w:r w:rsidRPr="0033683F">
        <w:rPr>
          <w:color w:val="000000"/>
          <w:sz w:val="20"/>
          <w:szCs w:val="20"/>
        </w:rPr>
        <w:t>      19) установления факта аффилированности в нарушение условий настоящих Правил.</w:t>
      </w:r>
    </w:p>
    <w:bookmarkEnd w:id="44"/>
    <w:p w14:paraId="5B682078" w14:textId="77777777" w:rsidR="004F6247" w:rsidRPr="0033683F" w:rsidRDefault="00E164E4" w:rsidP="004F6247">
      <w:pPr>
        <w:jc w:val="both"/>
        <w:rPr>
          <w:sz w:val="20"/>
          <w:szCs w:val="20"/>
        </w:rPr>
      </w:pPr>
      <w:r w:rsidRPr="0033683F">
        <w:rPr>
          <w:color w:val="000000"/>
          <w:spacing w:val="1"/>
          <w:sz w:val="20"/>
          <w:szCs w:val="20"/>
        </w:rPr>
        <w:t>3</w:t>
      </w:r>
      <w:r w:rsidR="00C00AAF" w:rsidRPr="0033683F">
        <w:rPr>
          <w:color w:val="000000"/>
          <w:spacing w:val="1"/>
          <w:sz w:val="20"/>
          <w:szCs w:val="20"/>
        </w:rPr>
        <w:t xml:space="preserve">. </w:t>
      </w:r>
      <w:r w:rsidR="004F6247" w:rsidRPr="0033683F">
        <w:rPr>
          <w:color w:val="000000"/>
          <w:sz w:val="20"/>
          <w:szCs w:val="20"/>
        </w:rPr>
        <w:t>Если тендер в целом или какой-либо его лот признаны несостоявшимися, заказчик или организатор закупа меняют содержание и условия тендера и проводят повторный тендер в соответствии с главой 1 раздела 2 настоящих Правил.</w:t>
      </w:r>
    </w:p>
    <w:p w14:paraId="70484D89" w14:textId="77777777" w:rsidR="004F6247" w:rsidRPr="0033683F" w:rsidRDefault="00E164E4" w:rsidP="004F6247">
      <w:pPr>
        <w:jc w:val="both"/>
        <w:rPr>
          <w:sz w:val="20"/>
          <w:szCs w:val="20"/>
        </w:rPr>
      </w:pPr>
      <w:r w:rsidRPr="0033683F">
        <w:rPr>
          <w:color w:val="000000"/>
          <w:spacing w:val="1"/>
          <w:sz w:val="20"/>
          <w:szCs w:val="20"/>
        </w:rPr>
        <w:t>4.</w:t>
      </w:r>
      <w:r w:rsidRPr="0033683F">
        <w:rPr>
          <w:sz w:val="20"/>
          <w:szCs w:val="20"/>
        </w:rPr>
        <w:t xml:space="preserve"> </w:t>
      </w:r>
      <w:r w:rsidR="004F6247" w:rsidRPr="0033683F">
        <w:rPr>
          <w:color w:val="000000"/>
          <w:sz w:val="20"/>
          <w:szCs w:val="20"/>
        </w:rPr>
        <w:t>Если тендер в целом или какой-либо лот признаны несостоявшимися по основанию подачи только одной заявки, соответствующей условиям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14:paraId="42E4952F" w14:textId="77777777" w:rsidR="004F6247" w:rsidRPr="0033683F" w:rsidRDefault="00E164E4" w:rsidP="004F6247">
      <w:pPr>
        <w:jc w:val="both"/>
        <w:rPr>
          <w:sz w:val="20"/>
          <w:szCs w:val="20"/>
        </w:rPr>
      </w:pPr>
      <w:r w:rsidRPr="0033683F">
        <w:rPr>
          <w:sz w:val="20"/>
          <w:szCs w:val="20"/>
        </w:rPr>
        <w:t>5.</w:t>
      </w:r>
      <w:r w:rsidR="00201733" w:rsidRPr="0033683F">
        <w:rPr>
          <w:sz w:val="20"/>
          <w:szCs w:val="20"/>
        </w:rPr>
        <w:t xml:space="preserve"> </w:t>
      </w:r>
      <w:r w:rsidR="004F6247" w:rsidRPr="0033683F">
        <w:rPr>
          <w:color w:val="000000"/>
          <w:sz w:val="20"/>
          <w:szCs w:val="20"/>
        </w:rPr>
        <w:t>Закуп способом тендера или его какой-либо лот признаются несостоявшимися по одному из следующих оснований:</w:t>
      </w:r>
    </w:p>
    <w:p w14:paraId="563C13D9" w14:textId="77777777" w:rsidR="004F6247" w:rsidRPr="0033683F" w:rsidRDefault="004F6247" w:rsidP="004F6247">
      <w:pPr>
        <w:jc w:val="both"/>
        <w:rPr>
          <w:sz w:val="20"/>
          <w:szCs w:val="20"/>
        </w:rPr>
      </w:pPr>
      <w:bookmarkStart w:id="45" w:name="z313"/>
      <w:r w:rsidRPr="0033683F">
        <w:rPr>
          <w:color w:val="000000"/>
          <w:sz w:val="20"/>
          <w:szCs w:val="20"/>
        </w:rPr>
        <w:t>      1) отсутствие тендерных заявок;</w:t>
      </w:r>
    </w:p>
    <w:p w14:paraId="59D25BA0" w14:textId="77777777" w:rsidR="004F6247" w:rsidRPr="0033683F" w:rsidRDefault="004F6247" w:rsidP="004F6247">
      <w:pPr>
        <w:jc w:val="both"/>
        <w:rPr>
          <w:sz w:val="20"/>
          <w:szCs w:val="20"/>
        </w:rPr>
      </w:pPr>
      <w:bookmarkStart w:id="46" w:name="z314"/>
      <w:bookmarkEnd w:id="45"/>
      <w:r w:rsidRPr="0033683F">
        <w:rPr>
          <w:color w:val="000000"/>
          <w:sz w:val="20"/>
          <w:szCs w:val="20"/>
        </w:rPr>
        <w:t>      2) отклонение всех тендерных заявок потенциальных поставщиков.</w:t>
      </w:r>
    </w:p>
    <w:bookmarkEnd w:id="46"/>
    <w:p w14:paraId="50A3A2FA" w14:textId="77777777" w:rsidR="004F6247" w:rsidRPr="0033683F" w:rsidRDefault="00E164E4" w:rsidP="004F6247">
      <w:pPr>
        <w:jc w:val="both"/>
        <w:rPr>
          <w:sz w:val="20"/>
          <w:szCs w:val="20"/>
        </w:rPr>
      </w:pPr>
      <w:r w:rsidRPr="0033683F">
        <w:rPr>
          <w:sz w:val="20"/>
          <w:szCs w:val="20"/>
        </w:rPr>
        <w:t xml:space="preserve">6. </w:t>
      </w:r>
      <w:r w:rsidR="004F6247" w:rsidRPr="0033683F">
        <w:rPr>
          <w:color w:val="000000"/>
          <w:sz w:val="20"/>
          <w:szCs w:val="20"/>
        </w:rPr>
        <w:t>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условиям настоящих Правил, на основе наименьшего ценового предложения.</w:t>
      </w:r>
    </w:p>
    <w:p w14:paraId="30B02C9C" w14:textId="3D940E32" w:rsidR="004F6247" w:rsidRDefault="004F6247" w:rsidP="004F6247">
      <w:pPr>
        <w:jc w:val="both"/>
        <w:rPr>
          <w:color w:val="000000"/>
          <w:sz w:val="20"/>
          <w:szCs w:val="20"/>
        </w:rPr>
      </w:pPr>
      <w:bookmarkStart w:id="47" w:name="z316"/>
      <w:r w:rsidRPr="0033683F">
        <w:rPr>
          <w:color w:val="000000"/>
          <w:sz w:val="20"/>
          <w:szCs w:val="20"/>
        </w:rPr>
        <w:t>      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w:t>
      </w:r>
      <w:r w:rsidR="001830DA">
        <w:rPr>
          <w:color w:val="000000"/>
          <w:sz w:val="20"/>
          <w:szCs w:val="20"/>
        </w:rPr>
        <w:t xml:space="preserve">ерная заявка признана </w:t>
      </w:r>
      <w:r w:rsidR="00AB715D">
        <w:rPr>
          <w:color w:val="000000"/>
          <w:sz w:val="20"/>
          <w:szCs w:val="20"/>
        </w:rPr>
        <w:t xml:space="preserve">тендерной </w:t>
      </w:r>
      <w:r w:rsidR="00AB715D" w:rsidRPr="0033683F">
        <w:rPr>
          <w:color w:val="000000"/>
          <w:sz w:val="20"/>
          <w:szCs w:val="20"/>
        </w:rPr>
        <w:t>комиссией,</w:t>
      </w:r>
      <w:r w:rsidRPr="0033683F">
        <w:rPr>
          <w:color w:val="000000"/>
          <w:sz w:val="20"/>
          <w:szCs w:val="20"/>
        </w:rPr>
        <w:t xml:space="preserve"> единственной соответствующей условиям объявления и условиям настоящих Правил.</w:t>
      </w:r>
    </w:p>
    <w:p w14:paraId="73F17B6A" w14:textId="77777777" w:rsidR="0026076D" w:rsidRPr="0033683F" w:rsidRDefault="0026076D" w:rsidP="004F6247">
      <w:pPr>
        <w:jc w:val="both"/>
        <w:rPr>
          <w:sz w:val="20"/>
          <w:szCs w:val="20"/>
        </w:rPr>
      </w:pPr>
    </w:p>
    <w:bookmarkEnd w:id="47"/>
    <w:p w14:paraId="5CF1C541" w14:textId="2922A063" w:rsidR="00D47759" w:rsidRPr="0033683F" w:rsidRDefault="00424FC4" w:rsidP="0026076D">
      <w:pPr>
        <w:jc w:val="center"/>
        <w:textAlignment w:val="baseline"/>
        <w:rPr>
          <w:b/>
          <w:sz w:val="20"/>
          <w:szCs w:val="20"/>
        </w:rPr>
      </w:pPr>
      <w:r w:rsidRPr="0033683F">
        <w:rPr>
          <w:b/>
          <w:sz w:val="20"/>
          <w:szCs w:val="20"/>
        </w:rPr>
        <w:t>7</w:t>
      </w:r>
      <w:r w:rsidR="00152458" w:rsidRPr="0033683F">
        <w:rPr>
          <w:b/>
          <w:sz w:val="20"/>
          <w:szCs w:val="20"/>
        </w:rPr>
        <w:t>.</w:t>
      </w:r>
      <w:r w:rsidR="0002710A" w:rsidRPr="0033683F">
        <w:rPr>
          <w:b/>
          <w:sz w:val="20"/>
          <w:szCs w:val="20"/>
        </w:rPr>
        <w:t xml:space="preserve"> Условия предоставления приоритета</w:t>
      </w:r>
    </w:p>
    <w:p w14:paraId="1CE82D45" w14:textId="77777777" w:rsidR="00260C53" w:rsidRPr="0033683F" w:rsidRDefault="00424FC4" w:rsidP="00201733">
      <w:pPr>
        <w:jc w:val="both"/>
        <w:textAlignment w:val="baseline"/>
        <w:outlineLvl w:val="2"/>
        <w:rPr>
          <w:sz w:val="20"/>
          <w:szCs w:val="20"/>
        </w:rPr>
      </w:pPr>
      <w:r w:rsidRPr="0033683F">
        <w:rPr>
          <w:sz w:val="20"/>
          <w:szCs w:val="20"/>
        </w:rPr>
        <w:t>7</w:t>
      </w:r>
      <w:r w:rsidR="00ED7768" w:rsidRPr="0033683F">
        <w:rPr>
          <w:sz w:val="20"/>
          <w:szCs w:val="20"/>
        </w:rPr>
        <w:t>.1.</w:t>
      </w:r>
      <w:r w:rsidR="00260C53" w:rsidRPr="0033683F">
        <w:rPr>
          <w:sz w:val="20"/>
          <w:szCs w:val="20"/>
        </w:rPr>
        <w:t xml:space="preserve"> Поддержка отечественных товаропроизводителей</w:t>
      </w:r>
    </w:p>
    <w:p w14:paraId="60FC5510" w14:textId="6FD5B0A3" w:rsidR="009A5255" w:rsidRPr="0033683F" w:rsidRDefault="00424FC4" w:rsidP="009A5255">
      <w:pPr>
        <w:jc w:val="both"/>
        <w:rPr>
          <w:sz w:val="20"/>
          <w:szCs w:val="20"/>
        </w:rPr>
      </w:pPr>
      <w:r w:rsidRPr="0033683F">
        <w:rPr>
          <w:spacing w:val="1"/>
          <w:sz w:val="20"/>
          <w:szCs w:val="20"/>
        </w:rPr>
        <w:t>7</w:t>
      </w:r>
      <w:r w:rsidR="009A5255" w:rsidRPr="0033683F">
        <w:rPr>
          <w:spacing w:val="1"/>
          <w:sz w:val="20"/>
          <w:szCs w:val="20"/>
        </w:rPr>
        <w:t>.</w:t>
      </w:r>
      <w:r w:rsidR="009A5255" w:rsidRPr="0033683F">
        <w:rPr>
          <w:spacing w:val="1"/>
          <w:sz w:val="20"/>
          <w:szCs w:val="20"/>
          <w:lang w:val="kk-KZ"/>
        </w:rPr>
        <w:t>2</w:t>
      </w:r>
      <w:r w:rsidR="009A5255" w:rsidRPr="0033683F">
        <w:rPr>
          <w:spacing w:val="1"/>
          <w:sz w:val="20"/>
          <w:szCs w:val="20"/>
        </w:rPr>
        <w:t>.</w:t>
      </w:r>
      <w:r w:rsidR="00ED7768" w:rsidRPr="0033683F">
        <w:rPr>
          <w:spacing w:val="1"/>
          <w:sz w:val="20"/>
          <w:szCs w:val="20"/>
        </w:rPr>
        <w:t xml:space="preserve"> </w:t>
      </w:r>
      <w:r w:rsidR="009A5255" w:rsidRPr="0033683F">
        <w:rPr>
          <w:color w:val="000000"/>
          <w:sz w:val="20"/>
          <w:szCs w:val="20"/>
        </w:rPr>
        <w:t>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(далее – ЕАЭС), представивший заявку, соответствующую условиям объявления или приглашения на закуп и условиям настоящих Правил, такой потенциальный поставщик признается победителем, а заявки других потенциальных поставщиков автоматически отклоняются.</w:t>
      </w:r>
    </w:p>
    <w:p w14:paraId="1F9072CD" w14:textId="55CD4D1F" w:rsidR="009A5255" w:rsidRPr="0033683F" w:rsidRDefault="00424FC4" w:rsidP="009A5255">
      <w:pPr>
        <w:jc w:val="both"/>
        <w:rPr>
          <w:sz w:val="20"/>
          <w:szCs w:val="20"/>
        </w:rPr>
      </w:pPr>
      <w:r w:rsidRPr="0033683F">
        <w:rPr>
          <w:color w:val="000000"/>
          <w:spacing w:val="1"/>
          <w:sz w:val="20"/>
          <w:szCs w:val="20"/>
        </w:rPr>
        <w:t>7</w:t>
      </w:r>
      <w:r w:rsidR="009A5255" w:rsidRPr="0033683F">
        <w:rPr>
          <w:color w:val="000000"/>
          <w:spacing w:val="1"/>
          <w:sz w:val="20"/>
          <w:szCs w:val="20"/>
        </w:rPr>
        <w:t>.3</w:t>
      </w:r>
      <w:r w:rsidR="00ED7768" w:rsidRPr="0033683F">
        <w:rPr>
          <w:color w:val="000000"/>
          <w:spacing w:val="1"/>
          <w:sz w:val="20"/>
          <w:szCs w:val="20"/>
        </w:rPr>
        <w:t xml:space="preserve">. </w:t>
      </w:r>
      <w:r w:rsidR="009A5255" w:rsidRPr="0033683F">
        <w:rPr>
          <w:color w:val="000000"/>
          <w:sz w:val="20"/>
          <w:szCs w:val="20"/>
        </w:rPr>
        <w:t>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ЕАЭС, заявки которых соответствуют условиям объявления или приглашения на закуп и условиям настоящих Правил, то победитель среди них определяется по наименьшей цене по итогам аукциона, а заявки других потенциальных поставщиков автоматически отклоняются.</w:t>
      </w:r>
    </w:p>
    <w:p w14:paraId="10BD6E6A" w14:textId="3361D23B" w:rsidR="009A5255" w:rsidRPr="0033683F" w:rsidRDefault="00ED7768" w:rsidP="009A5255">
      <w:pPr>
        <w:jc w:val="both"/>
        <w:rPr>
          <w:sz w:val="20"/>
          <w:szCs w:val="20"/>
        </w:rPr>
      </w:pPr>
      <w:r w:rsidRPr="0033683F">
        <w:rPr>
          <w:color w:val="000000"/>
          <w:spacing w:val="1"/>
          <w:sz w:val="20"/>
          <w:szCs w:val="20"/>
        </w:rPr>
        <w:t> </w:t>
      </w:r>
      <w:r w:rsidR="00424FC4" w:rsidRPr="0033683F">
        <w:rPr>
          <w:color w:val="000000"/>
          <w:spacing w:val="1"/>
          <w:sz w:val="20"/>
          <w:szCs w:val="20"/>
        </w:rPr>
        <w:t>7</w:t>
      </w:r>
      <w:r w:rsidR="009A5255" w:rsidRPr="0033683F">
        <w:rPr>
          <w:color w:val="000000"/>
          <w:spacing w:val="1"/>
          <w:sz w:val="20"/>
          <w:szCs w:val="20"/>
        </w:rPr>
        <w:t>.4</w:t>
      </w:r>
      <w:r w:rsidRPr="0033683F">
        <w:rPr>
          <w:color w:val="000000"/>
          <w:spacing w:val="1"/>
          <w:sz w:val="20"/>
          <w:szCs w:val="20"/>
        </w:rPr>
        <w:t xml:space="preserve">. </w:t>
      </w:r>
      <w:r w:rsidR="00260C53" w:rsidRPr="0033683F">
        <w:rPr>
          <w:color w:val="000000"/>
          <w:spacing w:val="1"/>
          <w:sz w:val="20"/>
          <w:szCs w:val="20"/>
        </w:rPr>
        <w:t xml:space="preserve"> </w:t>
      </w:r>
      <w:r w:rsidR="009A5255" w:rsidRPr="0033683F">
        <w:rPr>
          <w:color w:val="000000"/>
          <w:sz w:val="20"/>
          <w:szCs w:val="20"/>
        </w:rPr>
        <w:t>Статус отечественного товаропроизводителя потенциального поставщика при проведении закупа подтверждается следующими документами:</w:t>
      </w:r>
    </w:p>
    <w:p w14:paraId="4E4192BA" w14:textId="77777777" w:rsidR="009A5255" w:rsidRPr="0033683F" w:rsidRDefault="009A5255" w:rsidP="009A5255">
      <w:pPr>
        <w:jc w:val="both"/>
        <w:rPr>
          <w:sz w:val="20"/>
          <w:szCs w:val="20"/>
        </w:rPr>
      </w:pPr>
      <w:bookmarkStart w:id="48" w:name="z161"/>
      <w:r w:rsidRPr="0033683F">
        <w:rPr>
          <w:color w:val="000000"/>
          <w:sz w:val="20"/>
          <w:szCs w:val="20"/>
        </w:rPr>
        <w:t>      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14:paraId="44A6C894" w14:textId="77777777" w:rsidR="009A5255" w:rsidRPr="0033683F" w:rsidRDefault="009A5255" w:rsidP="009A5255">
      <w:pPr>
        <w:jc w:val="both"/>
        <w:rPr>
          <w:sz w:val="20"/>
          <w:szCs w:val="20"/>
        </w:rPr>
      </w:pPr>
      <w:bookmarkStart w:id="49" w:name="z162"/>
      <w:bookmarkEnd w:id="48"/>
      <w:r w:rsidRPr="0033683F">
        <w:rPr>
          <w:color w:val="000000"/>
          <w:sz w:val="20"/>
          <w:szCs w:val="20"/>
        </w:rPr>
        <w:t xml:space="preserve">       2) регистрационным удостоверением на лекарственное средство или медицинское изделие, выданным в соответствии с приказом Министра здравоохранения Республики Казахстан от 9 февраля 2021 года № ҚР ДСМ-16 "Об утверждении правил государственной регистрации, перерегистрации лекарственного средства или медицинского изделия, внесения изменений в регистрационное досье лекарственного средства или медицинского изделия" (зарегистрирован в Реестре государственной регистрации нормативных правовых актов под № 22175), с указанием отечественного товаропроизводителя в качестве производителя.</w:t>
      </w:r>
    </w:p>
    <w:p w14:paraId="4D69BBE4" w14:textId="77777777" w:rsidR="009A5255" w:rsidRPr="0033683F" w:rsidRDefault="009A5255" w:rsidP="009A5255">
      <w:pPr>
        <w:jc w:val="both"/>
        <w:rPr>
          <w:sz w:val="20"/>
          <w:szCs w:val="20"/>
        </w:rPr>
      </w:pPr>
      <w:bookmarkStart w:id="50" w:name="z163"/>
      <w:bookmarkEnd w:id="49"/>
      <w:r w:rsidRPr="0033683F">
        <w:rPr>
          <w:color w:val="000000"/>
          <w:sz w:val="20"/>
          <w:szCs w:val="20"/>
        </w:rPr>
        <w:t>      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"СТ-KZ".</w:t>
      </w:r>
    </w:p>
    <w:bookmarkEnd w:id="50"/>
    <w:p w14:paraId="2B4CA20D" w14:textId="3BBA42A2" w:rsidR="009A5255" w:rsidRPr="0033683F" w:rsidRDefault="009A5255" w:rsidP="009A5255">
      <w:pPr>
        <w:jc w:val="both"/>
        <w:rPr>
          <w:sz w:val="20"/>
          <w:szCs w:val="20"/>
        </w:rPr>
      </w:pPr>
      <w:r w:rsidRPr="0033683F">
        <w:rPr>
          <w:color w:val="000000"/>
          <w:spacing w:val="1"/>
          <w:sz w:val="20"/>
          <w:szCs w:val="20"/>
        </w:rPr>
        <w:t>7.5</w:t>
      </w:r>
      <w:r w:rsidR="00260C53" w:rsidRPr="0033683F">
        <w:rPr>
          <w:color w:val="000000"/>
          <w:spacing w:val="1"/>
          <w:sz w:val="20"/>
          <w:szCs w:val="20"/>
        </w:rPr>
        <w:t xml:space="preserve">. </w:t>
      </w:r>
      <w:r w:rsidRPr="0033683F">
        <w:rPr>
          <w:color w:val="000000"/>
          <w:sz w:val="20"/>
          <w:szCs w:val="20"/>
        </w:rPr>
        <w:t>Статус потенциального поставщика-производителя государств-членов ЕАЭС подтверждается следующими документами:</w:t>
      </w:r>
    </w:p>
    <w:p w14:paraId="35F187EB" w14:textId="77777777" w:rsidR="009A5255" w:rsidRPr="0033683F" w:rsidRDefault="009A5255" w:rsidP="009A5255">
      <w:pPr>
        <w:jc w:val="both"/>
        <w:rPr>
          <w:sz w:val="20"/>
          <w:szCs w:val="20"/>
        </w:rPr>
      </w:pPr>
      <w:bookmarkStart w:id="51" w:name="z165"/>
      <w:r w:rsidRPr="0033683F">
        <w:rPr>
          <w:color w:val="000000"/>
          <w:sz w:val="20"/>
          <w:szCs w:val="20"/>
        </w:rPr>
        <w:t>      1) лицензией на фармацевтическую деятельность по производству лекарственных средств и (или) медицинских изделий;</w:t>
      </w:r>
    </w:p>
    <w:p w14:paraId="56345A03" w14:textId="73DD3E77" w:rsidR="00A5378C" w:rsidRPr="00445802" w:rsidRDefault="009A5255" w:rsidP="00445802">
      <w:pPr>
        <w:jc w:val="both"/>
        <w:rPr>
          <w:sz w:val="20"/>
          <w:szCs w:val="20"/>
        </w:rPr>
      </w:pPr>
      <w:bookmarkStart w:id="52" w:name="z166"/>
      <w:bookmarkEnd w:id="51"/>
      <w:r w:rsidRPr="0033683F">
        <w:rPr>
          <w:color w:val="000000"/>
          <w:sz w:val="20"/>
          <w:szCs w:val="20"/>
        </w:rPr>
        <w:lastRenderedPageBreak/>
        <w:t xml:space="preserve">       2) регистрационным удостоверением, соответствующих решению Совета ЕАЭС от 3 ноября 2016 года № 78 "О Правилах регистрации и экспертизы лекарственных средств для медицинского применения" и решению Совета ЕАЭС от 12 февраля 2016 года № 46 "О Правилах регистрации и экспертизы безопасности, качества и эффективности медицинских изделий".</w:t>
      </w:r>
      <w:bookmarkStart w:id="53" w:name="_GoBack"/>
      <w:bookmarkEnd w:id="52"/>
      <w:bookmarkEnd w:id="53"/>
    </w:p>
    <w:p w14:paraId="316E01A1" w14:textId="422941EE" w:rsidR="002E2EB5" w:rsidRDefault="00424FC4" w:rsidP="00201733">
      <w:pPr>
        <w:jc w:val="center"/>
        <w:textAlignment w:val="baseline"/>
        <w:outlineLvl w:val="2"/>
        <w:rPr>
          <w:b/>
          <w:color w:val="1E1E1E"/>
          <w:sz w:val="20"/>
          <w:szCs w:val="20"/>
        </w:rPr>
      </w:pPr>
      <w:r w:rsidRPr="0033683F">
        <w:rPr>
          <w:b/>
          <w:color w:val="1E1E1E"/>
          <w:sz w:val="20"/>
          <w:szCs w:val="20"/>
        </w:rPr>
        <w:t>8</w:t>
      </w:r>
      <w:r w:rsidR="002E2EB5" w:rsidRPr="0033683F">
        <w:rPr>
          <w:b/>
          <w:color w:val="1E1E1E"/>
          <w:sz w:val="20"/>
          <w:szCs w:val="20"/>
        </w:rPr>
        <w:t xml:space="preserve">. </w:t>
      </w:r>
      <w:r w:rsidR="005A54FF" w:rsidRPr="0033683F">
        <w:rPr>
          <w:b/>
          <w:color w:val="1E1E1E"/>
          <w:sz w:val="20"/>
          <w:szCs w:val="20"/>
        </w:rPr>
        <w:t>Заключение договора закупа или договора на оказание фармацевтических услуг</w:t>
      </w:r>
    </w:p>
    <w:p w14:paraId="43D30FD7" w14:textId="77777777" w:rsidR="00D47759" w:rsidRPr="0033683F" w:rsidRDefault="00D47759" w:rsidP="00201733">
      <w:pPr>
        <w:jc w:val="center"/>
        <w:textAlignment w:val="baseline"/>
        <w:outlineLvl w:val="2"/>
        <w:rPr>
          <w:b/>
          <w:color w:val="1E1E1E"/>
          <w:sz w:val="20"/>
          <w:szCs w:val="20"/>
        </w:rPr>
      </w:pPr>
    </w:p>
    <w:p w14:paraId="17E1514A" w14:textId="77777777" w:rsidR="009A5255" w:rsidRPr="0033683F" w:rsidRDefault="002E2EB5" w:rsidP="009A5255">
      <w:pPr>
        <w:jc w:val="both"/>
        <w:rPr>
          <w:sz w:val="20"/>
          <w:szCs w:val="20"/>
        </w:rPr>
      </w:pPr>
      <w:r w:rsidRPr="0033683F">
        <w:rPr>
          <w:color w:val="000000"/>
          <w:spacing w:val="1"/>
          <w:sz w:val="20"/>
          <w:szCs w:val="20"/>
        </w:rPr>
        <w:t xml:space="preserve"> 1. </w:t>
      </w:r>
      <w:r w:rsidR="009A5255" w:rsidRPr="0033683F">
        <w:rPr>
          <w:color w:val="000000"/>
          <w:sz w:val="20"/>
          <w:szCs w:val="20"/>
        </w:rPr>
        <w:t>Заказчик в течение 5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форме, согласно приложению 5 и (или) 6 настоящих Правил.</w:t>
      </w:r>
    </w:p>
    <w:p w14:paraId="01142EF5" w14:textId="77777777" w:rsidR="009A5255" w:rsidRPr="0033683F" w:rsidRDefault="002E2EB5" w:rsidP="009A5255">
      <w:pPr>
        <w:jc w:val="both"/>
        <w:rPr>
          <w:sz w:val="20"/>
          <w:szCs w:val="20"/>
        </w:rPr>
      </w:pPr>
      <w:r w:rsidRPr="0033683F">
        <w:rPr>
          <w:color w:val="000000"/>
          <w:spacing w:val="1"/>
          <w:sz w:val="20"/>
          <w:szCs w:val="20"/>
        </w:rPr>
        <w:t xml:space="preserve"> 2. </w:t>
      </w:r>
      <w:r w:rsidR="009A5255" w:rsidRPr="0033683F">
        <w:rPr>
          <w:color w:val="000000"/>
          <w:sz w:val="20"/>
          <w:szCs w:val="20"/>
        </w:rPr>
        <w:t>В течение 10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w:t>
      </w:r>
    </w:p>
    <w:p w14:paraId="76663882" w14:textId="77777777" w:rsidR="009A5255" w:rsidRPr="0033683F" w:rsidRDefault="002E2EB5" w:rsidP="009A5255">
      <w:pPr>
        <w:jc w:val="both"/>
        <w:rPr>
          <w:sz w:val="20"/>
          <w:szCs w:val="20"/>
        </w:rPr>
      </w:pPr>
      <w:r w:rsidRPr="0033683F">
        <w:rPr>
          <w:color w:val="000000"/>
          <w:spacing w:val="1"/>
          <w:sz w:val="20"/>
          <w:szCs w:val="20"/>
        </w:rPr>
        <w:t xml:space="preserve">3. </w:t>
      </w:r>
      <w:r w:rsidR="009A5255" w:rsidRPr="0033683F">
        <w:rPr>
          <w:color w:val="000000"/>
          <w:sz w:val="20"/>
          <w:szCs w:val="20"/>
        </w:rPr>
        <w:t>Непредставление в указанный срок подписанного договора или уведомления о несогласии с условиями считается отказом от его заключения. Срок рассмотрения отказа не превышает 2 (двух) рабочих дней со дня представления отказа от заключения договора.</w:t>
      </w:r>
    </w:p>
    <w:p w14:paraId="4FF22981" w14:textId="77777777" w:rsidR="009A5255" w:rsidRPr="0033683F" w:rsidRDefault="00BB03F8" w:rsidP="009A5255">
      <w:pPr>
        <w:jc w:val="both"/>
        <w:rPr>
          <w:sz w:val="20"/>
          <w:szCs w:val="20"/>
        </w:rPr>
      </w:pPr>
      <w:r w:rsidRPr="0033683F">
        <w:rPr>
          <w:color w:val="000000"/>
          <w:spacing w:val="1"/>
          <w:sz w:val="20"/>
          <w:szCs w:val="20"/>
        </w:rPr>
        <w:t xml:space="preserve">4. </w:t>
      </w:r>
      <w:r w:rsidR="009A5255" w:rsidRPr="0033683F">
        <w:rPr>
          <w:color w:val="000000"/>
          <w:sz w:val="20"/>
          <w:szCs w:val="20"/>
        </w:rPr>
        <w:t>Договор закупа или договор на оказание фармацевтических услуг вступают в силу со дня подписания его уполномоченными представителями сторон.</w:t>
      </w:r>
    </w:p>
    <w:p w14:paraId="18BA6243" w14:textId="77777777" w:rsidR="009A5255" w:rsidRPr="0033683F" w:rsidRDefault="00BB03F8" w:rsidP="009A5255">
      <w:pPr>
        <w:jc w:val="both"/>
        <w:rPr>
          <w:sz w:val="20"/>
          <w:szCs w:val="20"/>
        </w:rPr>
      </w:pPr>
      <w:r w:rsidRPr="0033683F">
        <w:rPr>
          <w:color w:val="000000"/>
          <w:spacing w:val="1"/>
          <w:sz w:val="20"/>
          <w:szCs w:val="20"/>
        </w:rPr>
        <w:t xml:space="preserve">5. </w:t>
      </w:r>
      <w:r w:rsidR="009A5255" w:rsidRPr="0033683F">
        <w:rPr>
          <w:color w:val="000000"/>
          <w:sz w:val="20"/>
          <w:szCs w:val="20"/>
        </w:rPr>
        <w:t>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условиям настоящих Правил, и ценовое предложение которого является вторым после предложения победителя.</w:t>
      </w:r>
    </w:p>
    <w:p w14:paraId="4D709D3D" w14:textId="77777777" w:rsidR="009A5255" w:rsidRPr="0033683F" w:rsidRDefault="00BB03F8" w:rsidP="009A5255">
      <w:pPr>
        <w:jc w:val="both"/>
        <w:rPr>
          <w:sz w:val="20"/>
          <w:szCs w:val="20"/>
        </w:rPr>
      </w:pPr>
      <w:r w:rsidRPr="0033683F">
        <w:rPr>
          <w:color w:val="000000"/>
          <w:spacing w:val="1"/>
          <w:sz w:val="20"/>
          <w:szCs w:val="20"/>
        </w:rPr>
        <w:t xml:space="preserve">6. </w:t>
      </w:r>
      <w:r w:rsidR="009A5255" w:rsidRPr="0033683F">
        <w:rPr>
          <w:color w:val="000000"/>
          <w:sz w:val="20"/>
          <w:szCs w:val="20"/>
        </w:rPr>
        <w:t>Не допускаются внесение каких-либо изменений и (или) новых условий в договор (за исключением уменьшения цены лекарственных средств и (или) медицинских изделий,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14:paraId="58B79FD7" w14:textId="77777777" w:rsidR="00662819" w:rsidRPr="0033683F" w:rsidRDefault="00BB03F8" w:rsidP="00662819">
      <w:pPr>
        <w:jc w:val="both"/>
        <w:rPr>
          <w:sz w:val="20"/>
          <w:szCs w:val="20"/>
        </w:rPr>
      </w:pPr>
      <w:r w:rsidRPr="0033683F">
        <w:rPr>
          <w:color w:val="000000"/>
          <w:spacing w:val="1"/>
          <w:sz w:val="20"/>
          <w:szCs w:val="20"/>
        </w:rPr>
        <w:t xml:space="preserve"> 7. </w:t>
      </w:r>
      <w:r w:rsidR="00662819" w:rsidRPr="0033683F">
        <w:rPr>
          <w:color w:val="000000"/>
          <w:sz w:val="20"/>
          <w:szCs w:val="20"/>
        </w:rPr>
        <w:t>Внесение изменения в заключенный договор при условии неизменности состава или характеристики лекарственного средства и (или) медицинского изделия, явившихся основой для выбора поставщика, допускается:</w:t>
      </w:r>
    </w:p>
    <w:p w14:paraId="177BDA58" w14:textId="77777777" w:rsidR="00662819" w:rsidRPr="0033683F" w:rsidRDefault="00662819" w:rsidP="00662819">
      <w:pPr>
        <w:jc w:val="both"/>
        <w:rPr>
          <w:sz w:val="20"/>
          <w:szCs w:val="20"/>
        </w:rPr>
      </w:pPr>
      <w:bookmarkStart w:id="54" w:name="z446"/>
      <w:r w:rsidRPr="0033683F">
        <w:rPr>
          <w:color w:val="000000"/>
          <w:sz w:val="20"/>
          <w:szCs w:val="20"/>
        </w:rPr>
        <w:t>      1) по взаимному согласию сторон в части уменьшения цены на лекарственные средства и (или) медицинские изделия и, соответственно, цены договора;</w:t>
      </w:r>
    </w:p>
    <w:p w14:paraId="05741047" w14:textId="77777777" w:rsidR="00662819" w:rsidRPr="0033683F" w:rsidRDefault="00662819" w:rsidP="00662819">
      <w:pPr>
        <w:jc w:val="both"/>
        <w:rPr>
          <w:sz w:val="20"/>
          <w:szCs w:val="20"/>
        </w:rPr>
      </w:pPr>
      <w:bookmarkStart w:id="55" w:name="z447"/>
      <w:bookmarkEnd w:id="54"/>
      <w:r w:rsidRPr="0033683F">
        <w:rPr>
          <w:color w:val="000000"/>
          <w:sz w:val="20"/>
          <w:szCs w:val="20"/>
        </w:rPr>
        <w:t>      2) по взаимному согласию сторон в части уменьшения объема лекарственных средств и (или) медицинских изделий, фармацевтических услуг.</w:t>
      </w:r>
    </w:p>
    <w:bookmarkEnd w:id="55"/>
    <w:p w14:paraId="5D0A8139" w14:textId="57C1B6F1" w:rsidR="009A5255" w:rsidRPr="0033683F" w:rsidRDefault="009A5255" w:rsidP="009A5255">
      <w:pPr>
        <w:jc w:val="both"/>
        <w:rPr>
          <w:sz w:val="20"/>
          <w:szCs w:val="20"/>
        </w:rPr>
      </w:pPr>
      <w:r w:rsidRPr="0033683F">
        <w:rPr>
          <w:color w:val="000000"/>
          <w:sz w:val="20"/>
          <w:szCs w:val="20"/>
        </w:rPr>
        <w:t xml:space="preserve">8. </w:t>
      </w:r>
      <w:r w:rsidR="00662819" w:rsidRPr="0033683F">
        <w:rPr>
          <w:color w:val="000000"/>
          <w:sz w:val="20"/>
          <w:szCs w:val="20"/>
        </w:rPr>
        <w:t>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лекарственных средств и (или) медицинских изделий либо фармацевтической услуги до подписания договора закупа и договора на оказание фармацевтических услуг с применением аудио- и видеофиксации. Потенциальный поставщик принимает решение по своему усмотрению о согласии или несогласии на уменьшение цены лекарственных средств и (или) медицинских изделий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14:paraId="56AB8B95" w14:textId="4D59B6E9" w:rsidR="00A5378C" w:rsidRPr="0033683F" w:rsidRDefault="00A5378C" w:rsidP="00201733">
      <w:pPr>
        <w:jc w:val="both"/>
        <w:textAlignment w:val="baseline"/>
        <w:rPr>
          <w:color w:val="000000"/>
          <w:spacing w:val="1"/>
          <w:sz w:val="20"/>
          <w:szCs w:val="20"/>
        </w:rPr>
      </w:pPr>
    </w:p>
    <w:p w14:paraId="0E16A554" w14:textId="131396C8" w:rsidR="002E2EB5" w:rsidRDefault="00424FC4" w:rsidP="00201733">
      <w:pPr>
        <w:jc w:val="center"/>
        <w:textAlignment w:val="baseline"/>
        <w:rPr>
          <w:b/>
          <w:color w:val="1E1E1E"/>
          <w:sz w:val="20"/>
          <w:szCs w:val="20"/>
        </w:rPr>
      </w:pPr>
      <w:r w:rsidRPr="0033683F">
        <w:rPr>
          <w:b/>
          <w:color w:val="1E1E1E"/>
          <w:sz w:val="20"/>
          <w:szCs w:val="20"/>
        </w:rPr>
        <w:t>9</w:t>
      </w:r>
      <w:r w:rsidR="002E2EB5" w:rsidRPr="0033683F">
        <w:rPr>
          <w:b/>
          <w:color w:val="1E1E1E"/>
          <w:sz w:val="20"/>
          <w:szCs w:val="20"/>
        </w:rPr>
        <w:t>. Гарантийное обеспечение исполнения договора</w:t>
      </w:r>
    </w:p>
    <w:p w14:paraId="718C2ACE" w14:textId="77777777" w:rsidR="00D47759" w:rsidRPr="0033683F" w:rsidRDefault="00D47759" w:rsidP="00201733">
      <w:pPr>
        <w:jc w:val="center"/>
        <w:textAlignment w:val="baseline"/>
        <w:rPr>
          <w:b/>
          <w:color w:val="1E1E1E"/>
          <w:sz w:val="20"/>
          <w:szCs w:val="20"/>
        </w:rPr>
      </w:pPr>
    </w:p>
    <w:p w14:paraId="5EDA8210" w14:textId="77777777" w:rsidR="00662819" w:rsidRPr="0033683F" w:rsidRDefault="002E2EB5" w:rsidP="00662819">
      <w:pPr>
        <w:jc w:val="both"/>
        <w:rPr>
          <w:sz w:val="20"/>
          <w:szCs w:val="20"/>
        </w:rPr>
      </w:pPr>
      <w:r w:rsidRPr="0033683F">
        <w:rPr>
          <w:color w:val="000000"/>
          <w:spacing w:val="1"/>
          <w:sz w:val="20"/>
          <w:szCs w:val="20"/>
        </w:rPr>
        <w:t xml:space="preserve">1. </w:t>
      </w:r>
      <w:r w:rsidR="00662819" w:rsidRPr="0033683F">
        <w:rPr>
          <w:color w:val="000000"/>
          <w:sz w:val="20"/>
          <w:szCs w:val="20"/>
        </w:rPr>
        <w:t>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14:paraId="7FBC8111" w14:textId="77777777" w:rsidR="00662819" w:rsidRPr="0033683F" w:rsidRDefault="00662819" w:rsidP="00662819">
      <w:pPr>
        <w:jc w:val="both"/>
        <w:rPr>
          <w:sz w:val="20"/>
          <w:szCs w:val="20"/>
        </w:rPr>
      </w:pPr>
      <w:bookmarkStart w:id="56" w:name="z452"/>
      <w:r w:rsidRPr="0033683F">
        <w:rPr>
          <w:color w:val="000000"/>
          <w:sz w:val="20"/>
          <w:szCs w:val="20"/>
        </w:rPr>
        <w:t>      1) гарантийного взноса в виде денежных средств, размещаемых в банке, обслуживающем заказчика;</w:t>
      </w:r>
    </w:p>
    <w:p w14:paraId="6D026467" w14:textId="0EFBB011" w:rsidR="00662819" w:rsidRPr="0033683F" w:rsidRDefault="00662819" w:rsidP="00662819">
      <w:pPr>
        <w:jc w:val="both"/>
        <w:rPr>
          <w:color w:val="000000"/>
          <w:sz w:val="20"/>
          <w:szCs w:val="20"/>
        </w:rPr>
      </w:pPr>
      <w:bookmarkStart w:id="57" w:name="z453"/>
      <w:bookmarkEnd w:id="56"/>
      <w:r w:rsidRPr="0033683F">
        <w:rPr>
          <w:color w:val="000000"/>
          <w:sz w:val="20"/>
          <w:szCs w:val="20"/>
        </w:rPr>
        <w:t xml:space="preserve">       2) банковской гарантии, выданной в соответствии с нормативными правовыми актами Национального Банка Республики Казахстан по форме, согласно приложению 10 к настоящим Правилам.</w:t>
      </w:r>
    </w:p>
    <w:p w14:paraId="74E38073" w14:textId="77777777" w:rsidR="00662819" w:rsidRPr="0033683F" w:rsidRDefault="00662819" w:rsidP="00662819">
      <w:pPr>
        <w:jc w:val="both"/>
        <w:rPr>
          <w:sz w:val="20"/>
          <w:szCs w:val="20"/>
        </w:rPr>
      </w:pPr>
      <w:r w:rsidRPr="0033683F">
        <w:rPr>
          <w:color w:val="000000"/>
          <w:sz w:val="20"/>
          <w:szCs w:val="20"/>
        </w:rPr>
        <w:t>Гарантийное обеспечение в виде гарантийного взноса денежных средств вносится потенциальным поставщиком на соответствующий счет заказчика.</w:t>
      </w:r>
    </w:p>
    <w:p w14:paraId="689E436E" w14:textId="77777777" w:rsidR="00662819" w:rsidRPr="0033683F" w:rsidRDefault="00662819" w:rsidP="00662819">
      <w:pPr>
        <w:jc w:val="both"/>
        <w:rPr>
          <w:color w:val="000000"/>
          <w:sz w:val="20"/>
          <w:szCs w:val="20"/>
        </w:rPr>
      </w:pPr>
    </w:p>
    <w:bookmarkEnd w:id="57"/>
    <w:p w14:paraId="28923C91" w14:textId="77777777" w:rsidR="00662819" w:rsidRPr="0033683F" w:rsidRDefault="002E2EB5" w:rsidP="00662819">
      <w:pPr>
        <w:jc w:val="both"/>
        <w:rPr>
          <w:sz w:val="20"/>
          <w:szCs w:val="20"/>
        </w:rPr>
      </w:pPr>
      <w:r w:rsidRPr="0033683F">
        <w:rPr>
          <w:color w:val="000000"/>
          <w:spacing w:val="1"/>
          <w:sz w:val="20"/>
          <w:szCs w:val="20"/>
        </w:rPr>
        <w:t xml:space="preserve"> 2. </w:t>
      </w:r>
      <w:r w:rsidR="00662819" w:rsidRPr="0033683F">
        <w:rPr>
          <w:color w:val="000000"/>
          <w:sz w:val="20"/>
          <w:szCs w:val="20"/>
        </w:rPr>
        <w:t>Гарантийное обеспечение не вносится, если цена договора закупа или договора на оказание фармацевтических услуг не превышает двухтысячекратного размера месячного расчетного показателя на соответствующий финансовый год.</w:t>
      </w:r>
    </w:p>
    <w:p w14:paraId="77597D87" w14:textId="2D296847" w:rsidR="002E2EB5" w:rsidRPr="0033683F" w:rsidRDefault="002E2EB5" w:rsidP="00662819">
      <w:pPr>
        <w:jc w:val="both"/>
        <w:textAlignment w:val="baseline"/>
        <w:rPr>
          <w:color w:val="000000"/>
          <w:spacing w:val="1"/>
          <w:sz w:val="20"/>
          <w:szCs w:val="20"/>
        </w:rPr>
      </w:pPr>
    </w:p>
    <w:p w14:paraId="54E33F3A" w14:textId="77777777" w:rsidR="00662819" w:rsidRPr="0033683F" w:rsidRDefault="007B0862" w:rsidP="00662819">
      <w:pPr>
        <w:jc w:val="both"/>
        <w:rPr>
          <w:sz w:val="20"/>
          <w:szCs w:val="20"/>
        </w:rPr>
      </w:pPr>
      <w:r w:rsidRPr="0033683F">
        <w:rPr>
          <w:color w:val="000000"/>
          <w:spacing w:val="1"/>
          <w:sz w:val="20"/>
          <w:szCs w:val="20"/>
        </w:rPr>
        <w:t> 3</w:t>
      </w:r>
      <w:r w:rsidR="002E2EB5" w:rsidRPr="0033683F">
        <w:rPr>
          <w:color w:val="000000"/>
          <w:spacing w:val="1"/>
          <w:sz w:val="20"/>
          <w:szCs w:val="20"/>
        </w:rPr>
        <w:t xml:space="preserve">. </w:t>
      </w:r>
      <w:r w:rsidR="00662819" w:rsidRPr="0033683F">
        <w:rPr>
          <w:color w:val="000000"/>
          <w:sz w:val="20"/>
          <w:szCs w:val="20"/>
        </w:rPr>
        <w:t>Гарантийное обеспечение исполнения договора закупа или договора на оказание фармацевтических услуг вносится поставщиком не позднее 10 (десяти) рабочих дней со дня его вступления в силу, если им не предусмотрено иное.</w:t>
      </w:r>
    </w:p>
    <w:p w14:paraId="2D74DF41" w14:textId="77777777" w:rsidR="00662819" w:rsidRPr="0033683F" w:rsidRDefault="007B0862" w:rsidP="00662819">
      <w:pPr>
        <w:jc w:val="both"/>
        <w:rPr>
          <w:sz w:val="20"/>
          <w:szCs w:val="20"/>
        </w:rPr>
      </w:pPr>
      <w:r w:rsidRPr="0033683F">
        <w:rPr>
          <w:color w:val="000000"/>
          <w:spacing w:val="1"/>
          <w:sz w:val="20"/>
          <w:szCs w:val="20"/>
        </w:rPr>
        <w:t> 4</w:t>
      </w:r>
      <w:r w:rsidR="002E2EB5" w:rsidRPr="0033683F">
        <w:rPr>
          <w:color w:val="000000"/>
          <w:spacing w:val="1"/>
          <w:sz w:val="20"/>
          <w:szCs w:val="20"/>
        </w:rPr>
        <w:t xml:space="preserve">. </w:t>
      </w:r>
      <w:r w:rsidR="00662819" w:rsidRPr="0033683F">
        <w:rPr>
          <w:color w:val="000000"/>
          <w:sz w:val="20"/>
          <w:szCs w:val="20"/>
        </w:rPr>
        <w:t>Гарантийное обеспечение исполнения договора закупа или договора на оказание фармацевтических услуг не возвращается заказчиком поставщику при:</w:t>
      </w:r>
    </w:p>
    <w:p w14:paraId="77A58E89" w14:textId="77777777" w:rsidR="00662819" w:rsidRPr="0033683F" w:rsidRDefault="00662819" w:rsidP="00662819">
      <w:pPr>
        <w:jc w:val="both"/>
        <w:rPr>
          <w:sz w:val="20"/>
          <w:szCs w:val="20"/>
        </w:rPr>
      </w:pPr>
      <w:bookmarkStart w:id="58" w:name="z458"/>
      <w:r w:rsidRPr="0033683F">
        <w:rPr>
          <w:color w:val="000000"/>
          <w:sz w:val="20"/>
          <w:szCs w:val="20"/>
        </w:rPr>
        <w:t>      1) расторжении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14:paraId="255A1A61" w14:textId="77777777" w:rsidR="00662819" w:rsidRPr="0033683F" w:rsidRDefault="00662819" w:rsidP="00662819">
      <w:pPr>
        <w:jc w:val="both"/>
        <w:rPr>
          <w:sz w:val="20"/>
          <w:szCs w:val="20"/>
        </w:rPr>
      </w:pPr>
      <w:bookmarkStart w:id="59" w:name="z459"/>
      <w:bookmarkEnd w:id="58"/>
      <w:r w:rsidRPr="0033683F">
        <w:rPr>
          <w:color w:val="000000"/>
          <w:sz w:val="20"/>
          <w:szCs w:val="20"/>
        </w:rPr>
        <w:t>      2) неисполнении или исполнении ненадлежащим образом своих обязательств по договору поставки (нарушение сроков поставки и нарушение других условий договора);</w:t>
      </w:r>
    </w:p>
    <w:p w14:paraId="0CB2B16A" w14:textId="77777777" w:rsidR="00662819" w:rsidRPr="0033683F" w:rsidRDefault="00662819" w:rsidP="00662819">
      <w:pPr>
        <w:jc w:val="both"/>
        <w:rPr>
          <w:sz w:val="20"/>
          <w:szCs w:val="20"/>
        </w:rPr>
      </w:pPr>
      <w:bookmarkStart w:id="60" w:name="z460"/>
      <w:bookmarkEnd w:id="59"/>
      <w:r w:rsidRPr="0033683F">
        <w:rPr>
          <w:color w:val="000000"/>
          <w:sz w:val="20"/>
          <w:szCs w:val="20"/>
        </w:rPr>
        <w:t>      3) неуплате штрафных санкций за неисполнение или ненадлежащее исполнение условий, предусмотренных договором закупа или договором на оказание фармацевтических услуг.</w:t>
      </w:r>
    </w:p>
    <w:bookmarkEnd w:id="60"/>
    <w:p w14:paraId="720388DD" w14:textId="2C32A1C5" w:rsidR="0036504B" w:rsidRDefault="0036504B" w:rsidP="00662819">
      <w:pPr>
        <w:jc w:val="both"/>
        <w:textAlignment w:val="baseline"/>
        <w:rPr>
          <w:color w:val="000000"/>
          <w:spacing w:val="1"/>
          <w:sz w:val="20"/>
          <w:szCs w:val="20"/>
        </w:rPr>
      </w:pPr>
    </w:p>
    <w:p w14:paraId="686E9E97" w14:textId="76C6F7D8" w:rsidR="0036504B" w:rsidRDefault="0036504B" w:rsidP="003E756D">
      <w:pPr>
        <w:jc w:val="both"/>
        <w:textAlignment w:val="baseline"/>
        <w:rPr>
          <w:color w:val="000000"/>
          <w:spacing w:val="1"/>
          <w:sz w:val="20"/>
          <w:szCs w:val="20"/>
        </w:rPr>
      </w:pPr>
    </w:p>
    <w:p w14:paraId="4A1F1660" w14:textId="25AA32EC" w:rsidR="0036504B" w:rsidRDefault="0036504B" w:rsidP="003E756D">
      <w:pPr>
        <w:jc w:val="both"/>
        <w:textAlignment w:val="baseline"/>
        <w:rPr>
          <w:color w:val="000000"/>
          <w:spacing w:val="1"/>
          <w:sz w:val="20"/>
          <w:szCs w:val="20"/>
        </w:rPr>
      </w:pPr>
    </w:p>
    <w:p w14:paraId="3233C416" w14:textId="06F660BA" w:rsidR="0036504B" w:rsidRDefault="0036504B" w:rsidP="003E756D">
      <w:pPr>
        <w:jc w:val="both"/>
        <w:textAlignment w:val="baseline"/>
        <w:rPr>
          <w:color w:val="000000"/>
          <w:spacing w:val="1"/>
          <w:sz w:val="20"/>
          <w:szCs w:val="20"/>
        </w:rPr>
      </w:pPr>
    </w:p>
    <w:p w14:paraId="6540D879" w14:textId="49709BDD" w:rsidR="0036504B" w:rsidRDefault="0036504B" w:rsidP="003E756D">
      <w:pPr>
        <w:jc w:val="both"/>
        <w:textAlignment w:val="baseline"/>
        <w:rPr>
          <w:color w:val="000000"/>
          <w:spacing w:val="1"/>
          <w:sz w:val="20"/>
          <w:szCs w:val="20"/>
        </w:rPr>
        <w:sectPr w:rsidR="0036504B" w:rsidSect="003C05EE">
          <w:headerReference w:type="default" r:id="rId8"/>
          <w:headerReference w:type="first" r:id="rId9"/>
          <w:pgSz w:w="11906" w:h="16838"/>
          <w:pgMar w:top="709" w:right="707" w:bottom="271" w:left="850" w:header="142" w:footer="708" w:gutter="0"/>
          <w:cols w:space="708"/>
          <w:docGrid w:linePitch="360"/>
        </w:sectPr>
      </w:pPr>
    </w:p>
    <w:tbl>
      <w:tblPr>
        <w:tblW w:w="5285" w:type="pct"/>
        <w:tblLayout w:type="fixed"/>
        <w:tblLook w:val="04A0" w:firstRow="1" w:lastRow="0" w:firstColumn="1" w:lastColumn="0" w:noHBand="0" w:noVBand="1"/>
      </w:tblPr>
      <w:tblGrid>
        <w:gridCol w:w="707"/>
        <w:gridCol w:w="2122"/>
        <w:gridCol w:w="4251"/>
        <w:gridCol w:w="850"/>
        <w:gridCol w:w="713"/>
        <w:gridCol w:w="140"/>
        <w:gridCol w:w="999"/>
        <w:gridCol w:w="1273"/>
        <w:gridCol w:w="2178"/>
        <w:gridCol w:w="1094"/>
        <w:gridCol w:w="410"/>
        <w:gridCol w:w="426"/>
        <w:gridCol w:w="270"/>
        <w:gridCol w:w="843"/>
      </w:tblGrid>
      <w:tr w:rsidR="00317BC1" w14:paraId="6ADE0844" w14:textId="5324B12B" w:rsidTr="0026076D">
        <w:trPr>
          <w:trHeight w:val="300"/>
        </w:trPr>
        <w:tc>
          <w:tcPr>
            <w:tcW w:w="217" w:type="pct"/>
            <w:tcBorders>
              <w:top w:val="nil"/>
              <w:left w:val="nil"/>
              <w:bottom w:val="nil"/>
              <w:right w:val="nil"/>
            </w:tcBorders>
            <w:shd w:val="clear" w:color="auto" w:fill="auto"/>
            <w:noWrap/>
            <w:vAlign w:val="center"/>
            <w:hideMark/>
          </w:tcPr>
          <w:p w14:paraId="5DC559EE" w14:textId="75CEFE46" w:rsidR="003C05EE" w:rsidRDefault="003C05EE">
            <w:pPr>
              <w:rPr>
                <w:sz w:val="20"/>
                <w:szCs w:val="20"/>
              </w:rPr>
            </w:pPr>
            <w:r>
              <w:rPr>
                <w:color w:val="000000"/>
                <w:spacing w:val="1"/>
                <w:sz w:val="20"/>
                <w:szCs w:val="20"/>
              </w:rPr>
              <w:lastRenderedPageBreak/>
              <w:br w:type="page"/>
            </w:r>
          </w:p>
        </w:tc>
        <w:tc>
          <w:tcPr>
            <w:tcW w:w="652" w:type="pct"/>
            <w:tcBorders>
              <w:top w:val="nil"/>
              <w:left w:val="nil"/>
              <w:bottom w:val="nil"/>
              <w:right w:val="nil"/>
            </w:tcBorders>
            <w:shd w:val="clear" w:color="auto" w:fill="auto"/>
            <w:noWrap/>
            <w:vAlign w:val="center"/>
            <w:hideMark/>
          </w:tcPr>
          <w:p w14:paraId="7717EF2D" w14:textId="77777777" w:rsidR="003C05EE" w:rsidRDefault="003C05EE">
            <w:pPr>
              <w:rPr>
                <w:sz w:val="20"/>
                <w:szCs w:val="20"/>
              </w:rPr>
            </w:pPr>
          </w:p>
        </w:tc>
        <w:tc>
          <w:tcPr>
            <w:tcW w:w="1306" w:type="pct"/>
            <w:tcBorders>
              <w:top w:val="nil"/>
              <w:left w:val="nil"/>
              <w:bottom w:val="nil"/>
              <w:right w:val="nil"/>
            </w:tcBorders>
            <w:shd w:val="clear" w:color="auto" w:fill="auto"/>
            <w:noWrap/>
            <w:vAlign w:val="center"/>
            <w:hideMark/>
          </w:tcPr>
          <w:p w14:paraId="6C3F8AE1" w14:textId="77777777" w:rsidR="003C05EE" w:rsidRDefault="003C05EE">
            <w:pPr>
              <w:rPr>
                <w:sz w:val="20"/>
                <w:szCs w:val="20"/>
              </w:rPr>
            </w:pPr>
          </w:p>
        </w:tc>
        <w:tc>
          <w:tcPr>
            <w:tcW w:w="261" w:type="pct"/>
            <w:tcBorders>
              <w:top w:val="nil"/>
              <w:left w:val="nil"/>
              <w:bottom w:val="nil"/>
              <w:right w:val="nil"/>
            </w:tcBorders>
            <w:shd w:val="clear" w:color="auto" w:fill="auto"/>
            <w:noWrap/>
            <w:vAlign w:val="center"/>
            <w:hideMark/>
          </w:tcPr>
          <w:p w14:paraId="5CBFCB8E" w14:textId="77777777" w:rsidR="003C05EE" w:rsidRDefault="003C05EE">
            <w:pPr>
              <w:rPr>
                <w:sz w:val="20"/>
                <w:szCs w:val="20"/>
              </w:rPr>
            </w:pPr>
          </w:p>
        </w:tc>
        <w:tc>
          <w:tcPr>
            <w:tcW w:w="219" w:type="pct"/>
            <w:tcBorders>
              <w:top w:val="nil"/>
              <w:left w:val="nil"/>
              <w:bottom w:val="nil"/>
              <w:right w:val="nil"/>
            </w:tcBorders>
            <w:shd w:val="clear" w:color="auto" w:fill="auto"/>
            <w:noWrap/>
            <w:vAlign w:val="center"/>
            <w:hideMark/>
          </w:tcPr>
          <w:p w14:paraId="44F0DD21" w14:textId="77777777" w:rsidR="003C05EE" w:rsidRDefault="003C05EE">
            <w:pPr>
              <w:rPr>
                <w:sz w:val="20"/>
                <w:szCs w:val="20"/>
              </w:rPr>
            </w:pPr>
          </w:p>
        </w:tc>
        <w:tc>
          <w:tcPr>
            <w:tcW w:w="2003" w:type="pct"/>
            <w:gridSpan w:val="7"/>
            <w:tcBorders>
              <w:top w:val="nil"/>
              <w:left w:val="nil"/>
              <w:bottom w:val="nil"/>
              <w:right w:val="nil"/>
            </w:tcBorders>
            <w:shd w:val="clear" w:color="auto" w:fill="auto"/>
            <w:noWrap/>
            <w:vAlign w:val="center"/>
            <w:hideMark/>
          </w:tcPr>
          <w:p w14:paraId="67600CF5" w14:textId="77777777" w:rsidR="003C05EE" w:rsidRDefault="003C05EE">
            <w:pPr>
              <w:jc w:val="right"/>
              <w:rPr>
                <w:b/>
                <w:bCs/>
                <w:color w:val="000000"/>
                <w:sz w:val="20"/>
                <w:szCs w:val="20"/>
              </w:rPr>
            </w:pPr>
            <w:r>
              <w:rPr>
                <w:b/>
                <w:bCs/>
                <w:color w:val="000000"/>
                <w:sz w:val="20"/>
                <w:szCs w:val="20"/>
              </w:rPr>
              <w:t>Приложение 1</w:t>
            </w:r>
          </w:p>
        </w:tc>
        <w:tc>
          <w:tcPr>
            <w:tcW w:w="342" w:type="pct"/>
            <w:gridSpan w:val="2"/>
            <w:tcBorders>
              <w:top w:val="nil"/>
              <w:left w:val="nil"/>
              <w:bottom w:val="nil"/>
              <w:right w:val="nil"/>
            </w:tcBorders>
          </w:tcPr>
          <w:p w14:paraId="41AD9610" w14:textId="77777777" w:rsidR="003C05EE" w:rsidRDefault="003C05EE">
            <w:pPr>
              <w:jc w:val="right"/>
              <w:rPr>
                <w:b/>
                <w:bCs/>
                <w:color w:val="000000"/>
                <w:sz w:val="20"/>
                <w:szCs w:val="20"/>
              </w:rPr>
            </w:pPr>
          </w:p>
        </w:tc>
      </w:tr>
      <w:tr w:rsidR="00317BC1" w14:paraId="6EA47CFA" w14:textId="3B62BCAE" w:rsidTr="0026076D">
        <w:trPr>
          <w:trHeight w:val="300"/>
        </w:trPr>
        <w:tc>
          <w:tcPr>
            <w:tcW w:w="217" w:type="pct"/>
            <w:tcBorders>
              <w:top w:val="nil"/>
              <w:left w:val="nil"/>
              <w:bottom w:val="nil"/>
              <w:right w:val="nil"/>
            </w:tcBorders>
            <w:shd w:val="clear" w:color="auto" w:fill="auto"/>
            <w:noWrap/>
            <w:vAlign w:val="center"/>
            <w:hideMark/>
          </w:tcPr>
          <w:p w14:paraId="62EFFCCE" w14:textId="77777777" w:rsidR="003C05EE" w:rsidRDefault="003C05EE">
            <w:pPr>
              <w:jc w:val="right"/>
              <w:rPr>
                <w:b/>
                <w:bCs/>
                <w:color w:val="000000"/>
                <w:sz w:val="20"/>
                <w:szCs w:val="20"/>
              </w:rPr>
            </w:pPr>
          </w:p>
        </w:tc>
        <w:tc>
          <w:tcPr>
            <w:tcW w:w="652" w:type="pct"/>
            <w:tcBorders>
              <w:top w:val="nil"/>
              <w:left w:val="nil"/>
              <w:bottom w:val="nil"/>
              <w:right w:val="nil"/>
            </w:tcBorders>
            <w:shd w:val="clear" w:color="auto" w:fill="auto"/>
            <w:noWrap/>
            <w:vAlign w:val="center"/>
            <w:hideMark/>
          </w:tcPr>
          <w:p w14:paraId="2BC25E74" w14:textId="77777777" w:rsidR="003C05EE" w:rsidRDefault="003C05EE">
            <w:pPr>
              <w:rPr>
                <w:sz w:val="20"/>
                <w:szCs w:val="20"/>
              </w:rPr>
            </w:pPr>
          </w:p>
        </w:tc>
        <w:tc>
          <w:tcPr>
            <w:tcW w:w="1306" w:type="pct"/>
            <w:tcBorders>
              <w:top w:val="nil"/>
              <w:left w:val="nil"/>
              <w:bottom w:val="nil"/>
              <w:right w:val="nil"/>
            </w:tcBorders>
            <w:shd w:val="clear" w:color="auto" w:fill="auto"/>
            <w:noWrap/>
            <w:vAlign w:val="center"/>
            <w:hideMark/>
          </w:tcPr>
          <w:p w14:paraId="5AAE4608" w14:textId="77777777" w:rsidR="003C05EE" w:rsidRDefault="003C05EE">
            <w:pPr>
              <w:rPr>
                <w:sz w:val="20"/>
                <w:szCs w:val="20"/>
              </w:rPr>
            </w:pPr>
          </w:p>
        </w:tc>
        <w:tc>
          <w:tcPr>
            <w:tcW w:w="261" w:type="pct"/>
            <w:tcBorders>
              <w:top w:val="nil"/>
              <w:left w:val="nil"/>
              <w:bottom w:val="nil"/>
              <w:right w:val="nil"/>
            </w:tcBorders>
            <w:shd w:val="clear" w:color="auto" w:fill="auto"/>
            <w:noWrap/>
            <w:vAlign w:val="center"/>
            <w:hideMark/>
          </w:tcPr>
          <w:p w14:paraId="6AC17C17" w14:textId="77777777" w:rsidR="003C05EE" w:rsidRDefault="003C05EE">
            <w:pPr>
              <w:rPr>
                <w:sz w:val="20"/>
                <w:szCs w:val="20"/>
              </w:rPr>
            </w:pPr>
          </w:p>
        </w:tc>
        <w:tc>
          <w:tcPr>
            <w:tcW w:w="219" w:type="pct"/>
            <w:tcBorders>
              <w:top w:val="nil"/>
              <w:left w:val="nil"/>
              <w:bottom w:val="nil"/>
              <w:right w:val="nil"/>
            </w:tcBorders>
            <w:shd w:val="clear" w:color="auto" w:fill="auto"/>
            <w:noWrap/>
            <w:vAlign w:val="center"/>
            <w:hideMark/>
          </w:tcPr>
          <w:p w14:paraId="1BC280BC" w14:textId="77777777" w:rsidR="003C05EE" w:rsidRDefault="003C05EE">
            <w:pPr>
              <w:rPr>
                <w:sz w:val="20"/>
                <w:szCs w:val="20"/>
              </w:rPr>
            </w:pPr>
          </w:p>
        </w:tc>
        <w:tc>
          <w:tcPr>
            <w:tcW w:w="2003" w:type="pct"/>
            <w:gridSpan w:val="7"/>
            <w:tcBorders>
              <w:top w:val="nil"/>
              <w:left w:val="nil"/>
              <w:bottom w:val="nil"/>
              <w:right w:val="nil"/>
            </w:tcBorders>
            <w:shd w:val="clear" w:color="auto" w:fill="auto"/>
            <w:noWrap/>
            <w:vAlign w:val="center"/>
            <w:hideMark/>
          </w:tcPr>
          <w:p w14:paraId="0FD161E0" w14:textId="77777777" w:rsidR="003C05EE" w:rsidRDefault="003C05EE">
            <w:pPr>
              <w:jc w:val="right"/>
              <w:rPr>
                <w:b/>
                <w:bCs/>
                <w:color w:val="000000"/>
                <w:sz w:val="20"/>
                <w:szCs w:val="20"/>
              </w:rPr>
            </w:pPr>
            <w:r>
              <w:rPr>
                <w:b/>
                <w:bCs/>
                <w:color w:val="000000"/>
                <w:sz w:val="20"/>
                <w:szCs w:val="20"/>
              </w:rPr>
              <w:t>к Тендерной документации</w:t>
            </w:r>
          </w:p>
        </w:tc>
        <w:tc>
          <w:tcPr>
            <w:tcW w:w="342" w:type="pct"/>
            <w:gridSpan w:val="2"/>
            <w:tcBorders>
              <w:top w:val="nil"/>
              <w:left w:val="nil"/>
              <w:bottom w:val="nil"/>
              <w:right w:val="nil"/>
            </w:tcBorders>
          </w:tcPr>
          <w:p w14:paraId="55ED2305" w14:textId="77777777" w:rsidR="003C05EE" w:rsidRDefault="003C05EE">
            <w:pPr>
              <w:jc w:val="right"/>
              <w:rPr>
                <w:b/>
                <w:bCs/>
                <w:color w:val="000000"/>
                <w:sz w:val="20"/>
                <w:szCs w:val="20"/>
              </w:rPr>
            </w:pPr>
          </w:p>
        </w:tc>
      </w:tr>
      <w:tr w:rsidR="00317BC1" w14:paraId="3035BEF5" w14:textId="05655F6C" w:rsidTr="0026076D">
        <w:trPr>
          <w:trHeight w:val="300"/>
        </w:trPr>
        <w:tc>
          <w:tcPr>
            <w:tcW w:w="217" w:type="pct"/>
            <w:tcBorders>
              <w:top w:val="nil"/>
              <w:left w:val="nil"/>
              <w:bottom w:val="nil"/>
              <w:right w:val="nil"/>
            </w:tcBorders>
            <w:shd w:val="clear" w:color="auto" w:fill="auto"/>
            <w:noWrap/>
            <w:vAlign w:val="center"/>
            <w:hideMark/>
          </w:tcPr>
          <w:p w14:paraId="375B8246" w14:textId="77777777" w:rsidR="003C05EE" w:rsidRDefault="003C05EE">
            <w:pPr>
              <w:jc w:val="right"/>
              <w:rPr>
                <w:b/>
                <w:bCs/>
                <w:color w:val="000000"/>
                <w:sz w:val="20"/>
                <w:szCs w:val="20"/>
              </w:rPr>
            </w:pPr>
          </w:p>
        </w:tc>
        <w:tc>
          <w:tcPr>
            <w:tcW w:w="652" w:type="pct"/>
            <w:tcBorders>
              <w:top w:val="nil"/>
              <w:left w:val="nil"/>
              <w:bottom w:val="nil"/>
              <w:right w:val="nil"/>
            </w:tcBorders>
            <w:shd w:val="clear" w:color="auto" w:fill="auto"/>
            <w:noWrap/>
            <w:vAlign w:val="center"/>
            <w:hideMark/>
          </w:tcPr>
          <w:p w14:paraId="4CA19038" w14:textId="77777777" w:rsidR="003C05EE" w:rsidRDefault="003C05EE">
            <w:pPr>
              <w:rPr>
                <w:sz w:val="20"/>
                <w:szCs w:val="20"/>
              </w:rPr>
            </w:pPr>
          </w:p>
        </w:tc>
        <w:tc>
          <w:tcPr>
            <w:tcW w:w="1306" w:type="pct"/>
            <w:tcBorders>
              <w:top w:val="nil"/>
              <w:left w:val="nil"/>
              <w:bottom w:val="nil"/>
              <w:right w:val="nil"/>
            </w:tcBorders>
            <w:shd w:val="clear" w:color="auto" w:fill="auto"/>
            <w:noWrap/>
            <w:vAlign w:val="center"/>
            <w:hideMark/>
          </w:tcPr>
          <w:p w14:paraId="6D26978C" w14:textId="77777777" w:rsidR="003C05EE" w:rsidRDefault="003C05EE">
            <w:pPr>
              <w:rPr>
                <w:sz w:val="20"/>
                <w:szCs w:val="20"/>
              </w:rPr>
            </w:pPr>
          </w:p>
        </w:tc>
        <w:tc>
          <w:tcPr>
            <w:tcW w:w="261" w:type="pct"/>
            <w:tcBorders>
              <w:top w:val="nil"/>
              <w:left w:val="nil"/>
              <w:bottom w:val="nil"/>
              <w:right w:val="nil"/>
            </w:tcBorders>
            <w:shd w:val="clear" w:color="auto" w:fill="auto"/>
            <w:noWrap/>
            <w:vAlign w:val="center"/>
            <w:hideMark/>
          </w:tcPr>
          <w:p w14:paraId="7C90C294" w14:textId="77777777" w:rsidR="003C05EE" w:rsidRDefault="003C05EE">
            <w:pPr>
              <w:rPr>
                <w:sz w:val="20"/>
                <w:szCs w:val="20"/>
              </w:rPr>
            </w:pPr>
          </w:p>
        </w:tc>
        <w:tc>
          <w:tcPr>
            <w:tcW w:w="219" w:type="pct"/>
            <w:tcBorders>
              <w:top w:val="nil"/>
              <w:left w:val="nil"/>
              <w:bottom w:val="nil"/>
              <w:right w:val="nil"/>
            </w:tcBorders>
            <w:shd w:val="clear" w:color="auto" w:fill="auto"/>
            <w:noWrap/>
            <w:vAlign w:val="center"/>
            <w:hideMark/>
          </w:tcPr>
          <w:p w14:paraId="5885972F" w14:textId="77777777" w:rsidR="003C05EE" w:rsidRDefault="003C05EE">
            <w:pPr>
              <w:rPr>
                <w:sz w:val="20"/>
                <w:szCs w:val="20"/>
              </w:rPr>
            </w:pPr>
          </w:p>
        </w:tc>
        <w:tc>
          <w:tcPr>
            <w:tcW w:w="2003" w:type="pct"/>
            <w:gridSpan w:val="7"/>
            <w:tcBorders>
              <w:top w:val="nil"/>
              <w:left w:val="nil"/>
              <w:bottom w:val="nil"/>
              <w:right w:val="nil"/>
            </w:tcBorders>
            <w:shd w:val="clear" w:color="auto" w:fill="auto"/>
            <w:noWrap/>
            <w:vAlign w:val="center"/>
            <w:hideMark/>
          </w:tcPr>
          <w:p w14:paraId="47F9DD5B" w14:textId="77777777" w:rsidR="003C05EE" w:rsidRDefault="003C05EE" w:rsidP="0026076D">
            <w:pPr>
              <w:jc w:val="right"/>
              <w:rPr>
                <w:b/>
                <w:bCs/>
                <w:color w:val="000000"/>
                <w:sz w:val="20"/>
                <w:szCs w:val="20"/>
              </w:rPr>
            </w:pPr>
            <w:r>
              <w:rPr>
                <w:b/>
                <w:bCs/>
                <w:color w:val="000000"/>
                <w:sz w:val="20"/>
                <w:szCs w:val="20"/>
              </w:rPr>
              <w:t xml:space="preserve">Утвержденной </w:t>
            </w:r>
            <w:r w:rsidR="0026076D">
              <w:rPr>
                <w:b/>
                <w:bCs/>
                <w:color w:val="000000"/>
                <w:sz w:val="20"/>
                <w:szCs w:val="20"/>
              </w:rPr>
              <w:t>Директором</w:t>
            </w:r>
          </w:p>
          <w:p w14:paraId="2CC0BD16" w14:textId="77777777" w:rsidR="0026076D" w:rsidRPr="0026076D" w:rsidRDefault="0026076D" w:rsidP="0026076D">
            <w:pPr>
              <w:jc w:val="right"/>
              <w:rPr>
                <w:b/>
                <w:bCs/>
                <w:color w:val="000000"/>
                <w:sz w:val="20"/>
                <w:szCs w:val="20"/>
              </w:rPr>
            </w:pPr>
            <w:r w:rsidRPr="0026076D">
              <w:rPr>
                <w:b/>
                <w:bCs/>
                <w:color w:val="000000"/>
                <w:sz w:val="20"/>
                <w:szCs w:val="20"/>
              </w:rPr>
              <w:t xml:space="preserve">Государственное коммунальное предприятие на праве хозяйственного ведения </w:t>
            </w:r>
          </w:p>
          <w:p w14:paraId="7922CB62" w14:textId="77777777" w:rsidR="0026076D" w:rsidRPr="0026076D" w:rsidRDefault="0026076D" w:rsidP="0026076D">
            <w:pPr>
              <w:jc w:val="right"/>
              <w:rPr>
                <w:b/>
                <w:bCs/>
                <w:color w:val="000000"/>
                <w:sz w:val="20"/>
                <w:szCs w:val="20"/>
              </w:rPr>
            </w:pPr>
            <w:r w:rsidRPr="0026076D">
              <w:rPr>
                <w:b/>
                <w:bCs/>
                <w:color w:val="000000"/>
                <w:sz w:val="20"/>
                <w:szCs w:val="20"/>
              </w:rPr>
              <w:t xml:space="preserve">«Областная станция скорой и неотложной медицинской помощи» </w:t>
            </w:r>
          </w:p>
          <w:p w14:paraId="46E15900" w14:textId="77777777" w:rsidR="0026076D" w:rsidRPr="0026076D" w:rsidRDefault="0026076D" w:rsidP="0026076D">
            <w:pPr>
              <w:jc w:val="right"/>
              <w:rPr>
                <w:b/>
                <w:bCs/>
                <w:color w:val="000000"/>
                <w:sz w:val="20"/>
                <w:szCs w:val="20"/>
              </w:rPr>
            </w:pPr>
            <w:r w:rsidRPr="0026076D">
              <w:rPr>
                <w:b/>
                <w:bCs/>
                <w:color w:val="000000"/>
                <w:sz w:val="20"/>
                <w:szCs w:val="20"/>
              </w:rPr>
              <w:t>государственного учреждения «Управления здравоохранения Алматинской области»</w:t>
            </w:r>
          </w:p>
          <w:p w14:paraId="1805C3D0" w14:textId="4E202C24" w:rsidR="0026076D" w:rsidRPr="0026076D" w:rsidRDefault="0026076D" w:rsidP="0026076D">
            <w:pPr>
              <w:jc w:val="right"/>
              <w:rPr>
                <w:b/>
                <w:bCs/>
                <w:color w:val="000000"/>
                <w:sz w:val="20"/>
                <w:szCs w:val="20"/>
              </w:rPr>
            </w:pPr>
            <w:r w:rsidRPr="0026076D">
              <w:rPr>
                <w:b/>
                <w:bCs/>
                <w:color w:val="000000"/>
                <w:sz w:val="20"/>
                <w:szCs w:val="20"/>
              </w:rPr>
              <w:t>Жантоков Е.Д.</w:t>
            </w:r>
          </w:p>
        </w:tc>
        <w:tc>
          <w:tcPr>
            <w:tcW w:w="342" w:type="pct"/>
            <w:gridSpan w:val="2"/>
            <w:tcBorders>
              <w:top w:val="nil"/>
              <w:left w:val="nil"/>
              <w:bottom w:val="nil"/>
              <w:right w:val="nil"/>
            </w:tcBorders>
          </w:tcPr>
          <w:p w14:paraId="1D0A553A" w14:textId="77777777" w:rsidR="003C05EE" w:rsidRDefault="003C05EE">
            <w:pPr>
              <w:jc w:val="right"/>
              <w:rPr>
                <w:b/>
                <w:bCs/>
                <w:color w:val="000000"/>
                <w:sz w:val="20"/>
                <w:szCs w:val="20"/>
              </w:rPr>
            </w:pPr>
          </w:p>
        </w:tc>
      </w:tr>
      <w:tr w:rsidR="0026076D" w14:paraId="0E80C2B7" w14:textId="02804715" w:rsidTr="0026076D">
        <w:trPr>
          <w:gridAfter w:val="1"/>
          <w:wAfter w:w="259" w:type="pct"/>
          <w:trHeight w:val="300"/>
        </w:trPr>
        <w:tc>
          <w:tcPr>
            <w:tcW w:w="217" w:type="pct"/>
            <w:tcBorders>
              <w:top w:val="nil"/>
              <w:left w:val="nil"/>
              <w:bottom w:val="nil"/>
              <w:right w:val="nil"/>
            </w:tcBorders>
            <w:shd w:val="clear" w:color="auto" w:fill="auto"/>
            <w:noWrap/>
            <w:vAlign w:val="center"/>
            <w:hideMark/>
          </w:tcPr>
          <w:p w14:paraId="7CE9F3C3" w14:textId="77777777" w:rsidR="003C05EE" w:rsidRDefault="003C05EE">
            <w:pPr>
              <w:jc w:val="right"/>
              <w:rPr>
                <w:b/>
                <w:bCs/>
                <w:color w:val="000000"/>
                <w:sz w:val="20"/>
                <w:szCs w:val="20"/>
              </w:rPr>
            </w:pPr>
          </w:p>
        </w:tc>
        <w:tc>
          <w:tcPr>
            <w:tcW w:w="652" w:type="pct"/>
            <w:tcBorders>
              <w:top w:val="nil"/>
              <w:left w:val="nil"/>
              <w:bottom w:val="nil"/>
              <w:right w:val="nil"/>
            </w:tcBorders>
            <w:shd w:val="clear" w:color="auto" w:fill="auto"/>
            <w:noWrap/>
            <w:vAlign w:val="center"/>
            <w:hideMark/>
          </w:tcPr>
          <w:p w14:paraId="36397BC6" w14:textId="77777777" w:rsidR="003C05EE" w:rsidRDefault="003C05EE">
            <w:pPr>
              <w:rPr>
                <w:sz w:val="20"/>
                <w:szCs w:val="20"/>
              </w:rPr>
            </w:pPr>
          </w:p>
        </w:tc>
        <w:tc>
          <w:tcPr>
            <w:tcW w:w="1306" w:type="pct"/>
            <w:tcBorders>
              <w:top w:val="nil"/>
              <w:left w:val="nil"/>
              <w:bottom w:val="nil"/>
              <w:right w:val="nil"/>
            </w:tcBorders>
            <w:shd w:val="clear" w:color="auto" w:fill="auto"/>
            <w:noWrap/>
            <w:vAlign w:val="center"/>
            <w:hideMark/>
          </w:tcPr>
          <w:p w14:paraId="564E1F30" w14:textId="77777777" w:rsidR="003C05EE" w:rsidRDefault="003C05EE">
            <w:pPr>
              <w:rPr>
                <w:sz w:val="20"/>
                <w:szCs w:val="20"/>
              </w:rPr>
            </w:pPr>
          </w:p>
        </w:tc>
        <w:tc>
          <w:tcPr>
            <w:tcW w:w="261" w:type="pct"/>
            <w:tcBorders>
              <w:top w:val="nil"/>
              <w:left w:val="nil"/>
              <w:bottom w:val="nil"/>
              <w:right w:val="nil"/>
            </w:tcBorders>
            <w:shd w:val="clear" w:color="auto" w:fill="auto"/>
            <w:noWrap/>
            <w:vAlign w:val="center"/>
            <w:hideMark/>
          </w:tcPr>
          <w:p w14:paraId="0E0F607D" w14:textId="77777777" w:rsidR="003C05EE" w:rsidRDefault="003C05EE">
            <w:pPr>
              <w:rPr>
                <w:sz w:val="20"/>
                <w:szCs w:val="20"/>
              </w:rPr>
            </w:pPr>
          </w:p>
        </w:tc>
        <w:tc>
          <w:tcPr>
            <w:tcW w:w="262" w:type="pct"/>
            <w:gridSpan w:val="2"/>
            <w:tcBorders>
              <w:top w:val="nil"/>
              <w:left w:val="nil"/>
              <w:bottom w:val="nil"/>
              <w:right w:val="nil"/>
            </w:tcBorders>
            <w:shd w:val="clear" w:color="auto" w:fill="auto"/>
            <w:noWrap/>
            <w:vAlign w:val="center"/>
            <w:hideMark/>
          </w:tcPr>
          <w:p w14:paraId="7EF54C09" w14:textId="77777777" w:rsidR="003C05EE" w:rsidRDefault="003C05EE">
            <w:pPr>
              <w:rPr>
                <w:sz w:val="20"/>
                <w:szCs w:val="20"/>
              </w:rPr>
            </w:pPr>
          </w:p>
        </w:tc>
        <w:tc>
          <w:tcPr>
            <w:tcW w:w="307" w:type="pct"/>
            <w:tcBorders>
              <w:top w:val="nil"/>
              <w:left w:val="nil"/>
              <w:bottom w:val="nil"/>
              <w:right w:val="nil"/>
            </w:tcBorders>
            <w:shd w:val="clear" w:color="auto" w:fill="auto"/>
            <w:noWrap/>
            <w:vAlign w:val="center"/>
            <w:hideMark/>
          </w:tcPr>
          <w:p w14:paraId="2372F10E" w14:textId="77777777" w:rsidR="003C05EE" w:rsidRDefault="003C05EE">
            <w:pPr>
              <w:jc w:val="center"/>
              <w:rPr>
                <w:sz w:val="20"/>
                <w:szCs w:val="20"/>
              </w:rPr>
            </w:pPr>
          </w:p>
        </w:tc>
        <w:tc>
          <w:tcPr>
            <w:tcW w:w="391" w:type="pct"/>
            <w:tcBorders>
              <w:top w:val="nil"/>
              <w:left w:val="nil"/>
              <w:bottom w:val="nil"/>
              <w:right w:val="nil"/>
            </w:tcBorders>
            <w:shd w:val="clear" w:color="auto" w:fill="auto"/>
            <w:noWrap/>
            <w:vAlign w:val="center"/>
            <w:hideMark/>
          </w:tcPr>
          <w:p w14:paraId="0B965C43" w14:textId="77777777" w:rsidR="003C05EE" w:rsidRDefault="003C05EE">
            <w:pPr>
              <w:jc w:val="right"/>
              <w:rPr>
                <w:sz w:val="20"/>
                <w:szCs w:val="20"/>
              </w:rPr>
            </w:pPr>
          </w:p>
        </w:tc>
        <w:tc>
          <w:tcPr>
            <w:tcW w:w="668" w:type="pct"/>
            <w:tcBorders>
              <w:top w:val="nil"/>
              <w:left w:val="nil"/>
              <w:bottom w:val="nil"/>
              <w:right w:val="nil"/>
            </w:tcBorders>
            <w:shd w:val="clear" w:color="auto" w:fill="auto"/>
            <w:noWrap/>
            <w:vAlign w:val="center"/>
            <w:hideMark/>
          </w:tcPr>
          <w:p w14:paraId="225E3655" w14:textId="77777777" w:rsidR="003C05EE" w:rsidRDefault="003C05EE">
            <w:pPr>
              <w:jc w:val="right"/>
              <w:rPr>
                <w:sz w:val="20"/>
                <w:szCs w:val="20"/>
              </w:rPr>
            </w:pPr>
          </w:p>
        </w:tc>
        <w:tc>
          <w:tcPr>
            <w:tcW w:w="336" w:type="pct"/>
            <w:tcBorders>
              <w:top w:val="nil"/>
              <w:left w:val="nil"/>
              <w:bottom w:val="nil"/>
              <w:right w:val="nil"/>
            </w:tcBorders>
            <w:shd w:val="clear" w:color="auto" w:fill="auto"/>
            <w:noWrap/>
            <w:vAlign w:val="center"/>
            <w:hideMark/>
          </w:tcPr>
          <w:p w14:paraId="13571301" w14:textId="77777777" w:rsidR="003C05EE" w:rsidRDefault="003C05EE">
            <w:pPr>
              <w:jc w:val="right"/>
              <w:rPr>
                <w:sz w:val="20"/>
                <w:szCs w:val="20"/>
              </w:rPr>
            </w:pPr>
          </w:p>
        </w:tc>
        <w:tc>
          <w:tcPr>
            <w:tcW w:w="340" w:type="pct"/>
            <w:gridSpan w:val="3"/>
            <w:tcBorders>
              <w:top w:val="nil"/>
              <w:left w:val="nil"/>
              <w:bottom w:val="nil"/>
              <w:right w:val="nil"/>
            </w:tcBorders>
          </w:tcPr>
          <w:p w14:paraId="0E33B531" w14:textId="77777777" w:rsidR="003C05EE" w:rsidRDefault="003C05EE">
            <w:pPr>
              <w:jc w:val="right"/>
              <w:rPr>
                <w:sz w:val="20"/>
                <w:szCs w:val="20"/>
              </w:rPr>
            </w:pPr>
          </w:p>
        </w:tc>
      </w:tr>
      <w:tr w:rsidR="003C05EE" w14:paraId="19230732" w14:textId="70BAD3FE" w:rsidTr="0026076D">
        <w:trPr>
          <w:gridAfter w:val="1"/>
          <w:wAfter w:w="259" w:type="pct"/>
          <w:trHeight w:val="300"/>
        </w:trPr>
        <w:tc>
          <w:tcPr>
            <w:tcW w:w="217" w:type="pct"/>
            <w:tcBorders>
              <w:top w:val="nil"/>
              <w:left w:val="nil"/>
              <w:bottom w:val="nil"/>
              <w:right w:val="nil"/>
            </w:tcBorders>
            <w:shd w:val="clear" w:color="auto" w:fill="auto"/>
            <w:noWrap/>
            <w:vAlign w:val="center"/>
            <w:hideMark/>
          </w:tcPr>
          <w:p w14:paraId="7CBAA68A" w14:textId="77777777" w:rsidR="003C05EE" w:rsidRDefault="003C05EE">
            <w:pPr>
              <w:jc w:val="right"/>
              <w:rPr>
                <w:sz w:val="20"/>
                <w:szCs w:val="20"/>
              </w:rPr>
            </w:pPr>
          </w:p>
        </w:tc>
        <w:tc>
          <w:tcPr>
            <w:tcW w:w="3848" w:type="pct"/>
            <w:gridSpan w:val="8"/>
            <w:vMerge w:val="restart"/>
            <w:tcBorders>
              <w:top w:val="nil"/>
              <w:left w:val="nil"/>
              <w:bottom w:val="nil"/>
              <w:right w:val="nil"/>
            </w:tcBorders>
            <w:shd w:val="clear" w:color="auto" w:fill="auto"/>
            <w:noWrap/>
            <w:vAlign w:val="center"/>
            <w:hideMark/>
          </w:tcPr>
          <w:p w14:paraId="1F9407F4" w14:textId="17E6845E" w:rsidR="003C05EE" w:rsidRPr="0033683F" w:rsidRDefault="00B26145">
            <w:pPr>
              <w:jc w:val="center"/>
              <w:rPr>
                <w:b/>
                <w:bCs/>
                <w:color w:val="000000"/>
                <w:sz w:val="20"/>
                <w:szCs w:val="20"/>
              </w:rPr>
            </w:pPr>
            <w:r>
              <w:rPr>
                <w:b/>
                <w:bCs/>
                <w:color w:val="000000"/>
                <w:sz w:val="20"/>
                <w:szCs w:val="20"/>
              </w:rPr>
              <w:t xml:space="preserve">                                         </w:t>
            </w:r>
            <w:r w:rsidR="003C05EE" w:rsidRPr="0033683F">
              <w:rPr>
                <w:b/>
                <w:bCs/>
                <w:color w:val="000000"/>
                <w:sz w:val="20"/>
                <w:szCs w:val="20"/>
              </w:rPr>
              <w:t>Перечень закупаемой медицинской техники/медицинских изделий</w:t>
            </w:r>
          </w:p>
        </w:tc>
        <w:tc>
          <w:tcPr>
            <w:tcW w:w="336" w:type="pct"/>
            <w:tcBorders>
              <w:top w:val="nil"/>
              <w:left w:val="nil"/>
              <w:bottom w:val="nil"/>
              <w:right w:val="nil"/>
            </w:tcBorders>
            <w:shd w:val="clear" w:color="auto" w:fill="auto"/>
            <w:noWrap/>
            <w:vAlign w:val="center"/>
            <w:hideMark/>
          </w:tcPr>
          <w:p w14:paraId="0D01CD06" w14:textId="77777777" w:rsidR="003C05EE" w:rsidRDefault="003C05EE">
            <w:pPr>
              <w:jc w:val="center"/>
              <w:rPr>
                <w:b/>
                <w:bCs/>
                <w:color w:val="000000"/>
                <w:sz w:val="28"/>
                <w:szCs w:val="28"/>
              </w:rPr>
            </w:pPr>
          </w:p>
        </w:tc>
        <w:tc>
          <w:tcPr>
            <w:tcW w:w="340" w:type="pct"/>
            <w:gridSpan w:val="3"/>
            <w:tcBorders>
              <w:top w:val="nil"/>
              <w:left w:val="nil"/>
              <w:bottom w:val="nil"/>
              <w:right w:val="nil"/>
            </w:tcBorders>
          </w:tcPr>
          <w:p w14:paraId="4A63BB26" w14:textId="77777777" w:rsidR="003C05EE" w:rsidRDefault="003C05EE">
            <w:pPr>
              <w:jc w:val="center"/>
              <w:rPr>
                <w:b/>
                <w:bCs/>
                <w:color w:val="000000"/>
                <w:sz w:val="28"/>
                <w:szCs w:val="28"/>
              </w:rPr>
            </w:pPr>
          </w:p>
        </w:tc>
      </w:tr>
      <w:tr w:rsidR="003C05EE" w14:paraId="35576A66" w14:textId="6F0F6EA7" w:rsidTr="0026076D">
        <w:trPr>
          <w:gridAfter w:val="1"/>
          <w:wAfter w:w="259" w:type="pct"/>
          <w:trHeight w:val="300"/>
        </w:trPr>
        <w:tc>
          <w:tcPr>
            <w:tcW w:w="217" w:type="pct"/>
            <w:tcBorders>
              <w:top w:val="nil"/>
              <w:left w:val="nil"/>
              <w:bottom w:val="nil"/>
              <w:right w:val="nil"/>
            </w:tcBorders>
            <w:shd w:val="clear" w:color="auto" w:fill="auto"/>
            <w:noWrap/>
            <w:vAlign w:val="center"/>
            <w:hideMark/>
          </w:tcPr>
          <w:p w14:paraId="6FD7BC7D" w14:textId="77777777" w:rsidR="003C05EE" w:rsidRDefault="003C05EE">
            <w:pPr>
              <w:rPr>
                <w:sz w:val="20"/>
                <w:szCs w:val="20"/>
              </w:rPr>
            </w:pPr>
          </w:p>
        </w:tc>
        <w:tc>
          <w:tcPr>
            <w:tcW w:w="3848" w:type="pct"/>
            <w:gridSpan w:val="8"/>
            <w:vMerge/>
            <w:tcBorders>
              <w:top w:val="nil"/>
              <w:left w:val="nil"/>
              <w:bottom w:val="nil"/>
              <w:right w:val="nil"/>
            </w:tcBorders>
            <w:vAlign w:val="center"/>
            <w:hideMark/>
          </w:tcPr>
          <w:p w14:paraId="4266F182" w14:textId="77777777" w:rsidR="003C05EE" w:rsidRDefault="003C05EE">
            <w:pPr>
              <w:rPr>
                <w:b/>
                <w:bCs/>
                <w:color w:val="000000"/>
                <w:sz w:val="28"/>
                <w:szCs w:val="28"/>
              </w:rPr>
            </w:pPr>
          </w:p>
        </w:tc>
        <w:tc>
          <w:tcPr>
            <w:tcW w:w="336" w:type="pct"/>
            <w:tcBorders>
              <w:top w:val="nil"/>
              <w:left w:val="nil"/>
              <w:bottom w:val="nil"/>
              <w:right w:val="nil"/>
            </w:tcBorders>
            <w:shd w:val="clear" w:color="auto" w:fill="auto"/>
            <w:noWrap/>
            <w:vAlign w:val="center"/>
            <w:hideMark/>
          </w:tcPr>
          <w:p w14:paraId="024BE9DD" w14:textId="77777777" w:rsidR="003C05EE" w:rsidRDefault="003C05EE">
            <w:pPr>
              <w:rPr>
                <w:sz w:val="20"/>
                <w:szCs w:val="20"/>
              </w:rPr>
            </w:pPr>
          </w:p>
        </w:tc>
        <w:tc>
          <w:tcPr>
            <w:tcW w:w="340" w:type="pct"/>
            <w:gridSpan w:val="3"/>
            <w:tcBorders>
              <w:top w:val="nil"/>
              <w:left w:val="nil"/>
              <w:bottom w:val="nil"/>
              <w:right w:val="nil"/>
            </w:tcBorders>
          </w:tcPr>
          <w:p w14:paraId="3E14F24E" w14:textId="77777777" w:rsidR="003C05EE" w:rsidRDefault="003C05EE">
            <w:pPr>
              <w:rPr>
                <w:sz w:val="20"/>
                <w:szCs w:val="20"/>
              </w:rPr>
            </w:pPr>
          </w:p>
        </w:tc>
      </w:tr>
      <w:tr w:rsidR="0026076D" w14:paraId="6A64FCA8" w14:textId="44A07B12" w:rsidTr="0026076D">
        <w:trPr>
          <w:gridAfter w:val="1"/>
          <w:wAfter w:w="259" w:type="pct"/>
          <w:trHeight w:val="300"/>
        </w:trPr>
        <w:tc>
          <w:tcPr>
            <w:tcW w:w="217" w:type="pct"/>
            <w:tcBorders>
              <w:top w:val="nil"/>
              <w:left w:val="nil"/>
              <w:bottom w:val="nil"/>
              <w:right w:val="nil"/>
            </w:tcBorders>
            <w:shd w:val="clear" w:color="auto" w:fill="auto"/>
            <w:noWrap/>
            <w:vAlign w:val="center"/>
            <w:hideMark/>
          </w:tcPr>
          <w:p w14:paraId="75999DDA" w14:textId="77777777" w:rsidR="003C05EE" w:rsidRDefault="003C05EE">
            <w:pPr>
              <w:rPr>
                <w:sz w:val="20"/>
                <w:szCs w:val="20"/>
              </w:rPr>
            </w:pPr>
          </w:p>
        </w:tc>
        <w:tc>
          <w:tcPr>
            <w:tcW w:w="652" w:type="pct"/>
            <w:tcBorders>
              <w:top w:val="nil"/>
              <w:left w:val="nil"/>
              <w:bottom w:val="nil"/>
              <w:right w:val="nil"/>
            </w:tcBorders>
            <w:shd w:val="clear" w:color="auto" w:fill="auto"/>
            <w:noWrap/>
            <w:vAlign w:val="center"/>
            <w:hideMark/>
          </w:tcPr>
          <w:p w14:paraId="21499A06" w14:textId="77777777" w:rsidR="003C05EE" w:rsidRDefault="003C05EE">
            <w:pPr>
              <w:rPr>
                <w:sz w:val="20"/>
                <w:szCs w:val="20"/>
              </w:rPr>
            </w:pPr>
          </w:p>
        </w:tc>
        <w:tc>
          <w:tcPr>
            <w:tcW w:w="1306" w:type="pct"/>
            <w:tcBorders>
              <w:top w:val="nil"/>
              <w:left w:val="nil"/>
              <w:bottom w:val="nil"/>
              <w:right w:val="nil"/>
            </w:tcBorders>
            <w:shd w:val="clear" w:color="auto" w:fill="auto"/>
            <w:noWrap/>
            <w:vAlign w:val="center"/>
            <w:hideMark/>
          </w:tcPr>
          <w:p w14:paraId="1FA6AC54" w14:textId="77777777" w:rsidR="003C05EE" w:rsidRDefault="003C05EE">
            <w:pPr>
              <w:rPr>
                <w:sz w:val="20"/>
                <w:szCs w:val="20"/>
              </w:rPr>
            </w:pPr>
          </w:p>
        </w:tc>
        <w:tc>
          <w:tcPr>
            <w:tcW w:w="261" w:type="pct"/>
            <w:tcBorders>
              <w:top w:val="nil"/>
              <w:left w:val="nil"/>
              <w:bottom w:val="nil"/>
              <w:right w:val="nil"/>
            </w:tcBorders>
            <w:shd w:val="clear" w:color="auto" w:fill="auto"/>
            <w:noWrap/>
            <w:vAlign w:val="center"/>
            <w:hideMark/>
          </w:tcPr>
          <w:p w14:paraId="582DC551" w14:textId="77777777" w:rsidR="003C05EE" w:rsidRDefault="003C05EE">
            <w:pPr>
              <w:rPr>
                <w:sz w:val="20"/>
                <w:szCs w:val="20"/>
              </w:rPr>
            </w:pPr>
          </w:p>
        </w:tc>
        <w:tc>
          <w:tcPr>
            <w:tcW w:w="262" w:type="pct"/>
            <w:gridSpan w:val="2"/>
            <w:tcBorders>
              <w:top w:val="nil"/>
              <w:left w:val="nil"/>
              <w:bottom w:val="nil"/>
              <w:right w:val="nil"/>
            </w:tcBorders>
            <w:shd w:val="clear" w:color="auto" w:fill="auto"/>
            <w:noWrap/>
            <w:vAlign w:val="center"/>
            <w:hideMark/>
          </w:tcPr>
          <w:p w14:paraId="6EF7941B" w14:textId="77777777" w:rsidR="003C05EE" w:rsidRDefault="003C05EE">
            <w:pPr>
              <w:rPr>
                <w:sz w:val="20"/>
                <w:szCs w:val="20"/>
              </w:rPr>
            </w:pPr>
          </w:p>
        </w:tc>
        <w:tc>
          <w:tcPr>
            <w:tcW w:w="307" w:type="pct"/>
            <w:tcBorders>
              <w:top w:val="nil"/>
              <w:left w:val="nil"/>
              <w:bottom w:val="nil"/>
              <w:right w:val="nil"/>
            </w:tcBorders>
            <w:shd w:val="clear" w:color="auto" w:fill="auto"/>
            <w:noWrap/>
            <w:vAlign w:val="center"/>
            <w:hideMark/>
          </w:tcPr>
          <w:p w14:paraId="2AF9CE4A" w14:textId="77777777" w:rsidR="003C05EE" w:rsidRDefault="003C05EE">
            <w:pPr>
              <w:jc w:val="center"/>
              <w:rPr>
                <w:sz w:val="20"/>
                <w:szCs w:val="20"/>
              </w:rPr>
            </w:pPr>
          </w:p>
        </w:tc>
        <w:tc>
          <w:tcPr>
            <w:tcW w:w="391" w:type="pct"/>
            <w:tcBorders>
              <w:top w:val="nil"/>
              <w:left w:val="nil"/>
              <w:bottom w:val="nil"/>
              <w:right w:val="nil"/>
            </w:tcBorders>
            <w:shd w:val="clear" w:color="auto" w:fill="auto"/>
            <w:noWrap/>
            <w:vAlign w:val="center"/>
            <w:hideMark/>
          </w:tcPr>
          <w:p w14:paraId="4C6BB7BC" w14:textId="77777777" w:rsidR="003C05EE" w:rsidRDefault="003C05EE">
            <w:pPr>
              <w:rPr>
                <w:sz w:val="20"/>
                <w:szCs w:val="20"/>
              </w:rPr>
            </w:pPr>
          </w:p>
        </w:tc>
        <w:tc>
          <w:tcPr>
            <w:tcW w:w="668" w:type="pct"/>
            <w:tcBorders>
              <w:top w:val="nil"/>
              <w:left w:val="nil"/>
              <w:bottom w:val="nil"/>
              <w:right w:val="nil"/>
            </w:tcBorders>
            <w:shd w:val="clear" w:color="auto" w:fill="auto"/>
            <w:noWrap/>
            <w:vAlign w:val="center"/>
            <w:hideMark/>
          </w:tcPr>
          <w:p w14:paraId="5B7492BE" w14:textId="77777777" w:rsidR="003C05EE" w:rsidRDefault="003C05EE">
            <w:pPr>
              <w:rPr>
                <w:sz w:val="20"/>
                <w:szCs w:val="20"/>
              </w:rPr>
            </w:pPr>
          </w:p>
        </w:tc>
        <w:tc>
          <w:tcPr>
            <w:tcW w:w="336" w:type="pct"/>
            <w:tcBorders>
              <w:top w:val="nil"/>
              <w:left w:val="nil"/>
              <w:bottom w:val="nil"/>
              <w:right w:val="nil"/>
            </w:tcBorders>
            <w:shd w:val="clear" w:color="auto" w:fill="auto"/>
            <w:noWrap/>
            <w:vAlign w:val="center"/>
            <w:hideMark/>
          </w:tcPr>
          <w:p w14:paraId="222E6EFF" w14:textId="77777777" w:rsidR="003C05EE" w:rsidRDefault="003C05EE">
            <w:pPr>
              <w:rPr>
                <w:sz w:val="20"/>
                <w:szCs w:val="20"/>
              </w:rPr>
            </w:pPr>
          </w:p>
        </w:tc>
        <w:tc>
          <w:tcPr>
            <w:tcW w:w="340" w:type="pct"/>
            <w:gridSpan w:val="3"/>
            <w:tcBorders>
              <w:top w:val="nil"/>
              <w:left w:val="nil"/>
              <w:bottom w:val="nil"/>
              <w:right w:val="nil"/>
            </w:tcBorders>
          </w:tcPr>
          <w:p w14:paraId="5B9E281F" w14:textId="77777777" w:rsidR="003C05EE" w:rsidRDefault="003C05EE">
            <w:pPr>
              <w:rPr>
                <w:sz w:val="20"/>
                <w:szCs w:val="20"/>
              </w:rPr>
            </w:pPr>
          </w:p>
        </w:tc>
      </w:tr>
      <w:tr w:rsidR="0026076D" w14:paraId="64623512" w14:textId="5D760B25" w:rsidTr="0026076D">
        <w:trPr>
          <w:gridAfter w:val="1"/>
          <w:wAfter w:w="259" w:type="pct"/>
          <w:trHeight w:val="630"/>
        </w:trPr>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3DB8EF" w14:textId="77777777" w:rsidR="003C05EE" w:rsidRPr="0033683F" w:rsidRDefault="003C05EE" w:rsidP="003C05EE">
            <w:pPr>
              <w:jc w:val="center"/>
              <w:rPr>
                <w:b/>
                <w:bCs/>
                <w:color w:val="000000"/>
                <w:sz w:val="20"/>
                <w:szCs w:val="20"/>
              </w:rPr>
            </w:pPr>
            <w:r w:rsidRPr="0033683F">
              <w:rPr>
                <w:b/>
                <w:bCs/>
                <w:color w:val="000000"/>
                <w:sz w:val="20"/>
                <w:szCs w:val="20"/>
              </w:rPr>
              <w:t>Лот №</w:t>
            </w:r>
          </w:p>
        </w:tc>
        <w:tc>
          <w:tcPr>
            <w:tcW w:w="652" w:type="pct"/>
            <w:tcBorders>
              <w:top w:val="single" w:sz="4" w:space="0" w:color="auto"/>
              <w:left w:val="nil"/>
              <w:bottom w:val="single" w:sz="4" w:space="0" w:color="auto"/>
              <w:right w:val="single" w:sz="4" w:space="0" w:color="auto"/>
            </w:tcBorders>
            <w:shd w:val="clear" w:color="auto" w:fill="auto"/>
            <w:vAlign w:val="center"/>
            <w:hideMark/>
          </w:tcPr>
          <w:p w14:paraId="3DEC84FD" w14:textId="77777777" w:rsidR="003C05EE" w:rsidRPr="0033683F" w:rsidRDefault="003C05EE" w:rsidP="003C05EE">
            <w:pPr>
              <w:jc w:val="center"/>
              <w:rPr>
                <w:b/>
                <w:bCs/>
                <w:color w:val="000000"/>
                <w:sz w:val="20"/>
                <w:szCs w:val="20"/>
              </w:rPr>
            </w:pPr>
            <w:r w:rsidRPr="0033683F">
              <w:rPr>
                <w:b/>
                <w:bCs/>
                <w:color w:val="000000"/>
                <w:sz w:val="20"/>
                <w:szCs w:val="20"/>
              </w:rPr>
              <w:t>Наименование Лота</w:t>
            </w:r>
          </w:p>
        </w:tc>
        <w:tc>
          <w:tcPr>
            <w:tcW w:w="1306" w:type="pct"/>
            <w:tcBorders>
              <w:top w:val="single" w:sz="4" w:space="0" w:color="auto"/>
              <w:left w:val="nil"/>
              <w:bottom w:val="single" w:sz="4" w:space="0" w:color="auto"/>
              <w:right w:val="single" w:sz="4" w:space="0" w:color="auto"/>
            </w:tcBorders>
            <w:shd w:val="clear" w:color="auto" w:fill="auto"/>
            <w:vAlign w:val="center"/>
            <w:hideMark/>
          </w:tcPr>
          <w:p w14:paraId="35B6A16C" w14:textId="77777777" w:rsidR="003C05EE" w:rsidRPr="0033683F" w:rsidRDefault="003C05EE" w:rsidP="003C05EE">
            <w:pPr>
              <w:jc w:val="center"/>
              <w:rPr>
                <w:b/>
                <w:bCs/>
                <w:color w:val="000000"/>
                <w:sz w:val="20"/>
                <w:szCs w:val="20"/>
              </w:rPr>
            </w:pPr>
            <w:r w:rsidRPr="0033683F">
              <w:rPr>
                <w:b/>
                <w:bCs/>
                <w:color w:val="000000"/>
                <w:sz w:val="20"/>
                <w:szCs w:val="20"/>
              </w:rPr>
              <w:t>Краткое описание</w:t>
            </w:r>
          </w:p>
        </w:tc>
        <w:tc>
          <w:tcPr>
            <w:tcW w:w="261" w:type="pct"/>
            <w:tcBorders>
              <w:top w:val="single" w:sz="4" w:space="0" w:color="auto"/>
              <w:left w:val="nil"/>
              <w:bottom w:val="single" w:sz="4" w:space="0" w:color="auto"/>
              <w:right w:val="single" w:sz="4" w:space="0" w:color="auto"/>
            </w:tcBorders>
            <w:shd w:val="clear" w:color="auto" w:fill="auto"/>
            <w:vAlign w:val="center"/>
            <w:hideMark/>
          </w:tcPr>
          <w:p w14:paraId="3A5B78F6" w14:textId="77777777" w:rsidR="003C05EE" w:rsidRPr="0033683F" w:rsidRDefault="003C05EE" w:rsidP="003C05EE">
            <w:pPr>
              <w:jc w:val="center"/>
              <w:rPr>
                <w:b/>
                <w:bCs/>
                <w:color w:val="000000"/>
                <w:sz w:val="20"/>
                <w:szCs w:val="20"/>
              </w:rPr>
            </w:pPr>
            <w:r w:rsidRPr="0033683F">
              <w:rPr>
                <w:b/>
                <w:bCs/>
                <w:color w:val="000000"/>
                <w:sz w:val="20"/>
                <w:szCs w:val="20"/>
              </w:rPr>
              <w:t>Ед. Изм.</w:t>
            </w:r>
          </w:p>
        </w:tc>
        <w:tc>
          <w:tcPr>
            <w:tcW w:w="262" w:type="pct"/>
            <w:gridSpan w:val="2"/>
            <w:tcBorders>
              <w:top w:val="single" w:sz="4" w:space="0" w:color="auto"/>
              <w:left w:val="nil"/>
              <w:bottom w:val="single" w:sz="4" w:space="0" w:color="auto"/>
              <w:right w:val="single" w:sz="4" w:space="0" w:color="auto"/>
            </w:tcBorders>
            <w:shd w:val="clear" w:color="auto" w:fill="auto"/>
            <w:vAlign w:val="center"/>
            <w:hideMark/>
          </w:tcPr>
          <w:p w14:paraId="623C4F34" w14:textId="77777777" w:rsidR="003C05EE" w:rsidRPr="0033683F" w:rsidRDefault="003C05EE" w:rsidP="003C05EE">
            <w:pPr>
              <w:jc w:val="center"/>
              <w:rPr>
                <w:b/>
                <w:bCs/>
                <w:color w:val="000000"/>
                <w:sz w:val="20"/>
                <w:szCs w:val="20"/>
              </w:rPr>
            </w:pPr>
            <w:r w:rsidRPr="0033683F">
              <w:rPr>
                <w:b/>
                <w:bCs/>
                <w:color w:val="000000"/>
                <w:sz w:val="20"/>
                <w:szCs w:val="20"/>
              </w:rPr>
              <w:t>Количество</w:t>
            </w:r>
          </w:p>
        </w:tc>
        <w:tc>
          <w:tcPr>
            <w:tcW w:w="307" w:type="pct"/>
            <w:tcBorders>
              <w:top w:val="single" w:sz="4" w:space="0" w:color="auto"/>
              <w:left w:val="nil"/>
              <w:bottom w:val="single" w:sz="4" w:space="0" w:color="auto"/>
              <w:right w:val="single" w:sz="4" w:space="0" w:color="auto"/>
            </w:tcBorders>
            <w:shd w:val="clear" w:color="auto" w:fill="auto"/>
            <w:vAlign w:val="center"/>
            <w:hideMark/>
          </w:tcPr>
          <w:p w14:paraId="3EB775ED" w14:textId="77777777" w:rsidR="003C05EE" w:rsidRPr="0033683F" w:rsidRDefault="003C05EE" w:rsidP="003C05EE">
            <w:pPr>
              <w:jc w:val="center"/>
              <w:rPr>
                <w:b/>
                <w:bCs/>
                <w:color w:val="000000"/>
                <w:sz w:val="20"/>
                <w:szCs w:val="20"/>
              </w:rPr>
            </w:pPr>
            <w:r w:rsidRPr="0033683F">
              <w:rPr>
                <w:b/>
                <w:bCs/>
                <w:color w:val="000000"/>
                <w:sz w:val="20"/>
                <w:szCs w:val="20"/>
              </w:rPr>
              <w:t>Цена</w:t>
            </w:r>
          </w:p>
        </w:tc>
        <w:tc>
          <w:tcPr>
            <w:tcW w:w="391" w:type="pct"/>
            <w:tcBorders>
              <w:top w:val="single" w:sz="4" w:space="0" w:color="auto"/>
              <w:left w:val="nil"/>
              <w:bottom w:val="single" w:sz="4" w:space="0" w:color="auto"/>
              <w:right w:val="single" w:sz="4" w:space="0" w:color="auto"/>
            </w:tcBorders>
            <w:shd w:val="clear" w:color="auto" w:fill="auto"/>
            <w:vAlign w:val="center"/>
            <w:hideMark/>
          </w:tcPr>
          <w:p w14:paraId="1F33DE7D" w14:textId="77777777" w:rsidR="003C05EE" w:rsidRPr="0033683F" w:rsidRDefault="003C05EE" w:rsidP="003C05EE">
            <w:pPr>
              <w:jc w:val="center"/>
              <w:rPr>
                <w:b/>
                <w:bCs/>
                <w:color w:val="000000"/>
                <w:sz w:val="20"/>
                <w:szCs w:val="20"/>
              </w:rPr>
            </w:pPr>
            <w:r w:rsidRPr="0033683F">
              <w:rPr>
                <w:b/>
                <w:bCs/>
                <w:color w:val="000000"/>
                <w:sz w:val="20"/>
                <w:szCs w:val="20"/>
              </w:rPr>
              <w:t>Сумма</w:t>
            </w:r>
          </w:p>
        </w:tc>
        <w:tc>
          <w:tcPr>
            <w:tcW w:w="668" w:type="pct"/>
            <w:tcBorders>
              <w:top w:val="single" w:sz="4" w:space="0" w:color="auto"/>
              <w:left w:val="nil"/>
              <w:bottom w:val="single" w:sz="4" w:space="0" w:color="auto"/>
              <w:right w:val="single" w:sz="4" w:space="0" w:color="auto"/>
            </w:tcBorders>
            <w:shd w:val="clear" w:color="auto" w:fill="auto"/>
            <w:vAlign w:val="center"/>
            <w:hideMark/>
          </w:tcPr>
          <w:p w14:paraId="23EB2FA3" w14:textId="77777777" w:rsidR="003C05EE" w:rsidRPr="0033683F" w:rsidRDefault="003C05EE" w:rsidP="003C05EE">
            <w:pPr>
              <w:jc w:val="center"/>
              <w:rPr>
                <w:b/>
                <w:bCs/>
                <w:color w:val="000000"/>
                <w:sz w:val="20"/>
                <w:szCs w:val="20"/>
              </w:rPr>
            </w:pPr>
            <w:r w:rsidRPr="0033683F">
              <w:rPr>
                <w:b/>
                <w:bCs/>
                <w:color w:val="000000"/>
                <w:sz w:val="20"/>
                <w:szCs w:val="20"/>
              </w:rPr>
              <w:t>Адрес поставки</w:t>
            </w:r>
          </w:p>
        </w:tc>
        <w:tc>
          <w:tcPr>
            <w:tcW w:w="336" w:type="pct"/>
            <w:tcBorders>
              <w:top w:val="single" w:sz="4" w:space="0" w:color="auto"/>
              <w:left w:val="nil"/>
              <w:bottom w:val="single" w:sz="4" w:space="0" w:color="auto"/>
              <w:right w:val="single" w:sz="4" w:space="0" w:color="auto"/>
            </w:tcBorders>
            <w:shd w:val="clear" w:color="auto" w:fill="auto"/>
            <w:vAlign w:val="center"/>
            <w:hideMark/>
          </w:tcPr>
          <w:p w14:paraId="33566548" w14:textId="71D3E259" w:rsidR="003C05EE" w:rsidRPr="0033683F" w:rsidRDefault="003C05EE" w:rsidP="003C05EE">
            <w:pPr>
              <w:jc w:val="center"/>
              <w:rPr>
                <w:b/>
                <w:bCs/>
                <w:color w:val="000000"/>
                <w:sz w:val="20"/>
                <w:szCs w:val="20"/>
              </w:rPr>
            </w:pPr>
            <w:r w:rsidRPr="0033683F">
              <w:rPr>
                <w:b/>
                <w:bCs/>
                <w:color w:val="000000"/>
                <w:sz w:val="20"/>
                <w:szCs w:val="20"/>
              </w:rPr>
              <w:t>Размер</w:t>
            </w:r>
          </w:p>
          <w:p w14:paraId="108F4BF8" w14:textId="3367E203" w:rsidR="003C05EE" w:rsidRPr="0033683F" w:rsidRDefault="003C05EE" w:rsidP="003C05EE">
            <w:pPr>
              <w:jc w:val="center"/>
              <w:rPr>
                <w:b/>
                <w:bCs/>
                <w:color w:val="000000"/>
                <w:sz w:val="20"/>
                <w:szCs w:val="20"/>
              </w:rPr>
            </w:pPr>
            <w:r w:rsidRPr="0033683F">
              <w:rPr>
                <w:b/>
                <w:bCs/>
                <w:color w:val="000000"/>
                <w:sz w:val="20"/>
                <w:szCs w:val="20"/>
              </w:rPr>
              <w:t>Аванса</w:t>
            </w:r>
          </w:p>
        </w:tc>
        <w:tc>
          <w:tcPr>
            <w:tcW w:w="340" w:type="pct"/>
            <w:gridSpan w:val="3"/>
            <w:tcBorders>
              <w:top w:val="single" w:sz="4" w:space="0" w:color="auto"/>
              <w:left w:val="nil"/>
              <w:bottom w:val="single" w:sz="4" w:space="0" w:color="auto"/>
              <w:right w:val="single" w:sz="4" w:space="0" w:color="auto"/>
            </w:tcBorders>
            <w:vAlign w:val="center"/>
          </w:tcPr>
          <w:p w14:paraId="14967B23" w14:textId="7844665C" w:rsidR="003C05EE" w:rsidRPr="0033683F" w:rsidRDefault="003C05EE" w:rsidP="003C05EE">
            <w:pPr>
              <w:jc w:val="center"/>
              <w:rPr>
                <w:b/>
                <w:bCs/>
                <w:color w:val="000000"/>
                <w:sz w:val="20"/>
                <w:szCs w:val="20"/>
              </w:rPr>
            </w:pPr>
            <w:r w:rsidRPr="0033683F">
              <w:rPr>
                <w:b/>
                <w:bCs/>
                <w:color w:val="000000"/>
                <w:sz w:val="20"/>
                <w:szCs w:val="20"/>
              </w:rPr>
              <w:t>Срок поставки</w:t>
            </w:r>
          </w:p>
        </w:tc>
      </w:tr>
      <w:tr w:rsidR="0026076D" w:rsidRPr="00922071" w14:paraId="2EBDBE7E" w14:textId="30B8FF00" w:rsidTr="0026076D">
        <w:trPr>
          <w:gridAfter w:val="1"/>
          <w:wAfter w:w="259" w:type="pct"/>
          <w:trHeight w:val="210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14:paraId="50874933" w14:textId="0E065072" w:rsidR="00F516F2" w:rsidRPr="00922071" w:rsidRDefault="00F516F2" w:rsidP="00F516F2">
            <w:pPr>
              <w:jc w:val="center"/>
              <w:rPr>
                <w:color w:val="000000"/>
                <w:sz w:val="20"/>
                <w:szCs w:val="20"/>
              </w:rPr>
            </w:pPr>
            <w:r w:rsidRPr="00922071">
              <w:rPr>
                <w:color w:val="000000"/>
                <w:sz w:val="20"/>
                <w:szCs w:val="20"/>
              </w:rPr>
              <w:t>1</w:t>
            </w:r>
          </w:p>
        </w:tc>
        <w:tc>
          <w:tcPr>
            <w:tcW w:w="652" w:type="pct"/>
            <w:tcBorders>
              <w:top w:val="nil"/>
              <w:left w:val="nil"/>
              <w:bottom w:val="single" w:sz="4" w:space="0" w:color="auto"/>
              <w:right w:val="single" w:sz="4" w:space="0" w:color="auto"/>
            </w:tcBorders>
            <w:shd w:val="clear" w:color="auto" w:fill="auto"/>
            <w:noWrap/>
            <w:vAlign w:val="center"/>
            <w:hideMark/>
          </w:tcPr>
          <w:p w14:paraId="71100131" w14:textId="549C4229" w:rsidR="00F516F2" w:rsidRPr="00922071" w:rsidRDefault="0026076D" w:rsidP="00F516F2">
            <w:pPr>
              <w:rPr>
                <w:color w:val="000000"/>
                <w:sz w:val="20"/>
                <w:szCs w:val="20"/>
              </w:rPr>
            </w:pPr>
            <w:r>
              <w:rPr>
                <w:color w:val="000000"/>
                <w:sz w:val="20"/>
                <w:szCs w:val="20"/>
              </w:rPr>
              <w:t>Ларингоскоп для экстренной медицины, лампочный</w:t>
            </w:r>
          </w:p>
        </w:tc>
        <w:tc>
          <w:tcPr>
            <w:tcW w:w="1306" w:type="pct"/>
            <w:tcBorders>
              <w:top w:val="nil"/>
              <w:left w:val="nil"/>
              <w:bottom w:val="single" w:sz="4" w:space="0" w:color="auto"/>
              <w:right w:val="single" w:sz="4" w:space="0" w:color="auto"/>
            </w:tcBorders>
            <w:shd w:val="clear" w:color="auto" w:fill="auto"/>
            <w:vAlign w:val="center"/>
          </w:tcPr>
          <w:p w14:paraId="0E0AA293" w14:textId="2B54933A" w:rsidR="00F516F2" w:rsidRPr="00567CDC" w:rsidRDefault="0026076D" w:rsidP="0026076D">
            <w:pPr>
              <w:rPr>
                <w:color w:val="000000"/>
              </w:rPr>
            </w:pPr>
            <w:r w:rsidRPr="0026076D">
              <w:rPr>
                <w:color w:val="000000"/>
                <w:sz w:val="20"/>
                <w:szCs w:val="20"/>
              </w:rPr>
              <w:t>Предназначен для оральной интубации трахеи при проведении реанимационных мероприятий, ИВЛ и общей анестезии. Включение ларингоскопа происходит автоматический при соединении замка рукоятки с замком клинка и приведении клинка в рабочее положение</w:t>
            </w:r>
          </w:p>
        </w:tc>
        <w:tc>
          <w:tcPr>
            <w:tcW w:w="261" w:type="pct"/>
            <w:tcBorders>
              <w:top w:val="nil"/>
              <w:left w:val="nil"/>
              <w:bottom w:val="single" w:sz="4" w:space="0" w:color="auto"/>
              <w:right w:val="single" w:sz="4" w:space="0" w:color="auto"/>
            </w:tcBorders>
            <w:shd w:val="clear" w:color="auto" w:fill="auto"/>
            <w:noWrap/>
            <w:vAlign w:val="center"/>
          </w:tcPr>
          <w:p w14:paraId="490B98ED" w14:textId="5565D607" w:rsidR="00F516F2" w:rsidRPr="00922071" w:rsidRDefault="00F516F2" w:rsidP="00F516F2">
            <w:pPr>
              <w:rPr>
                <w:color w:val="000000"/>
                <w:sz w:val="20"/>
                <w:szCs w:val="20"/>
                <w:lang w:val="kk-KZ"/>
              </w:rPr>
            </w:pPr>
            <w:r>
              <w:rPr>
                <w:color w:val="000000"/>
                <w:sz w:val="20"/>
                <w:szCs w:val="20"/>
                <w:lang w:val="kk-KZ"/>
              </w:rPr>
              <w:t>штук</w:t>
            </w:r>
          </w:p>
        </w:tc>
        <w:tc>
          <w:tcPr>
            <w:tcW w:w="262" w:type="pct"/>
            <w:gridSpan w:val="2"/>
            <w:tcBorders>
              <w:top w:val="nil"/>
              <w:left w:val="nil"/>
              <w:bottom w:val="single" w:sz="4" w:space="0" w:color="auto"/>
              <w:right w:val="single" w:sz="4" w:space="0" w:color="auto"/>
            </w:tcBorders>
            <w:shd w:val="clear" w:color="auto" w:fill="auto"/>
            <w:noWrap/>
            <w:vAlign w:val="center"/>
          </w:tcPr>
          <w:p w14:paraId="5CF6866D" w14:textId="15059BA5" w:rsidR="00F516F2" w:rsidRPr="00922071" w:rsidRDefault="0026076D" w:rsidP="00F516F2">
            <w:pPr>
              <w:jc w:val="center"/>
              <w:rPr>
                <w:color w:val="000000"/>
                <w:sz w:val="20"/>
                <w:szCs w:val="20"/>
                <w:lang w:val="kk-KZ"/>
              </w:rPr>
            </w:pPr>
            <w:r>
              <w:rPr>
                <w:color w:val="000000"/>
                <w:sz w:val="20"/>
                <w:szCs w:val="20"/>
                <w:lang w:val="kk-KZ"/>
              </w:rPr>
              <w:t>100</w:t>
            </w:r>
          </w:p>
        </w:tc>
        <w:tc>
          <w:tcPr>
            <w:tcW w:w="307" w:type="pct"/>
            <w:tcBorders>
              <w:top w:val="nil"/>
              <w:left w:val="nil"/>
              <w:bottom w:val="single" w:sz="4" w:space="0" w:color="auto"/>
              <w:right w:val="single" w:sz="4" w:space="0" w:color="auto"/>
            </w:tcBorders>
            <w:shd w:val="clear" w:color="auto" w:fill="auto"/>
            <w:noWrap/>
            <w:vAlign w:val="center"/>
          </w:tcPr>
          <w:p w14:paraId="788FE4A0" w14:textId="6B2C91F9" w:rsidR="00F516F2" w:rsidRPr="00922071" w:rsidRDefault="0026076D" w:rsidP="0026076D">
            <w:pPr>
              <w:jc w:val="center"/>
              <w:rPr>
                <w:color w:val="000000"/>
                <w:sz w:val="20"/>
                <w:szCs w:val="20"/>
              </w:rPr>
            </w:pPr>
            <w:r>
              <w:rPr>
                <w:color w:val="000000"/>
                <w:sz w:val="20"/>
                <w:szCs w:val="20"/>
              </w:rPr>
              <w:t>482 000</w:t>
            </w:r>
          </w:p>
        </w:tc>
        <w:tc>
          <w:tcPr>
            <w:tcW w:w="391" w:type="pct"/>
            <w:tcBorders>
              <w:top w:val="nil"/>
              <w:left w:val="nil"/>
              <w:bottom w:val="single" w:sz="4" w:space="0" w:color="auto"/>
              <w:right w:val="single" w:sz="4" w:space="0" w:color="auto"/>
            </w:tcBorders>
            <w:shd w:val="clear" w:color="auto" w:fill="auto"/>
            <w:noWrap/>
            <w:vAlign w:val="center"/>
          </w:tcPr>
          <w:p w14:paraId="4342D6F2" w14:textId="288ACB61" w:rsidR="00F516F2" w:rsidRPr="00922071" w:rsidRDefault="0026076D" w:rsidP="0026076D">
            <w:pPr>
              <w:jc w:val="center"/>
              <w:rPr>
                <w:color w:val="000000"/>
                <w:sz w:val="20"/>
                <w:szCs w:val="20"/>
              </w:rPr>
            </w:pPr>
            <w:r>
              <w:rPr>
                <w:color w:val="000000"/>
                <w:sz w:val="20"/>
                <w:szCs w:val="20"/>
              </w:rPr>
              <w:t>48 200 000</w:t>
            </w:r>
          </w:p>
        </w:tc>
        <w:tc>
          <w:tcPr>
            <w:tcW w:w="668" w:type="pct"/>
            <w:tcBorders>
              <w:top w:val="nil"/>
              <w:left w:val="nil"/>
              <w:bottom w:val="single" w:sz="4" w:space="0" w:color="auto"/>
              <w:right w:val="single" w:sz="4" w:space="0" w:color="auto"/>
            </w:tcBorders>
            <w:shd w:val="clear" w:color="auto" w:fill="auto"/>
            <w:vAlign w:val="center"/>
          </w:tcPr>
          <w:p w14:paraId="763CCF76" w14:textId="3E9EFE5D" w:rsidR="00F516F2" w:rsidRPr="00922071" w:rsidRDefault="0026076D" w:rsidP="0026076D">
            <w:pPr>
              <w:jc w:val="center"/>
              <w:rPr>
                <w:color w:val="000000"/>
                <w:sz w:val="20"/>
                <w:szCs w:val="20"/>
              </w:rPr>
            </w:pPr>
            <w:r>
              <w:rPr>
                <w:color w:val="000000"/>
                <w:sz w:val="20"/>
                <w:szCs w:val="20"/>
              </w:rPr>
              <w:t>Алм.Обл, с.Гульдала, Кульджинский тракт 25 км</w:t>
            </w:r>
          </w:p>
        </w:tc>
        <w:tc>
          <w:tcPr>
            <w:tcW w:w="336" w:type="pct"/>
            <w:tcBorders>
              <w:top w:val="nil"/>
              <w:left w:val="nil"/>
              <w:bottom w:val="single" w:sz="4" w:space="0" w:color="auto"/>
              <w:right w:val="single" w:sz="4" w:space="0" w:color="auto"/>
            </w:tcBorders>
            <w:shd w:val="clear" w:color="auto" w:fill="auto"/>
            <w:noWrap/>
            <w:vAlign w:val="center"/>
          </w:tcPr>
          <w:p w14:paraId="15EFE1FF" w14:textId="208F0A33" w:rsidR="00F516F2" w:rsidRPr="00922071" w:rsidRDefault="0026076D" w:rsidP="0026076D">
            <w:pPr>
              <w:jc w:val="center"/>
              <w:rPr>
                <w:color w:val="000000"/>
                <w:sz w:val="20"/>
                <w:szCs w:val="20"/>
              </w:rPr>
            </w:pPr>
            <w:r>
              <w:rPr>
                <w:color w:val="000000"/>
                <w:sz w:val="20"/>
                <w:szCs w:val="20"/>
              </w:rPr>
              <w:t>0</w:t>
            </w:r>
          </w:p>
        </w:tc>
        <w:tc>
          <w:tcPr>
            <w:tcW w:w="340" w:type="pct"/>
            <w:gridSpan w:val="3"/>
            <w:tcBorders>
              <w:top w:val="nil"/>
              <w:left w:val="nil"/>
              <w:bottom w:val="single" w:sz="4" w:space="0" w:color="auto"/>
              <w:right w:val="single" w:sz="4" w:space="0" w:color="auto"/>
            </w:tcBorders>
            <w:vAlign w:val="center"/>
          </w:tcPr>
          <w:p w14:paraId="441B7CC4" w14:textId="45897A5D" w:rsidR="00F516F2" w:rsidRPr="00922071" w:rsidRDefault="0026076D" w:rsidP="0026076D">
            <w:pPr>
              <w:jc w:val="center"/>
              <w:rPr>
                <w:color w:val="000000"/>
                <w:sz w:val="20"/>
                <w:szCs w:val="20"/>
              </w:rPr>
            </w:pPr>
            <w:r>
              <w:rPr>
                <w:color w:val="000000"/>
                <w:sz w:val="20"/>
                <w:szCs w:val="20"/>
              </w:rPr>
              <w:t>30 к.н.д.</w:t>
            </w:r>
          </w:p>
        </w:tc>
      </w:tr>
      <w:tr w:rsidR="00567CDC" w:rsidRPr="00922071" w14:paraId="54954B87" w14:textId="77777777" w:rsidTr="0026076D">
        <w:tblPrEx>
          <w:tblBorders>
            <w:top w:val="single" w:sz="4" w:space="0" w:color="auto"/>
          </w:tblBorders>
          <w:tblLook w:val="0000" w:firstRow="0" w:lastRow="0" w:firstColumn="0" w:lastColumn="0" w:noHBand="0" w:noVBand="0"/>
        </w:tblPrEx>
        <w:trPr>
          <w:gridBefore w:val="1"/>
          <w:gridAfter w:val="3"/>
          <w:wBefore w:w="217" w:type="pct"/>
          <w:wAfter w:w="473" w:type="pct"/>
          <w:trHeight w:val="100"/>
        </w:trPr>
        <w:tc>
          <w:tcPr>
            <w:tcW w:w="4310" w:type="pct"/>
            <w:gridSpan w:val="10"/>
          </w:tcPr>
          <w:p w14:paraId="1D0143DE" w14:textId="77777777" w:rsidR="00567CDC" w:rsidRPr="00922071" w:rsidRDefault="00567CDC" w:rsidP="00567CDC">
            <w:pPr>
              <w:jc w:val="center"/>
              <w:rPr>
                <w:color w:val="000000"/>
                <w:sz w:val="20"/>
                <w:szCs w:val="20"/>
                <w:lang w:val="kk-KZ"/>
              </w:rPr>
            </w:pPr>
          </w:p>
        </w:tc>
      </w:tr>
    </w:tbl>
    <w:p w14:paraId="0D625217" w14:textId="0FF405CA" w:rsidR="0098715C" w:rsidRDefault="0098715C" w:rsidP="003E756D">
      <w:pPr>
        <w:jc w:val="both"/>
        <w:textAlignment w:val="baseline"/>
        <w:rPr>
          <w:color w:val="000000"/>
          <w:spacing w:val="1"/>
          <w:sz w:val="20"/>
          <w:szCs w:val="20"/>
        </w:rPr>
      </w:pPr>
    </w:p>
    <w:p w14:paraId="09ACB563" w14:textId="77777777" w:rsidR="001D17A1" w:rsidRPr="0026076D" w:rsidRDefault="001D17A1" w:rsidP="001D17A1">
      <w:pPr>
        <w:pStyle w:val="af0"/>
        <w:rPr>
          <w:rFonts w:ascii="Times New Roman" w:hAnsi="Times New Roman"/>
          <w:b/>
          <w:sz w:val="24"/>
          <w:szCs w:val="24"/>
          <w:lang w:val="kk-KZ"/>
        </w:rPr>
      </w:pPr>
      <w:r w:rsidRPr="0026076D">
        <w:rPr>
          <w:rFonts w:ascii="Times New Roman" w:hAnsi="Times New Roman"/>
          <w:b/>
          <w:sz w:val="24"/>
          <w:szCs w:val="24"/>
          <w:lang w:val="kk-KZ"/>
        </w:rPr>
        <w:t>Согласовано</w:t>
      </w:r>
    </w:p>
    <w:p w14:paraId="41B747BE" w14:textId="77777777" w:rsidR="001D17A1" w:rsidRPr="001D17A1" w:rsidRDefault="001D17A1" w:rsidP="001D17A1">
      <w:pPr>
        <w:pStyle w:val="pj"/>
        <w:rPr>
          <w:b/>
        </w:rPr>
      </w:pPr>
      <w:r w:rsidRPr="001D17A1">
        <w:rPr>
          <w:b/>
        </w:rPr>
        <w:t>Председатель тендерной комиссии</w:t>
      </w:r>
      <w:r w:rsidRPr="001D17A1">
        <w:rPr>
          <w:b/>
        </w:rPr>
        <w:tab/>
      </w:r>
    </w:p>
    <w:p w14:paraId="2F482761" w14:textId="46E7A679" w:rsidR="001D17A1" w:rsidRPr="001D17A1" w:rsidRDefault="0026076D" w:rsidP="001D17A1">
      <w:pPr>
        <w:pStyle w:val="pj"/>
        <w:rPr>
          <w:bCs/>
        </w:rPr>
      </w:pPr>
      <w:r>
        <w:rPr>
          <w:bCs/>
        </w:rPr>
        <w:t>Жантоков Е.Д. –</w:t>
      </w:r>
      <w:r w:rsidR="001D17A1" w:rsidRPr="001D17A1">
        <w:rPr>
          <w:bCs/>
        </w:rPr>
        <w:t xml:space="preserve"> Директора</w:t>
      </w:r>
      <w:r>
        <w:rPr>
          <w:bCs/>
        </w:rPr>
        <w:t xml:space="preserve">   ___________</w:t>
      </w:r>
    </w:p>
    <w:p w14:paraId="7E1B8887" w14:textId="77777777" w:rsidR="001D17A1" w:rsidRDefault="001D17A1" w:rsidP="001D17A1">
      <w:pPr>
        <w:pStyle w:val="pj"/>
      </w:pPr>
      <w:r>
        <w:rPr>
          <w:b/>
          <w:bCs/>
        </w:rPr>
        <w:t>Члены комиссии</w:t>
      </w:r>
    </w:p>
    <w:p w14:paraId="0151B083" w14:textId="21F44BDF" w:rsidR="001D17A1" w:rsidRDefault="0026076D" w:rsidP="001D17A1">
      <w:pPr>
        <w:pStyle w:val="pj"/>
        <w:rPr>
          <w:bCs/>
        </w:rPr>
      </w:pPr>
      <w:r>
        <w:rPr>
          <w:bCs/>
        </w:rPr>
        <w:t>Аманов М.М.</w:t>
      </w:r>
      <w:r w:rsidR="001D17A1" w:rsidRPr="001D17A1">
        <w:rPr>
          <w:bCs/>
        </w:rPr>
        <w:t xml:space="preserve"> – Заместитель директора по медицинской </w:t>
      </w:r>
      <w:r w:rsidRPr="001D17A1">
        <w:rPr>
          <w:bCs/>
        </w:rPr>
        <w:t>части</w:t>
      </w:r>
      <w:r>
        <w:rPr>
          <w:bCs/>
        </w:rPr>
        <w:t xml:space="preserve"> ___________</w:t>
      </w:r>
      <w:r w:rsidR="001D17A1" w:rsidRPr="001D17A1">
        <w:rPr>
          <w:bCs/>
        </w:rPr>
        <w:t xml:space="preserve"> </w:t>
      </w:r>
    </w:p>
    <w:p w14:paraId="10E3576A" w14:textId="542FB3D3" w:rsidR="000B5F9B" w:rsidRPr="0026076D" w:rsidRDefault="0026076D" w:rsidP="0026076D">
      <w:pPr>
        <w:pStyle w:val="pj"/>
        <w:rPr>
          <w:bCs/>
        </w:rPr>
      </w:pPr>
      <w:r>
        <w:rPr>
          <w:bCs/>
        </w:rPr>
        <w:t>Мырзагелд</w:t>
      </w:r>
      <w:r>
        <w:rPr>
          <w:bCs/>
          <w:lang w:val="kk-KZ"/>
        </w:rPr>
        <w:t>і</w:t>
      </w:r>
      <w:r>
        <w:rPr>
          <w:bCs/>
        </w:rPr>
        <w:t xml:space="preserve"> М.С. – Юрист _____________</w:t>
      </w:r>
    </w:p>
    <w:p w14:paraId="576CDFD8" w14:textId="45129A64" w:rsidR="002D62B5" w:rsidRDefault="0026076D" w:rsidP="0026076D">
      <w:pPr>
        <w:tabs>
          <w:tab w:val="left" w:pos="5610"/>
        </w:tabs>
        <w:rPr>
          <w:b/>
        </w:rPr>
      </w:pPr>
      <w:r>
        <w:rPr>
          <w:b/>
        </w:rPr>
        <w:tab/>
      </w:r>
    </w:p>
    <w:p w14:paraId="5E28A298" w14:textId="77777777" w:rsidR="004502B9" w:rsidRPr="0033683F" w:rsidRDefault="004502B9" w:rsidP="00A97519">
      <w:pPr>
        <w:jc w:val="right"/>
        <w:rPr>
          <w:b/>
          <w:sz w:val="20"/>
          <w:szCs w:val="20"/>
        </w:rPr>
      </w:pPr>
      <w:r w:rsidRPr="0033683F">
        <w:rPr>
          <w:b/>
          <w:sz w:val="20"/>
          <w:szCs w:val="20"/>
        </w:rPr>
        <w:lastRenderedPageBreak/>
        <w:t>Приложения 2</w:t>
      </w:r>
    </w:p>
    <w:p w14:paraId="276AF8FE" w14:textId="344D3308" w:rsidR="0098715C" w:rsidRPr="0033683F" w:rsidRDefault="004502B9" w:rsidP="004502B9">
      <w:pPr>
        <w:jc w:val="right"/>
        <w:rPr>
          <w:b/>
          <w:sz w:val="20"/>
          <w:szCs w:val="20"/>
          <w:lang w:val="kk-KZ"/>
        </w:rPr>
      </w:pPr>
      <w:r w:rsidRPr="0033683F">
        <w:rPr>
          <w:b/>
          <w:sz w:val="20"/>
          <w:szCs w:val="20"/>
          <w:lang w:val="kk-KZ"/>
        </w:rPr>
        <w:t>к заявке на закуп медицинской техники</w:t>
      </w:r>
    </w:p>
    <w:p w14:paraId="10AB8DFB" w14:textId="058D496B" w:rsidR="004502B9" w:rsidRPr="0033683F" w:rsidRDefault="004502B9" w:rsidP="004502B9">
      <w:pPr>
        <w:jc w:val="right"/>
        <w:rPr>
          <w:b/>
          <w:sz w:val="20"/>
          <w:szCs w:val="20"/>
          <w:lang w:val="kk-KZ"/>
        </w:rPr>
      </w:pPr>
      <w:r w:rsidRPr="0033683F">
        <w:rPr>
          <w:b/>
          <w:sz w:val="20"/>
          <w:szCs w:val="20"/>
          <w:lang w:val="kk-KZ"/>
        </w:rPr>
        <w:t>Форма «Согласовано»</w:t>
      </w:r>
    </w:p>
    <w:p w14:paraId="184644F2" w14:textId="6E499781" w:rsidR="004502B9" w:rsidRPr="0033683F" w:rsidRDefault="0026076D" w:rsidP="004502B9">
      <w:pPr>
        <w:jc w:val="right"/>
        <w:rPr>
          <w:b/>
          <w:sz w:val="20"/>
          <w:szCs w:val="20"/>
          <w:lang w:val="kk-KZ"/>
        </w:rPr>
      </w:pPr>
      <w:r>
        <w:rPr>
          <w:b/>
          <w:sz w:val="20"/>
          <w:szCs w:val="20"/>
          <w:lang w:val="kk-KZ"/>
        </w:rPr>
        <w:t>Директором Жантоков Е.Д.</w:t>
      </w:r>
    </w:p>
    <w:p w14:paraId="6C2A628A" w14:textId="1DEF744F" w:rsidR="004502B9" w:rsidRPr="0033683F" w:rsidRDefault="004502B9" w:rsidP="004502B9">
      <w:pPr>
        <w:jc w:val="right"/>
        <w:rPr>
          <w:b/>
          <w:sz w:val="20"/>
          <w:szCs w:val="20"/>
        </w:rPr>
      </w:pPr>
      <w:r w:rsidRPr="0033683F">
        <w:rPr>
          <w:b/>
          <w:sz w:val="20"/>
          <w:szCs w:val="20"/>
        </w:rPr>
        <w:t>________________________________________________________</w:t>
      </w:r>
    </w:p>
    <w:p w14:paraId="5B184C65" w14:textId="77777777" w:rsidR="004502B9" w:rsidRDefault="004502B9" w:rsidP="004502B9">
      <w:pPr>
        <w:jc w:val="right"/>
        <w:rPr>
          <w:b/>
        </w:rPr>
      </w:pPr>
    </w:p>
    <w:p w14:paraId="6EE9E8C5" w14:textId="3A8BCB60" w:rsidR="0024112E" w:rsidRPr="0026076D" w:rsidRDefault="0024112E" w:rsidP="0024112E">
      <w:pPr>
        <w:jc w:val="center"/>
        <w:rPr>
          <w:b/>
        </w:rPr>
      </w:pPr>
      <w:r w:rsidRPr="0026076D">
        <w:rPr>
          <w:b/>
        </w:rPr>
        <w:t>Техническая спецификация закупаемых товаров по лоту №1</w:t>
      </w:r>
    </w:p>
    <w:p w14:paraId="1E93B33F" w14:textId="77777777" w:rsidR="0024112E" w:rsidRPr="0026076D" w:rsidRDefault="0024112E" w:rsidP="0024112E">
      <w:pPr>
        <w:rPr>
          <w:b/>
        </w:rPr>
      </w:pPr>
    </w:p>
    <w:p w14:paraId="160DFDA7" w14:textId="6A2D398A" w:rsidR="0024112E" w:rsidRPr="0026076D" w:rsidRDefault="0026076D" w:rsidP="0024112E">
      <w:pPr>
        <w:jc w:val="center"/>
        <w:rPr>
          <w:b/>
          <w:bCs/>
          <w:color w:val="000000"/>
          <w:lang w:val="kk-KZ"/>
        </w:rPr>
      </w:pPr>
      <w:r w:rsidRPr="0026076D">
        <w:rPr>
          <w:b/>
          <w:lang w:val="kk-KZ"/>
        </w:rPr>
        <w:t>Ларингоскоп</w:t>
      </w:r>
    </w:p>
    <w:p w14:paraId="0C1C12E7" w14:textId="77777777" w:rsidR="00381623" w:rsidRPr="00C30DC4" w:rsidRDefault="00381623" w:rsidP="00381623">
      <w:pPr>
        <w:widowControl w:val="0"/>
        <w:ind w:firstLine="851"/>
        <w:jc w:val="center"/>
        <w:rPr>
          <w:b/>
          <w:bCs/>
          <w:sz w:val="20"/>
          <w:szCs w:val="20"/>
        </w:rPr>
      </w:pPr>
    </w:p>
    <w:p w14:paraId="2C0DD95F" w14:textId="77777777" w:rsidR="00381623" w:rsidRPr="00C30DC4" w:rsidRDefault="00381623" w:rsidP="00381623">
      <w:pPr>
        <w:widowControl w:val="0"/>
        <w:ind w:firstLine="851"/>
        <w:rPr>
          <w:b/>
          <w:bCs/>
          <w:sz w:val="20"/>
          <w:szCs w:val="20"/>
        </w:rPr>
      </w:pPr>
    </w:p>
    <w:tbl>
      <w:tblPr>
        <w:tblW w:w="15457" w:type="dxa"/>
        <w:tblInd w:w="-142" w:type="dxa"/>
        <w:tblLook w:val="04A0" w:firstRow="1" w:lastRow="0" w:firstColumn="1" w:lastColumn="0" w:noHBand="0" w:noVBand="1"/>
      </w:tblPr>
      <w:tblGrid>
        <w:gridCol w:w="15457"/>
      </w:tblGrid>
      <w:tr w:rsidR="00922071" w:rsidRPr="0033683F" w14:paraId="3D28B5E5" w14:textId="77777777" w:rsidTr="0026076D">
        <w:trPr>
          <w:trHeight w:val="585"/>
        </w:trPr>
        <w:tc>
          <w:tcPr>
            <w:tcW w:w="15457" w:type="dxa"/>
            <w:vAlign w:val="center"/>
          </w:tcPr>
          <w:p w14:paraId="1468153B" w14:textId="77777777" w:rsidR="0026076D" w:rsidRPr="000E0385" w:rsidRDefault="0026076D" w:rsidP="0026076D">
            <w:pPr>
              <w:rPr>
                <w:b/>
              </w:rPr>
            </w:pPr>
            <w:r w:rsidRPr="000E0385">
              <w:rPr>
                <w:b/>
              </w:rPr>
              <w:t>Ларингоскоп универсальный:</w:t>
            </w:r>
          </w:p>
          <w:p w14:paraId="78033F9D" w14:textId="77777777" w:rsidR="0026076D" w:rsidRPr="009E1CBF" w:rsidRDefault="0026076D" w:rsidP="0026076D">
            <w:r w:rsidRPr="009E1CBF">
              <w:t>- Рукоятка для ларингоскопа F.O. 2,5 В, батареечная, LED, стандарт, средняя /03.41020.721/ - 1 шт (батарейки в комлект не входят)</w:t>
            </w:r>
          </w:p>
          <w:p w14:paraId="2FAC594E" w14:textId="77777777" w:rsidR="0026076D" w:rsidRPr="009E1CBF" w:rsidRDefault="0026076D" w:rsidP="0026076D">
            <w:r w:rsidRPr="009E1CBF">
              <w:t>Рукоятка ларингоскопа совместима в соответствии с системами стандарта DIN ISO 7376. Минимальный вес конструкции, благодаря отсутствию внутренней гильзы.</w:t>
            </w:r>
          </w:p>
          <w:p w14:paraId="01EAD524" w14:textId="77777777" w:rsidR="0026076D" w:rsidRPr="009E1CBF" w:rsidRDefault="0026076D" w:rsidP="0026076D">
            <w:pPr>
              <w:rPr>
                <w:bCs/>
              </w:rPr>
            </w:pPr>
            <w:r w:rsidRPr="009E1CBF">
              <w:rPr>
                <w:bCs/>
              </w:rPr>
              <w:t>Характеристики:</w:t>
            </w:r>
          </w:p>
          <w:p w14:paraId="28FF645A" w14:textId="77777777" w:rsidR="0026076D" w:rsidRPr="009E1CBF" w:rsidRDefault="0026076D" w:rsidP="0026076D">
            <w:pPr>
              <w:numPr>
                <w:ilvl w:val="0"/>
                <w:numId w:val="15"/>
              </w:numPr>
            </w:pPr>
            <w:r w:rsidRPr="009E1CBF">
              <w:rPr>
                <w:bCs/>
              </w:rPr>
              <w:t>Фиброоптическое освещение</w:t>
            </w:r>
          </w:p>
          <w:p w14:paraId="68B992DB" w14:textId="77777777" w:rsidR="0026076D" w:rsidRPr="009E1CBF" w:rsidRDefault="0026076D" w:rsidP="0026076D">
            <w:pPr>
              <w:numPr>
                <w:ilvl w:val="0"/>
                <w:numId w:val="15"/>
              </w:numPr>
            </w:pPr>
            <w:r w:rsidRPr="009E1CBF">
              <w:rPr>
                <w:bCs/>
              </w:rPr>
              <w:t>Рукояти на 2,5V</w:t>
            </w:r>
          </w:p>
          <w:p w14:paraId="3243DB50" w14:textId="77777777" w:rsidR="0026076D" w:rsidRPr="009E1CBF" w:rsidRDefault="0026076D" w:rsidP="0026076D">
            <w:pPr>
              <w:numPr>
                <w:ilvl w:val="0"/>
                <w:numId w:val="15"/>
              </w:numPr>
            </w:pPr>
            <w:r w:rsidRPr="009E1CBF">
              <w:rPr>
                <w:bCs/>
              </w:rPr>
              <w:t>F.O. LED батареечные рукоятки</w:t>
            </w:r>
          </w:p>
          <w:p w14:paraId="70415A49" w14:textId="77777777" w:rsidR="0026076D" w:rsidRPr="009E1CBF" w:rsidRDefault="0026076D" w:rsidP="0026076D">
            <w:pPr>
              <w:numPr>
                <w:ilvl w:val="0"/>
                <w:numId w:val="15"/>
              </w:numPr>
            </w:pPr>
            <w:r w:rsidRPr="009E1CBF">
              <w:rPr>
                <w:bCs/>
              </w:rPr>
              <w:t>LED высокой мощности</w:t>
            </w:r>
          </w:p>
          <w:p w14:paraId="163194A3" w14:textId="77777777" w:rsidR="0026076D" w:rsidRPr="009E1CBF" w:rsidRDefault="0026076D" w:rsidP="0026076D">
            <w:pPr>
              <w:numPr>
                <w:ilvl w:val="0"/>
                <w:numId w:val="15"/>
              </w:numPr>
            </w:pPr>
            <w:r w:rsidRPr="009E1CBF">
              <w:rPr>
                <w:bCs/>
              </w:rPr>
              <w:t>Батарейки (Baby C)</w:t>
            </w:r>
          </w:p>
          <w:p w14:paraId="071FFD45" w14:textId="77777777" w:rsidR="0026076D" w:rsidRPr="00CA0E7F" w:rsidRDefault="0026076D" w:rsidP="0026076D">
            <w:pPr>
              <w:numPr>
                <w:ilvl w:val="0"/>
                <w:numId w:val="15"/>
              </w:numPr>
            </w:pPr>
            <w:r w:rsidRPr="009E1CBF">
              <w:rPr>
                <w:bCs/>
              </w:rPr>
              <w:t>28 мм</w:t>
            </w:r>
          </w:p>
          <w:p w14:paraId="7144018D" w14:textId="77777777" w:rsidR="0026076D" w:rsidRPr="009E1CBF" w:rsidRDefault="0026076D" w:rsidP="0026076D">
            <w:r w:rsidRPr="009E1CBF">
              <w:t xml:space="preserve">- Клинок для ларингоскопа F.O. Macintosh, со сменным фиброоптическим световодом №1 /03.42013.611/ -1шт </w:t>
            </w:r>
          </w:p>
          <w:p w14:paraId="58FC74FC" w14:textId="77777777" w:rsidR="0026076D" w:rsidRPr="009E1CBF" w:rsidRDefault="0026076D" w:rsidP="0026076D">
            <w:r w:rsidRPr="009E1CBF">
              <w:t>Изогнутый клинок с фиборооптическим освещением. Матовая не бликующая нержавеющая сталь. Интегрированный световод.</w:t>
            </w:r>
          </w:p>
          <w:p w14:paraId="6820BDA3" w14:textId="77777777" w:rsidR="0026076D" w:rsidRPr="009E1CBF" w:rsidRDefault="0026076D" w:rsidP="0026076D">
            <w:pPr>
              <w:rPr>
                <w:bCs/>
              </w:rPr>
            </w:pPr>
            <w:r w:rsidRPr="009E1CBF">
              <w:rPr>
                <w:bCs/>
              </w:rPr>
              <w:t>Характеристики:</w:t>
            </w:r>
          </w:p>
          <w:p w14:paraId="4B180B1A" w14:textId="77777777" w:rsidR="0026076D" w:rsidRPr="009E1CBF" w:rsidRDefault="0026076D" w:rsidP="0026076D">
            <w:pPr>
              <w:numPr>
                <w:ilvl w:val="0"/>
                <w:numId w:val="14"/>
              </w:numPr>
            </w:pPr>
            <w:r w:rsidRPr="009E1CBF">
              <w:rPr>
                <w:bCs/>
              </w:rPr>
              <w:t>Размер</w:t>
            </w:r>
            <w:r w:rsidRPr="009E1CBF">
              <w:t> - № 1</w:t>
            </w:r>
          </w:p>
          <w:p w14:paraId="746ECC11" w14:textId="77777777" w:rsidR="0026076D" w:rsidRPr="00B1277D" w:rsidRDefault="0026076D" w:rsidP="0026076D">
            <w:pPr>
              <w:numPr>
                <w:ilvl w:val="0"/>
                <w:numId w:val="14"/>
              </w:numPr>
            </w:pPr>
            <w:r w:rsidRPr="009E1CBF">
              <w:rPr>
                <w:bCs/>
              </w:rPr>
              <w:t>Длина, мм</w:t>
            </w:r>
            <w:r w:rsidRPr="009E1CBF">
              <w:t> - a:92, b:18</w:t>
            </w:r>
          </w:p>
          <w:p w14:paraId="5997B065" w14:textId="77777777" w:rsidR="0026076D" w:rsidRPr="009E1CBF" w:rsidRDefault="0026076D" w:rsidP="0026076D">
            <w:r w:rsidRPr="009E1CBF">
              <w:t>- Клинок для ларингоскопа F.O. Macintosh, со сменным фиброоптическим световодом №2 /03.42013.621/- 1 шт</w:t>
            </w:r>
          </w:p>
          <w:p w14:paraId="2B56F539" w14:textId="77777777" w:rsidR="0026076D" w:rsidRPr="009E1CBF" w:rsidRDefault="0026076D" w:rsidP="0026076D">
            <w:r w:rsidRPr="009E1CBF">
              <w:t>Изогнутый клинок с фиборооптическим освещением. Матовая не бликующая нержавеющая сталь. Съемный световод.</w:t>
            </w:r>
          </w:p>
          <w:p w14:paraId="420A6014" w14:textId="77777777" w:rsidR="0026076D" w:rsidRPr="009E1CBF" w:rsidRDefault="0026076D" w:rsidP="0026076D">
            <w:pPr>
              <w:rPr>
                <w:bCs/>
              </w:rPr>
            </w:pPr>
            <w:r w:rsidRPr="009E1CBF">
              <w:rPr>
                <w:bCs/>
              </w:rPr>
              <w:t>Характеристики:</w:t>
            </w:r>
          </w:p>
          <w:p w14:paraId="2314A6F9" w14:textId="77777777" w:rsidR="0026076D" w:rsidRPr="009E1CBF" w:rsidRDefault="0026076D" w:rsidP="0026076D">
            <w:pPr>
              <w:numPr>
                <w:ilvl w:val="0"/>
                <w:numId w:val="16"/>
              </w:numPr>
            </w:pPr>
            <w:r w:rsidRPr="009E1CBF">
              <w:rPr>
                <w:bCs/>
              </w:rPr>
              <w:t>Размер</w:t>
            </w:r>
            <w:r w:rsidRPr="009E1CBF">
              <w:t> - № 2</w:t>
            </w:r>
          </w:p>
          <w:p w14:paraId="6A5671C6" w14:textId="77777777" w:rsidR="0026076D" w:rsidRPr="00B1277D" w:rsidRDefault="0026076D" w:rsidP="0026076D">
            <w:pPr>
              <w:numPr>
                <w:ilvl w:val="0"/>
                <w:numId w:val="16"/>
              </w:numPr>
            </w:pPr>
            <w:r w:rsidRPr="009E1CBF">
              <w:rPr>
                <w:bCs/>
              </w:rPr>
              <w:t>Длина, мм</w:t>
            </w:r>
            <w:r w:rsidRPr="009E1CBF">
              <w:t> - a:112, b:19</w:t>
            </w:r>
          </w:p>
          <w:p w14:paraId="1157B889" w14:textId="77777777" w:rsidR="0026076D" w:rsidRPr="009E1CBF" w:rsidRDefault="0026076D" w:rsidP="0026076D">
            <w:r w:rsidRPr="009E1CBF">
              <w:t>- Клинок для ларингоскопа F.O. Macintosh, со сменным фиброоптическим световодом №3 /03.42013.631/-1 шт</w:t>
            </w:r>
          </w:p>
          <w:p w14:paraId="6D4F200E" w14:textId="77777777" w:rsidR="0026076D" w:rsidRPr="009E1CBF" w:rsidRDefault="0026076D" w:rsidP="0026076D">
            <w:r w:rsidRPr="009E1CBF">
              <w:t>Изогнутый клинок с фиборооптическим освещением. Матовая не бликующая нержавеющая сталь. Съемный световод.</w:t>
            </w:r>
          </w:p>
          <w:p w14:paraId="0F8DB372" w14:textId="77777777" w:rsidR="0026076D" w:rsidRPr="009E1CBF" w:rsidRDefault="0026076D" w:rsidP="0026076D">
            <w:pPr>
              <w:rPr>
                <w:bCs/>
              </w:rPr>
            </w:pPr>
            <w:r w:rsidRPr="009E1CBF">
              <w:rPr>
                <w:bCs/>
              </w:rPr>
              <w:t>Характеристики:</w:t>
            </w:r>
          </w:p>
          <w:p w14:paraId="4A29E7B7" w14:textId="77777777" w:rsidR="0026076D" w:rsidRPr="009E1CBF" w:rsidRDefault="0026076D" w:rsidP="0026076D">
            <w:pPr>
              <w:numPr>
                <w:ilvl w:val="0"/>
                <w:numId w:val="17"/>
              </w:numPr>
            </w:pPr>
            <w:r w:rsidRPr="009E1CBF">
              <w:rPr>
                <w:bCs/>
              </w:rPr>
              <w:t>Размер</w:t>
            </w:r>
            <w:r w:rsidRPr="009E1CBF">
              <w:t> - № 3</w:t>
            </w:r>
          </w:p>
          <w:p w14:paraId="44AB4660" w14:textId="77777777" w:rsidR="0026076D" w:rsidRPr="00B1277D" w:rsidRDefault="0026076D" w:rsidP="0026076D">
            <w:pPr>
              <w:numPr>
                <w:ilvl w:val="0"/>
                <w:numId w:val="17"/>
              </w:numPr>
            </w:pPr>
            <w:r w:rsidRPr="009E1CBF">
              <w:rPr>
                <w:bCs/>
              </w:rPr>
              <w:t>Длина, мм</w:t>
            </w:r>
            <w:r w:rsidRPr="009E1CBF">
              <w:t> - a:133, b:21</w:t>
            </w:r>
          </w:p>
          <w:p w14:paraId="79B7A41E" w14:textId="77777777" w:rsidR="0026076D" w:rsidRPr="009E1CBF" w:rsidRDefault="0026076D" w:rsidP="0026076D">
            <w:r w:rsidRPr="009E1CBF">
              <w:t xml:space="preserve"> - Клинок для ларингоскопа F.O. Macintosh, со сменным фиброоптическим световодом №4 /03.42013.641/-1 шт</w:t>
            </w:r>
          </w:p>
          <w:p w14:paraId="15200B89" w14:textId="77777777" w:rsidR="0026076D" w:rsidRPr="009E1CBF" w:rsidRDefault="0026076D" w:rsidP="0026076D">
            <w:r w:rsidRPr="009E1CBF">
              <w:t xml:space="preserve"> Изогнутый клинок с фиборооптическим освещением. Матовая не бликующая нержавеющая сталь. Интегрированный световод.</w:t>
            </w:r>
          </w:p>
          <w:p w14:paraId="09674B55" w14:textId="77777777" w:rsidR="0026076D" w:rsidRPr="009E1CBF" w:rsidRDefault="0026076D" w:rsidP="0026076D">
            <w:pPr>
              <w:rPr>
                <w:bCs/>
              </w:rPr>
            </w:pPr>
            <w:r w:rsidRPr="009E1CBF">
              <w:rPr>
                <w:bCs/>
              </w:rPr>
              <w:lastRenderedPageBreak/>
              <w:t>Характеристики:</w:t>
            </w:r>
          </w:p>
          <w:p w14:paraId="5AC1B712" w14:textId="77777777" w:rsidR="0026076D" w:rsidRPr="009E1CBF" w:rsidRDefault="0026076D" w:rsidP="0026076D">
            <w:pPr>
              <w:numPr>
                <w:ilvl w:val="0"/>
                <w:numId w:val="18"/>
              </w:numPr>
            </w:pPr>
            <w:r w:rsidRPr="009E1CBF">
              <w:rPr>
                <w:bCs/>
              </w:rPr>
              <w:t>Размер</w:t>
            </w:r>
            <w:r w:rsidRPr="009E1CBF">
              <w:t> - № 1</w:t>
            </w:r>
          </w:p>
          <w:p w14:paraId="54991A69" w14:textId="77777777" w:rsidR="0026076D" w:rsidRPr="00B1277D" w:rsidRDefault="0026076D" w:rsidP="0026076D">
            <w:pPr>
              <w:numPr>
                <w:ilvl w:val="0"/>
                <w:numId w:val="18"/>
              </w:numPr>
            </w:pPr>
            <w:r w:rsidRPr="009E1CBF">
              <w:rPr>
                <w:bCs/>
              </w:rPr>
              <w:t>Длина, мм</w:t>
            </w:r>
            <w:r w:rsidRPr="009E1CBF">
              <w:t> - a:92, b:18</w:t>
            </w:r>
          </w:p>
          <w:p w14:paraId="10970511" w14:textId="77777777" w:rsidR="0026076D" w:rsidRPr="009E1CBF" w:rsidRDefault="0026076D" w:rsidP="0026076D">
            <w:r w:rsidRPr="009E1CBF">
              <w:t xml:space="preserve">-Клинок для ларингоскопа F.O. Miller со сменным фиброоптическим световодом №0 /03.42023.601/-1 шт </w:t>
            </w:r>
          </w:p>
          <w:p w14:paraId="0CAA0544" w14:textId="77777777" w:rsidR="0026076D" w:rsidRPr="009E1CBF" w:rsidRDefault="0026076D" w:rsidP="0026076D">
            <w:r w:rsidRPr="009E1CBF">
              <w:rPr>
                <w:bCs/>
              </w:rPr>
              <w:t>Клинок со сменным фиброоптическим световодом</w:t>
            </w:r>
          </w:p>
          <w:p w14:paraId="7198BBFF" w14:textId="77777777" w:rsidR="0026076D" w:rsidRPr="009E1CBF" w:rsidRDefault="0026076D" w:rsidP="0026076D">
            <w:pPr>
              <w:numPr>
                <w:ilvl w:val="0"/>
                <w:numId w:val="19"/>
              </w:numPr>
            </w:pPr>
            <w:r w:rsidRPr="009E1CBF">
              <w:t>матовая полировка нержавеющей стали предотвращает отражение светового потока</w:t>
            </w:r>
          </w:p>
          <w:p w14:paraId="0B710B9E" w14:textId="77777777" w:rsidR="0026076D" w:rsidRPr="009E1CBF" w:rsidRDefault="0026076D" w:rsidP="0026076D">
            <w:pPr>
              <w:numPr>
                <w:ilvl w:val="0"/>
                <w:numId w:val="19"/>
              </w:numPr>
            </w:pPr>
            <w:r w:rsidRPr="009E1CBF">
              <w:t>сменный световод</w:t>
            </w:r>
          </w:p>
          <w:p w14:paraId="0AD7681F" w14:textId="77777777" w:rsidR="0026076D" w:rsidRPr="009E1CBF" w:rsidRDefault="0026076D" w:rsidP="0026076D">
            <w:pPr>
              <w:numPr>
                <w:ilvl w:val="0"/>
                <w:numId w:val="19"/>
              </w:numPr>
            </w:pPr>
            <w:r w:rsidRPr="009E1CBF">
              <w:t>легко чистится</w:t>
            </w:r>
          </w:p>
          <w:p w14:paraId="04C217D3" w14:textId="77777777" w:rsidR="0026076D" w:rsidRPr="009E1CBF" w:rsidRDefault="0026076D" w:rsidP="0026076D">
            <w:pPr>
              <w:numPr>
                <w:ilvl w:val="0"/>
                <w:numId w:val="19"/>
              </w:numPr>
            </w:pPr>
            <w:r w:rsidRPr="009E1CBF">
              <w:t>отвечает экологическим требованиям, рентабельный</w:t>
            </w:r>
          </w:p>
          <w:p w14:paraId="2518B3B9" w14:textId="77777777" w:rsidR="0026076D" w:rsidRPr="009E1CBF" w:rsidRDefault="0026076D" w:rsidP="0026076D">
            <w:pPr>
              <w:numPr>
                <w:ilvl w:val="0"/>
                <w:numId w:val="19"/>
              </w:numPr>
            </w:pPr>
            <w:r w:rsidRPr="009E1CBF">
              <w:t>световод Ø 4 мм, минимум 5500 отдельных волокон</w:t>
            </w:r>
          </w:p>
          <w:p w14:paraId="3FB39148" w14:textId="77777777" w:rsidR="0026076D" w:rsidRPr="009E1CBF" w:rsidRDefault="0026076D" w:rsidP="0026076D">
            <w:pPr>
              <w:numPr>
                <w:ilvl w:val="0"/>
                <w:numId w:val="19"/>
              </w:numPr>
            </w:pPr>
            <w:r w:rsidRPr="009E1CBF">
              <w:t>обработка в автоклаве при температуре до 134° C – приблизительно до 4.000 циклов</w:t>
            </w:r>
          </w:p>
          <w:p w14:paraId="66D93F29" w14:textId="77777777" w:rsidR="0026076D" w:rsidRPr="00B1277D" w:rsidRDefault="0026076D" w:rsidP="0026076D">
            <w:pPr>
              <w:numPr>
                <w:ilvl w:val="0"/>
                <w:numId w:val="19"/>
              </w:numPr>
            </w:pPr>
            <w:r w:rsidRPr="009E1CBF">
              <w:t>отвечает требованиям стандарта DIN ISO 7376</w:t>
            </w:r>
          </w:p>
          <w:p w14:paraId="3758F717" w14:textId="77777777" w:rsidR="0026076D" w:rsidRPr="009E1CBF" w:rsidRDefault="0026076D" w:rsidP="0026076D">
            <w:r w:rsidRPr="009E1CBF">
              <w:t>- Клинок для ларингоскопа F.O. Miller со сменным фиброоптическим световодом №1 /03.42023.611/-1 шт</w:t>
            </w:r>
          </w:p>
          <w:p w14:paraId="6B0BF61C" w14:textId="77777777" w:rsidR="0026076D" w:rsidRPr="009E1CBF" w:rsidRDefault="0026076D" w:rsidP="0026076D">
            <w:r w:rsidRPr="009E1CBF">
              <w:t xml:space="preserve"> </w:t>
            </w:r>
            <w:r w:rsidRPr="009E1CBF">
              <w:rPr>
                <w:bCs/>
              </w:rPr>
              <w:t>Клинок со сменным фиброоптическим световодом</w:t>
            </w:r>
          </w:p>
          <w:p w14:paraId="44ED7852" w14:textId="77777777" w:rsidR="0026076D" w:rsidRPr="009E1CBF" w:rsidRDefault="0026076D" w:rsidP="0026076D">
            <w:pPr>
              <w:numPr>
                <w:ilvl w:val="0"/>
                <w:numId w:val="19"/>
              </w:numPr>
            </w:pPr>
            <w:r w:rsidRPr="009E1CBF">
              <w:t>матовая полировка нержавеющей стали предотвращает отражение светового потока</w:t>
            </w:r>
          </w:p>
          <w:p w14:paraId="652DCE35" w14:textId="77777777" w:rsidR="0026076D" w:rsidRPr="009E1CBF" w:rsidRDefault="0026076D" w:rsidP="0026076D">
            <w:pPr>
              <w:numPr>
                <w:ilvl w:val="0"/>
                <w:numId w:val="19"/>
              </w:numPr>
            </w:pPr>
            <w:r w:rsidRPr="009E1CBF">
              <w:t>сменный световод</w:t>
            </w:r>
          </w:p>
          <w:p w14:paraId="294CC117" w14:textId="77777777" w:rsidR="0026076D" w:rsidRPr="009E1CBF" w:rsidRDefault="0026076D" w:rsidP="0026076D">
            <w:pPr>
              <w:numPr>
                <w:ilvl w:val="0"/>
                <w:numId w:val="19"/>
              </w:numPr>
            </w:pPr>
            <w:r w:rsidRPr="009E1CBF">
              <w:t>легко чистится</w:t>
            </w:r>
          </w:p>
          <w:p w14:paraId="0098502C" w14:textId="77777777" w:rsidR="0026076D" w:rsidRPr="009E1CBF" w:rsidRDefault="0026076D" w:rsidP="0026076D">
            <w:pPr>
              <w:numPr>
                <w:ilvl w:val="0"/>
                <w:numId w:val="19"/>
              </w:numPr>
            </w:pPr>
            <w:r w:rsidRPr="009E1CBF">
              <w:t>отвечает экологическим требованиям, рентабельный</w:t>
            </w:r>
          </w:p>
          <w:p w14:paraId="6E486007" w14:textId="77777777" w:rsidR="0026076D" w:rsidRPr="009E1CBF" w:rsidRDefault="0026076D" w:rsidP="0026076D">
            <w:pPr>
              <w:numPr>
                <w:ilvl w:val="0"/>
                <w:numId w:val="19"/>
              </w:numPr>
            </w:pPr>
            <w:r w:rsidRPr="009E1CBF">
              <w:t>световод Ø 4 мм, минимум 5500 отдельных волокон</w:t>
            </w:r>
          </w:p>
          <w:p w14:paraId="6998E7A6" w14:textId="77777777" w:rsidR="0026076D" w:rsidRPr="009E1CBF" w:rsidRDefault="0026076D" w:rsidP="0026076D">
            <w:pPr>
              <w:numPr>
                <w:ilvl w:val="0"/>
                <w:numId w:val="19"/>
              </w:numPr>
            </w:pPr>
            <w:r w:rsidRPr="009E1CBF">
              <w:t>обработка в автоклаве при температуре до 134° C – приблизительно до 4.000 циклов</w:t>
            </w:r>
          </w:p>
          <w:p w14:paraId="29FBC178" w14:textId="77777777" w:rsidR="0026076D" w:rsidRPr="00B1277D" w:rsidRDefault="0026076D" w:rsidP="0026076D">
            <w:pPr>
              <w:numPr>
                <w:ilvl w:val="0"/>
                <w:numId w:val="19"/>
              </w:numPr>
            </w:pPr>
            <w:r w:rsidRPr="009E1CBF">
              <w:t>отвечает требованиям стандарта DIN ISO 7376</w:t>
            </w:r>
          </w:p>
          <w:p w14:paraId="3A39DD3B" w14:textId="77777777" w:rsidR="0026076D" w:rsidRPr="009E1CBF" w:rsidRDefault="0026076D" w:rsidP="0026076D">
            <w:r w:rsidRPr="009E1CBF">
              <w:t xml:space="preserve">-Чемодан для ларингоскопа на 7 клинков и 1 рукоятку, пустой /03.90004.261/- 1 шт                                                </w:t>
            </w:r>
          </w:p>
          <w:p w14:paraId="58E8E298" w14:textId="5FE60AE8" w:rsidR="0026076D" w:rsidRPr="009E1CBF" w:rsidRDefault="0026076D" w:rsidP="0026076D">
            <w:pPr>
              <w:jc w:val="both"/>
            </w:pPr>
            <w:r w:rsidRPr="009E1CBF">
              <w:t xml:space="preserve">Гарантия КаWe – высокое качество как во время операции, так и при оказании первой помощи в экстренных ситуациях, счёт идёт на секунды. Каждый жест должен быть отточен и осознан. И анестезиологи врач скорой медицинской помощи нуждаются в инструментах, на которые можно положиться и которые созданы для подобных применений. Современная технология, высокое качество делают ларингоскопы фирмы KaWe идеальными партнёрами в таких ситуациях. Во всём мире KaWe предлагает широкий ассортимент ларингоскопов, будь то светодиодные, фиброоптические, традиционные или одноразовые модели. </w:t>
            </w:r>
          </w:p>
          <w:p w14:paraId="3A2BCB72" w14:textId="77777777" w:rsidR="00922071" w:rsidRPr="0033683F" w:rsidRDefault="00922071" w:rsidP="001D17A1">
            <w:pPr>
              <w:rPr>
                <w:sz w:val="20"/>
                <w:szCs w:val="20"/>
              </w:rPr>
            </w:pPr>
          </w:p>
        </w:tc>
      </w:tr>
    </w:tbl>
    <w:p w14:paraId="052558D6" w14:textId="77777777" w:rsidR="0026076D" w:rsidRPr="001D17A1" w:rsidRDefault="0026076D" w:rsidP="0026076D">
      <w:pPr>
        <w:pStyle w:val="pj"/>
        <w:rPr>
          <w:b/>
        </w:rPr>
      </w:pPr>
      <w:r w:rsidRPr="001D17A1">
        <w:rPr>
          <w:b/>
        </w:rPr>
        <w:lastRenderedPageBreak/>
        <w:t>Председатель тендерной комиссии</w:t>
      </w:r>
      <w:r w:rsidRPr="001D17A1">
        <w:rPr>
          <w:b/>
        </w:rPr>
        <w:tab/>
      </w:r>
    </w:p>
    <w:p w14:paraId="04CDB894" w14:textId="77ADA986" w:rsidR="0026076D" w:rsidRPr="001D17A1" w:rsidRDefault="0026076D" w:rsidP="0026076D">
      <w:pPr>
        <w:pStyle w:val="pj"/>
        <w:tabs>
          <w:tab w:val="left" w:pos="3600"/>
        </w:tabs>
        <w:rPr>
          <w:bCs/>
        </w:rPr>
      </w:pPr>
      <w:r>
        <w:rPr>
          <w:bCs/>
        </w:rPr>
        <w:t>Жантоков Е.Д. -</w:t>
      </w:r>
      <w:r w:rsidRPr="001D17A1">
        <w:rPr>
          <w:bCs/>
        </w:rPr>
        <w:t xml:space="preserve"> Директора</w:t>
      </w:r>
      <w:r>
        <w:rPr>
          <w:bCs/>
        </w:rPr>
        <w:tab/>
        <w:t xml:space="preserve">  </w:t>
      </w:r>
    </w:p>
    <w:p w14:paraId="632EA708" w14:textId="77777777" w:rsidR="0026076D" w:rsidRDefault="0026076D" w:rsidP="0026076D">
      <w:pPr>
        <w:pStyle w:val="pj"/>
      </w:pPr>
      <w:r>
        <w:rPr>
          <w:b/>
          <w:bCs/>
        </w:rPr>
        <w:t>Члены комиссии</w:t>
      </w:r>
    </w:p>
    <w:p w14:paraId="0FCAD0A0" w14:textId="5816CF49" w:rsidR="0026076D" w:rsidRDefault="0026076D" w:rsidP="0026076D">
      <w:pPr>
        <w:pStyle w:val="pj"/>
        <w:rPr>
          <w:bCs/>
        </w:rPr>
      </w:pPr>
      <w:r>
        <w:rPr>
          <w:bCs/>
        </w:rPr>
        <w:t>Аманов М.М.</w:t>
      </w:r>
      <w:r w:rsidRPr="001D17A1">
        <w:rPr>
          <w:bCs/>
        </w:rPr>
        <w:t xml:space="preserve"> – Заместитель директора по медицинской части</w:t>
      </w:r>
      <w:r>
        <w:rPr>
          <w:bCs/>
        </w:rPr>
        <w:t xml:space="preserve">    __________</w:t>
      </w:r>
      <w:r w:rsidRPr="001D17A1">
        <w:rPr>
          <w:bCs/>
        </w:rPr>
        <w:t xml:space="preserve"> </w:t>
      </w:r>
    </w:p>
    <w:p w14:paraId="201CB936" w14:textId="251C36F8" w:rsidR="0024112E" w:rsidRPr="00A56F19" w:rsidRDefault="0026076D" w:rsidP="00A56F19">
      <w:pPr>
        <w:pStyle w:val="pj"/>
        <w:rPr>
          <w:bCs/>
        </w:rPr>
      </w:pPr>
      <w:r>
        <w:rPr>
          <w:bCs/>
        </w:rPr>
        <w:t>Мырзагелд</w:t>
      </w:r>
      <w:r>
        <w:rPr>
          <w:bCs/>
          <w:lang w:val="kk-KZ"/>
        </w:rPr>
        <w:t>і</w:t>
      </w:r>
      <w:r>
        <w:rPr>
          <w:bCs/>
        </w:rPr>
        <w:t xml:space="preserve"> М.С. – Юрист   ___________</w:t>
      </w:r>
    </w:p>
    <w:p w14:paraId="5A8DA620" w14:textId="79818CB3" w:rsidR="005655A5" w:rsidRDefault="005655A5" w:rsidP="00922071">
      <w:pPr>
        <w:textAlignment w:val="baseline"/>
        <w:rPr>
          <w:color w:val="000000"/>
          <w:spacing w:val="1"/>
          <w:sz w:val="20"/>
          <w:szCs w:val="20"/>
        </w:rPr>
        <w:sectPr w:rsidR="005655A5" w:rsidSect="003C05EE">
          <w:pgSz w:w="16838" w:h="11906" w:orient="landscape"/>
          <w:pgMar w:top="720" w:right="720" w:bottom="720" w:left="720" w:header="142" w:footer="709" w:gutter="0"/>
          <w:cols w:space="708"/>
          <w:docGrid w:linePitch="360"/>
        </w:sectPr>
      </w:pPr>
    </w:p>
    <w:p w14:paraId="2A7B614F" w14:textId="77777777" w:rsidR="007C2726" w:rsidRPr="007C2726" w:rsidRDefault="007C2726" w:rsidP="007C2726">
      <w:pPr>
        <w:tabs>
          <w:tab w:val="left" w:pos="12474"/>
        </w:tabs>
        <w:jc w:val="right"/>
        <w:textAlignment w:val="baseline"/>
        <w:rPr>
          <w:color w:val="000000"/>
          <w:spacing w:val="1"/>
          <w:sz w:val="20"/>
          <w:szCs w:val="20"/>
        </w:rPr>
      </w:pPr>
      <w:r w:rsidRPr="007C2726">
        <w:rPr>
          <w:color w:val="000000"/>
          <w:spacing w:val="1"/>
          <w:sz w:val="20"/>
          <w:szCs w:val="20"/>
        </w:rPr>
        <w:lastRenderedPageBreak/>
        <w:t>Приложение 1</w:t>
      </w:r>
    </w:p>
    <w:p w14:paraId="5A50D93B" w14:textId="77777777" w:rsidR="007C2726" w:rsidRPr="007C2726" w:rsidRDefault="007C2726" w:rsidP="007C2726">
      <w:pPr>
        <w:tabs>
          <w:tab w:val="left" w:pos="12474"/>
        </w:tabs>
        <w:jc w:val="right"/>
        <w:textAlignment w:val="baseline"/>
        <w:rPr>
          <w:color w:val="000000"/>
          <w:spacing w:val="1"/>
          <w:sz w:val="20"/>
          <w:szCs w:val="20"/>
        </w:rPr>
      </w:pPr>
      <w:r w:rsidRPr="007C2726">
        <w:rPr>
          <w:color w:val="000000"/>
          <w:spacing w:val="1"/>
          <w:sz w:val="20"/>
          <w:szCs w:val="20"/>
        </w:rPr>
        <w:t>к Правилам организации</w:t>
      </w:r>
    </w:p>
    <w:p w14:paraId="6AAA9BDA" w14:textId="77777777" w:rsidR="007C2726" w:rsidRPr="007C2726" w:rsidRDefault="007C2726" w:rsidP="007C2726">
      <w:pPr>
        <w:tabs>
          <w:tab w:val="left" w:pos="12474"/>
        </w:tabs>
        <w:jc w:val="right"/>
        <w:textAlignment w:val="baseline"/>
        <w:rPr>
          <w:color w:val="000000"/>
          <w:spacing w:val="1"/>
          <w:sz w:val="20"/>
          <w:szCs w:val="20"/>
        </w:rPr>
      </w:pPr>
      <w:r w:rsidRPr="007C2726">
        <w:rPr>
          <w:color w:val="000000"/>
          <w:spacing w:val="1"/>
          <w:sz w:val="20"/>
          <w:szCs w:val="20"/>
        </w:rPr>
        <w:t>и проведения закупа</w:t>
      </w:r>
    </w:p>
    <w:p w14:paraId="2E29D7DB" w14:textId="77777777" w:rsidR="007C2726" w:rsidRPr="007C2726" w:rsidRDefault="007C2726" w:rsidP="007C2726">
      <w:pPr>
        <w:tabs>
          <w:tab w:val="left" w:pos="12474"/>
        </w:tabs>
        <w:jc w:val="right"/>
        <w:textAlignment w:val="baseline"/>
        <w:rPr>
          <w:color w:val="000000"/>
          <w:spacing w:val="1"/>
          <w:sz w:val="20"/>
          <w:szCs w:val="20"/>
        </w:rPr>
      </w:pPr>
      <w:r w:rsidRPr="007C2726">
        <w:rPr>
          <w:color w:val="000000"/>
          <w:spacing w:val="1"/>
          <w:sz w:val="20"/>
          <w:szCs w:val="20"/>
        </w:rPr>
        <w:t>лекарственных средств,</w:t>
      </w:r>
    </w:p>
    <w:p w14:paraId="164AC859" w14:textId="77777777" w:rsidR="007C2726" w:rsidRPr="007C2726" w:rsidRDefault="007C2726" w:rsidP="007C2726">
      <w:pPr>
        <w:tabs>
          <w:tab w:val="left" w:pos="12474"/>
        </w:tabs>
        <w:jc w:val="right"/>
        <w:textAlignment w:val="baseline"/>
        <w:rPr>
          <w:color w:val="000000"/>
          <w:spacing w:val="1"/>
          <w:sz w:val="20"/>
          <w:szCs w:val="20"/>
        </w:rPr>
      </w:pPr>
      <w:r w:rsidRPr="007C2726">
        <w:rPr>
          <w:color w:val="000000"/>
          <w:spacing w:val="1"/>
          <w:sz w:val="20"/>
          <w:szCs w:val="20"/>
        </w:rPr>
        <w:t>медицинских изделий</w:t>
      </w:r>
    </w:p>
    <w:p w14:paraId="4DF4C55D" w14:textId="77777777" w:rsidR="007C2726" w:rsidRPr="007C2726" w:rsidRDefault="007C2726" w:rsidP="007C2726">
      <w:pPr>
        <w:tabs>
          <w:tab w:val="left" w:pos="12474"/>
        </w:tabs>
        <w:jc w:val="right"/>
        <w:textAlignment w:val="baseline"/>
        <w:rPr>
          <w:color w:val="000000"/>
          <w:spacing w:val="1"/>
          <w:sz w:val="20"/>
          <w:szCs w:val="20"/>
        </w:rPr>
      </w:pPr>
      <w:r w:rsidRPr="007C2726">
        <w:rPr>
          <w:color w:val="000000"/>
          <w:spacing w:val="1"/>
          <w:sz w:val="20"/>
          <w:szCs w:val="20"/>
        </w:rPr>
        <w:t>и специализированных лечебных</w:t>
      </w:r>
    </w:p>
    <w:p w14:paraId="4244621E" w14:textId="77777777" w:rsidR="007C2726" w:rsidRPr="007C2726" w:rsidRDefault="007C2726" w:rsidP="007C2726">
      <w:pPr>
        <w:tabs>
          <w:tab w:val="left" w:pos="12474"/>
        </w:tabs>
        <w:jc w:val="right"/>
        <w:textAlignment w:val="baseline"/>
        <w:rPr>
          <w:color w:val="000000"/>
          <w:spacing w:val="1"/>
          <w:sz w:val="20"/>
          <w:szCs w:val="20"/>
        </w:rPr>
      </w:pPr>
      <w:r w:rsidRPr="007C2726">
        <w:rPr>
          <w:color w:val="000000"/>
          <w:spacing w:val="1"/>
          <w:sz w:val="20"/>
          <w:szCs w:val="20"/>
        </w:rPr>
        <w:t>продуктов в рамках</w:t>
      </w:r>
    </w:p>
    <w:p w14:paraId="5474F0DD" w14:textId="77777777" w:rsidR="007C2726" w:rsidRPr="007C2726" w:rsidRDefault="007C2726" w:rsidP="007C2726">
      <w:pPr>
        <w:tabs>
          <w:tab w:val="left" w:pos="12474"/>
        </w:tabs>
        <w:jc w:val="right"/>
        <w:textAlignment w:val="baseline"/>
        <w:rPr>
          <w:color w:val="000000"/>
          <w:spacing w:val="1"/>
          <w:sz w:val="20"/>
          <w:szCs w:val="20"/>
        </w:rPr>
      </w:pPr>
      <w:r w:rsidRPr="007C2726">
        <w:rPr>
          <w:color w:val="000000"/>
          <w:spacing w:val="1"/>
          <w:sz w:val="20"/>
          <w:szCs w:val="20"/>
        </w:rPr>
        <w:t>гарантированного объема</w:t>
      </w:r>
    </w:p>
    <w:p w14:paraId="25493191" w14:textId="77777777" w:rsidR="007C2726" w:rsidRPr="007C2726" w:rsidRDefault="007C2726" w:rsidP="007C2726">
      <w:pPr>
        <w:tabs>
          <w:tab w:val="left" w:pos="12474"/>
        </w:tabs>
        <w:jc w:val="right"/>
        <w:textAlignment w:val="baseline"/>
        <w:rPr>
          <w:color w:val="000000"/>
          <w:spacing w:val="1"/>
          <w:sz w:val="20"/>
          <w:szCs w:val="20"/>
        </w:rPr>
      </w:pPr>
      <w:r w:rsidRPr="007C2726">
        <w:rPr>
          <w:color w:val="000000"/>
          <w:spacing w:val="1"/>
          <w:sz w:val="20"/>
          <w:szCs w:val="20"/>
        </w:rPr>
        <w:t>бесплатной медицинской помощи,</w:t>
      </w:r>
    </w:p>
    <w:p w14:paraId="03FF5501" w14:textId="77777777" w:rsidR="007C2726" w:rsidRPr="007C2726" w:rsidRDefault="007C2726" w:rsidP="007C2726">
      <w:pPr>
        <w:tabs>
          <w:tab w:val="left" w:pos="12474"/>
        </w:tabs>
        <w:jc w:val="right"/>
        <w:textAlignment w:val="baseline"/>
        <w:rPr>
          <w:color w:val="000000"/>
          <w:spacing w:val="1"/>
          <w:sz w:val="20"/>
          <w:szCs w:val="20"/>
        </w:rPr>
      </w:pPr>
      <w:r w:rsidRPr="007C2726">
        <w:rPr>
          <w:color w:val="000000"/>
          <w:spacing w:val="1"/>
          <w:sz w:val="20"/>
          <w:szCs w:val="20"/>
        </w:rPr>
        <w:t>дополнительного объема</w:t>
      </w:r>
    </w:p>
    <w:p w14:paraId="756CCC38" w14:textId="77777777" w:rsidR="007C2726" w:rsidRPr="007C2726" w:rsidRDefault="007C2726" w:rsidP="007C2726">
      <w:pPr>
        <w:tabs>
          <w:tab w:val="left" w:pos="12474"/>
        </w:tabs>
        <w:jc w:val="right"/>
        <w:textAlignment w:val="baseline"/>
        <w:rPr>
          <w:color w:val="000000"/>
          <w:spacing w:val="1"/>
          <w:sz w:val="20"/>
          <w:szCs w:val="20"/>
        </w:rPr>
      </w:pPr>
      <w:r w:rsidRPr="007C2726">
        <w:rPr>
          <w:color w:val="000000"/>
          <w:spacing w:val="1"/>
          <w:sz w:val="20"/>
          <w:szCs w:val="20"/>
        </w:rPr>
        <w:t>медицинской помощи для лиц,</w:t>
      </w:r>
    </w:p>
    <w:p w14:paraId="69E37DC6" w14:textId="77777777" w:rsidR="007C2726" w:rsidRPr="007C2726" w:rsidRDefault="007C2726" w:rsidP="007C2726">
      <w:pPr>
        <w:tabs>
          <w:tab w:val="left" w:pos="12474"/>
        </w:tabs>
        <w:jc w:val="right"/>
        <w:textAlignment w:val="baseline"/>
        <w:rPr>
          <w:color w:val="000000"/>
          <w:spacing w:val="1"/>
          <w:sz w:val="20"/>
          <w:szCs w:val="20"/>
        </w:rPr>
      </w:pPr>
      <w:r w:rsidRPr="007C2726">
        <w:rPr>
          <w:color w:val="000000"/>
          <w:spacing w:val="1"/>
          <w:sz w:val="20"/>
          <w:szCs w:val="20"/>
        </w:rPr>
        <w:t>содержащихся в следственных</w:t>
      </w:r>
    </w:p>
    <w:p w14:paraId="575CF177" w14:textId="77777777" w:rsidR="007C2726" w:rsidRPr="007C2726" w:rsidRDefault="007C2726" w:rsidP="007C2726">
      <w:pPr>
        <w:tabs>
          <w:tab w:val="left" w:pos="12474"/>
        </w:tabs>
        <w:jc w:val="right"/>
        <w:textAlignment w:val="baseline"/>
        <w:rPr>
          <w:color w:val="000000"/>
          <w:spacing w:val="1"/>
          <w:sz w:val="20"/>
          <w:szCs w:val="20"/>
        </w:rPr>
      </w:pPr>
      <w:r w:rsidRPr="007C2726">
        <w:rPr>
          <w:color w:val="000000"/>
          <w:spacing w:val="1"/>
          <w:sz w:val="20"/>
          <w:szCs w:val="20"/>
        </w:rPr>
        <w:t>изоляторах и учреждениях</w:t>
      </w:r>
    </w:p>
    <w:p w14:paraId="23A84896" w14:textId="77777777" w:rsidR="007C2726" w:rsidRPr="007C2726" w:rsidRDefault="007C2726" w:rsidP="007C2726">
      <w:pPr>
        <w:tabs>
          <w:tab w:val="left" w:pos="12474"/>
        </w:tabs>
        <w:jc w:val="right"/>
        <w:textAlignment w:val="baseline"/>
        <w:rPr>
          <w:color w:val="000000"/>
          <w:spacing w:val="1"/>
          <w:sz w:val="20"/>
          <w:szCs w:val="20"/>
        </w:rPr>
      </w:pPr>
      <w:r w:rsidRPr="007C2726">
        <w:rPr>
          <w:color w:val="000000"/>
          <w:spacing w:val="1"/>
          <w:sz w:val="20"/>
          <w:szCs w:val="20"/>
        </w:rPr>
        <w:t>уголовно-исполнительной</w:t>
      </w:r>
    </w:p>
    <w:p w14:paraId="09F55A9E" w14:textId="77777777" w:rsidR="007C2726" w:rsidRPr="007C2726" w:rsidRDefault="007C2726" w:rsidP="007C2726">
      <w:pPr>
        <w:tabs>
          <w:tab w:val="left" w:pos="12474"/>
        </w:tabs>
        <w:jc w:val="right"/>
        <w:textAlignment w:val="baseline"/>
        <w:rPr>
          <w:color w:val="000000"/>
          <w:spacing w:val="1"/>
          <w:sz w:val="20"/>
          <w:szCs w:val="20"/>
        </w:rPr>
      </w:pPr>
      <w:r w:rsidRPr="007C2726">
        <w:rPr>
          <w:color w:val="000000"/>
          <w:spacing w:val="1"/>
          <w:sz w:val="20"/>
          <w:szCs w:val="20"/>
        </w:rPr>
        <w:t>(пенитенциарной)</w:t>
      </w:r>
    </w:p>
    <w:p w14:paraId="24A214C0" w14:textId="77777777" w:rsidR="007C2726" w:rsidRPr="007C2726" w:rsidRDefault="007C2726" w:rsidP="007C2726">
      <w:pPr>
        <w:tabs>
          <w:tab w:val="left" w:pos="12474"/>
        </w:tabs>
        <w:jc w:val="right"/>
        <w:textAlignment w:val="baseline"/>
        <w:rPr>
          <w:color w:val="000000"/>
          <w:spacing w:val="1"/>
          <w:sz w:val="20"/>
          <w:szCs w:val="20"/>
        </w:rPr>
      </w:pPr>
      <w:r w:rsidRPr="007C2726">
        <w:rPr>
          <w:color w:val="000000"/>
          <w:spacing w:val="1"/>
          <w:sz w:val="20"/>
          <w:szCs w:val="20"/>
        </w:rPr>
        <w:t>системы, за счет бюджетных</w:t>
      </w:r>
    </w:p>
    <w:p w14:paraId="7902C9CF" w14:textId="77777777" w:rsidR="007C2726" w:rsidRPr="007C2726" w:rsidRDefault="007C2726" w:rsidP="007C2726">
      <w:pPr>
        <w:tabs>
          <w:tab w:val="left" w:pos="12474"/>
        </w:tabs>
        <w:jc w:val="right"/>
        <w:textAlignment w:val="baseline"/>
        <w:rPr>
          <w:color w:val="000000"/>
          <w:spacing w:val="1"/>
          <w:sz w:val="20"/>
          <w:szCs w:val="20"/>
        </w:rPr>
      </w:pPr>
      <w:r w:rsidRPr="007C2726">
        <w:rPr>
          <w:color w:val="000000"/>
          <w:spacing w:val="1"/>
          <w:sz w:val="20"/>
          <w:szCs w:val="20"/>
        </w:rPr>
        <w:t>средств и (или) в системе</w:t>
      </w:r>
    </w:p>
    <w:p w14:paraId="7B051603" w14:textId="77777777" w:rsidR="007C2726" w:rsidRPr="007C2726" w:rsidRDefault="007C2726" w:rsidP="007C2726">
      <w:pPr>
        <w:tabs>
          <w:tab w:val="left" w:pos="12474"/>
        </w:tabs>
        <w:jc w:val="right"/>
        <w:textAlignment w:val="baseline"/>
        <w:rPr>
          <w:color w:val="000000"/>
          <w:spacing w:val="1"/>
          <w:sz w:val="20"/>
          <w:szCs w:val="20"/>
        </w:rPr>
      </w:pPr>
      <w:r w:rsidRPr="007C2726">
        <w:rPr>
          <w:color w:val="000000"/>
          <w:spacing w:val="1"/>
          <w:sz w:val="20"/>
          <w:szCs w:val="20"/>
        </w:rPr>
        <w:t>обязательного социального</w:t>
      </w:r>
    </w:p>
    <w:p w14:paraId="0D2A6F33" w14:textId="77777777" w:rsidR="007C2726" w:rsidRPr="007C2726" w:rsidRDefault="007C2726" w:rsidP="007C2726">
      <w:pPr>
        <w:tabs>
          <w:tab w:val="left" w:pos="12474"/>
        </w:tabs>
        <w:jc w:val="right"/>
        <w:textAlignment w:val="baseline"/>
        <w:rPr>
          <w:color w:val="000000"/>
          <w:spacing w:val="1"/>
          <w:sz w:val="20"/>
          <w:szCs w:val="20"/>
        </w:rPr>
      </w:pPr>
      <w:r w:rsidRPr="007C2726">
        <w:rPr>
          <w:color w:val="000000"/>
          <w:spacing w:val="1"/>
          <w:sz w:val="20"/>
          <w:szCs w:val="20"/>
        </w:rPr>
        <w:t>медицинского страхования,</w:t>
      </w:r>
    </w:p>
    <w:p w14:paraId="2FF89F9E" w14:textId="77777777" w:rsidR="007C2726" w:rsidRPr="007C2726" w:rsidRDefault="007C2726" w:rsidP="007C2726">
      <w:pPr>
        <w:tabs>
          <w:tab w:val="left" w:pos="12474"/>
        </w:tabs>
        <w:jc w:val="right"/>
        <w:textAlignment w:val="baseline"/>
        <w:rPr>
          <w:color w:val="000000"/>
          <w:spacing w:val="1"/>
          <w:sz w:val="20"/>
          <w:szCs w:val="20"/>
        </w:rPr>
      </w:pPr>
      <w:r w:rsidRPr="007C2726">
        <w:rPr>
          <w:color w:val="000000"/>
          <w:spacing w:val="1"/>
          <w:sz w:val="20"/>
          <w:szCs w:val="20"/>
        </w:rPr>
        <w:t>фармацевтических услуг</w:t>
      </w:r>
    </w:p>
    <w:p w14:paraId="70102AB1" w14:textId="77777777" w:rsidR="007C2726" w:rsidRPr="007C2726" w:rsidRDefault="007C2726" w:rsidP="007C2726">
      <w:pPr>
        <w:tabs>
          <w:tab w:val="left" w:pos="12474"/>
        </w:tabs>
        <w:jc w:val="right"/>
        <w:textAlignment w:val="baseline"/>
        <w:rPr>
          <w:color w:val="000000"/>
          <w:spacing w:val="1"/>
          <w:sz w:val="20"/>
          <w:szCs w:val="20"/>
        </w:rPr>
      </w:pPr>
      <w:r w:rsidRPr="007C2726">
        <w:rPr>
          <w:color w:val="000000"/>
          <w:spacing w:val="1"/>
          <w:sz w:val="20"/>
          <w:szCs w:val="20"/>
        </w:rPr>
        <w:t>Форма</w:t>
      </w:r>
    </w:p>
    <w:p w14:paraId="3742AE47" w14:textId="77777777" w:rsidR="007C2726" w:rsidRPr="007C2726" w:rsidRDefault="007C2726" w:rsidP="007C2726">
      <w:pPr>
        <w:tabs>
          <w:tab w:val="left" w:pos="12474"/>
        </w:tabs>
        <w:jc w:val="right"/>
        <w:textAlignment w:val="baseline"/>
        <w:rPr>
          <w:color w:val="000000"/>
          <w:spacing w:val="1"/>
          <w:sz w:val="20"/>
          <w:szCs w:val="20"/>
        </w:rPr>
      </w:pPr>
      <w:r w:rsidRPr="007C2726">
        <w:rPr>
          <w:color w:val="000000"/>
          <w:spacing w:val="1"/>
          <w:sz w:val="20"/>
          <w:szCs w:val="20"/>
        </w:rPr>
        <w:t>(Кому) ___________________</w:t>
      </w:r>
    </w:p>
    <w:p w14:paraId="1424BBE1" w14:textId="77777777" w:rsidR="007C2726" w:rsidRPr="007C2726" w:rsidRDefault="007C2726" w:rsidP="007C2726">
      <w:pPr>
        <w:tabs>
          <w:tab w:val="left" w:pos="12474"/>
        </w:tabs>
        <w:jc w:val="right"/>
        <w:textAlignment w:val="baseline"/>
        <w:rPr>
          <w:color w:val="000000"/>
          <w:spacing w:val="1"/>
          <w:sz w:val="20"/>
          <w:szCs w:val="20"/>
        </w:rPr>
      </w:pPr>
      <w:r w:rsidRPr="007C2726">
        <w:rPr>
          <w:color w:val="000000"/>
          <w:spacing w:val="1"/>
          <w:sz w:val="20"/>
          <w:szCs w:val="20"/>
        </w:rPr>
        <w:t>(наименование заказчика,</w:t>
      </w:r>
    </w:p>
    <w:p w14:paraId="6048514C" w14:textId="77777777" w:rsidR="007C2726" w:rsidRPr="007C2726" w:rsidRDefault="007C2726" w:rsidP="007C2726">
      <w:pPr>
        <w:tabs>
          <w:tab w:val="left" w:pos="12474"/>
        </w:tabs>
        <w:jc w:val="right"/>
        <w:textAlignment w:val="baseline"/>
        <w:rPr>
          <w:color w:val="000000"/>
          <w:spacing w:val="1"/>
          <w:sz w:val="20"/>
          <w:szCs w:val="20"/>
        </w:rPr>
      </w:pPr>
      <w:r w:rsidRPr="007C2726">
        <w:rPr>
          <w:color w:val="000000"/>
          <w:spacing w:val="1"/>
          <w:sz w:val="20"/>
          <w:szCs w:val="20"/>
        </w:rPr>
        <w:t>организатора закупа</w:t>
      </w:r>
    </w:p>
    <w:p w14:paraId="072B0E71" w14:textId="4373A3ED" w:rsidR="005655A5" w:rsidRDefault="007C2726" w:rsidP="007C2726">
      <w:pPr>
        <w:tabs>
          <w:tab w:val="left" w:pos="12474"/>
        </w:tabs>
        <w:jc w:val="right"/>
        <w:textAlignment w:val="baseline"/>
        <w:rPr>
          <w:color w:val="000000"/>
          <w:spacing w:val="1"/>
          <w:sz w:val="20"/>
          <w:szCs w:val="20"/>
        </w:rPr>
      </w:pPr>
      <w:r w:rsidRPr="007C2726">
        <w:rPr>
          <w:color w:val="000000"/>
          <w:spacing w:val="1"/>
          <w:sz w:val="20"/>
          <w:szCs w:val="20"/>
        </w:rPr>
        <w:t>или единого дистрибьютора)</w:t>
      </w:r>
    </w:p>
    <w:p w14:paraId="485EA8B0" w14:textId="65630F52" w:rsidR="007C2726" w:rsidRDefault="007C2726" w:rsidP="007C2726">
      <w:pPr>
        <w:tabs>
          <w:tab w:val="left" w:pos="12474"/>
        </w:tabs>
        <w:jc w:val="both"/>
        <w:textAlignment w:val="baseline"/>
        <w:rPr>
          <w:color w:val="000000"/>
          <w:spacing w:val="1"/>
          <w:sz w:val="20"/>
          <w:szCs w:val="20"/>
        </w:rPr>
      </w:pPr>
    </w:p>
    <w:p w14:paraId="79B878AD" w14:textId="77777777" w:rsidR="007C2726" w:rsidRPr="005134C8" w:rsidRDefault="007C2726" w:rsidP="007C2726">
      <w:pPr>
        <w:rPr>
          <w:sz w:val="20"/>
          <w:szCs w:val="20"/>
        </w:rPr>
      </w:pPr>
      <w:r w:rsidRPr="005134C8">
        <w:rPr>
          <w:b/>
          <w:color w:val="000000"/>
          <w:sz w:val="20"/>
          <w:szCs w:val="20"/>
        </w:rPr>
        <w:t>Заявка на участие в тендере</w:t>
      </w:r>
    </w:p>
    <w:p w14:paraId="34FA7FF5" w14:textId="77777777" w:rsidR="007C2726" w:rsidRPr="005134C8" w:rsidRDefault="007C2726" w:rsidP="007C2726">
      <w:pPr>
        <w:jc w:val="both"/>
        <w:rPr>
          <w:sz w:val="20"/>
          <w:szCs w:val="20"/>
        </w:rPr>
      </w:pPr>
      <w:bookmarkStart w:id="61" w:name="z1431"/>
      <w:r w:rsidRPr="005134C8">
        <w:rPr>
          <w:color w:val="000000"/>
          <w:sz w:val="20"/>
          <w:szCs w:val="20"/>
        </w:rPr>
        <w:t>      __________________________________________________________________</w:t>
      </w:r>
    </w:p>
    <w:bookmarkEnd w:id="61"/>
    <w:p w14:paraId="090B9E44" w14:textId="77777777" w:rsidR="007C2726" w:rsidRPr="005134C8" w:rsidRDefault="007C2726" w:rsidP="007C2726">
      <w:pPr>
        <w:jc w:val="both"/>
        <w:rPr>
          <w:sz w:val="20"/>
          <w:szCs w:val="20"/>
        </w:rPr>
      </w:pPr>
      <w:r w:rsidRPr="005134C8">
        <w:rPr>
          <w:color w:val="000000"/>
          <w:sz w:val="20"/>
          <w:szCs w:val="20"/>
        </w:rPr>
        <w:t>(наименование потенциального поставщика),</w:t>
      </w:r>
    </w:p>
    <w:p w14:paraId="1DC35C64" w14:textId="77777777" w:rsidR="007C2726" w:rsidRPr="005134C8" w:rsidRDefault="007C2726" w:rsidP="007C2726">
      <w:pPr>
        <w:jc w:val="both"/>
        <w:rPr>
          <w:sz w:val="20"/>
          <w:szCs w:val="20"/>
        </w:rPr>
      </w:pPr>
      <w:r w:rsidRPr="005134C8">
        <w:rPr>
          <w:color w:val="000000"/>
          <w:sz w:val="20"/>
          <w:szCs w:val="20"/>
        </w:rPr>
        <w:t>рассмотрев объявление/ тендерную документацию по проведению тендера №</w:t>
      </w:r>
    </w:p>
    <w:p w14:paraId="6ABC18F4" w14:textId="77777777" w:rsidR="007C2726" w:rsidRPr="005134C8" w:rsidRDefault="007C2726" w:rsidP="007C2726">
      <w:pPr>
        <w:jc w:val="both"/>
        <w:rPr>
          <w:sz w:val="20"/>
          <w:szCs w:val="20"/>
        </w:rPr>
      </w:pPr>
      <w:r w:rsidRPr="005134C8">
        <w:rPr>
          <w:color w:val="000000"/>
          <w:sz w:val="20"/>
          <w:szCs w:val="20"/>
        </w:rPr>
        <w:t>__________________________________________________________________,</w:t>
      </w:r>
    </w:p>
    <w:p w14:paraId="4D16446C" w14:textId="77777777" w:rsidR="007C2726" w:rsidRPr="005134C8" w:rsidRDefault="007C2726" w:rsidP="007C2726">
      <w:pPr>
        <w:jc w:val="both"/>
        <w:rPr>
          <w:sz w:val="20"/>
          <w:szCs w:val="20"/>
        </w:rPr>
      </w:pPr>
      <w:r w:rsidRPr="005134C8">
        <w:rPr>
          <w:color w:val="000000"/>
          <w:sz w:val="20"/>
          <w:szCs w:val="20"/>
        </w:rPr>
        <w:t>(название тендера)</w:t>
      </w:r>
    </w:p>
    <w:p w14:paraId="6A4BBFC5" w14:textId="77777777" w:rsidR="007C2726" w:rsidRPr="005134C8" w:rsidRDefault="007C2726" w:rsidP="007C2726">
      <w:pPr>
        <w:jc w:val="both"/>
        <w:rPr>
          <w:sz w:val="20"/>
          <w:szCs w:val="20"/>
        </w:rPr>
      </w:pPr>
      <w:r w:rsidRPr="005134C8">
        <w:rPr>
          <w:color w:val="000000"/>
          <w:sz w:val="20"/>
          <w:szCs w:val="20"/>
        </w:rPr>
        <w:t>получение которой настоящим удостоверяется (указывается, если получена</w:t>
      </w:r>
    </w:p>
    <w:p w14:paraId="7708CEEA" w14:textId="77777777" w:rsidR="007C2726" w:rsidRPr="005134C8" w:rsidRDefault="007C2726" w:rsidP="007C2726">
      <w:pPr>
        <w:jc w:val="both"/>
        <w:rPr>
          <w:sz w:val="20"/>
          <w:szCs w:val="20"/>
        </w:rPr>
      </w:pPr>
      <w:r w:rsidRPr="005134C8">
        <w:rPr>
          <w:color w:val="000000"/>
          <w:sz w:val="20"/>
          <w:szCs w:val="20"/>
        </w:rPr>
        <w:t>тендерная документация), настоящей</w:t>
      </w:r>
    </w:p>
    <w:p w14:paraId="27F6EBDC" w14:textId="77777777" w:rsidR="007C2726" w:rsidRPr="005134C8" w:rsidRDefault="007C2726" w:rsidP="007C2726">
      <w:pPr>
        <w:jc w:val="both"/>
        <w:rPr>
          <w:sz w:val="20"/>
          <w:szCs w:val="20"/>
        </w:rPr>
      </w:pPr>
      <w:r w:rsidRPr="005134C8">
        <w:rPr>
          <w:color w:val="000000"/>
          <w:sz w:val="20"/>
          <w:szCs w:val="20"/>
        </w:rPr>
        <w:t>заявкой выражает согласие осуществить поставку лекарственных средств</w:t>
      </w:r>
    </w:p>
    <w:p w14:paraId="46C30C58" w14:textId="77777777" w:rsidR="007C2726" w:rsidRPr="005134C8" w:rsidRDefault="007C2726" w:rsidP="007C2726">
      <w:pPr>
        <w:jc w:val="both"/>
        <w:rPr>
          <w:sz w:val="20"/>
          <w:szCs w:val="20"/>
        </w:rPr>
      </w:pPr>
      <w:r w:rsidRPr="005134C8">
        <w:rPr>
          <w:color w:val="000000"/>
          <w:sz w:val="20"/>
          <w:szCs w:val="20"/>
        </w:rPr>
        <w:t>/медицинских изделий/фармацевтических услуг в соответствии с условиями</w:t>
      </w:r>
    </w:p>
    <w:p w14:paraId="43BD795D" w14:textId="77777777" w:rsidR="007C2726" w:rsidRPr="005134C8" w:rsidRDefault="007C2726" w:rsidP="007C2726">
      <w:pPr>
        <w:jc w:val="both"/>
        <w:rPr>
          <w:sz w:val="20"/>
          <w:szCs w:val="20"/>
        </w:rPr>
      </w:pPr>
      <w:r w:rsidRPr="005134C8">
        <w:rPr>
          <w:color w:val="000000"/>
          <w:sz w:val="20"/>
          <w:szCs w:val="20"/>
        </w:rPr>
        <w:t>объявления/тендерной документацией по следующим лотам:</w:t>
      </w:r>
    </w:p>
    <w:p w14:paraId="56E5C61E" w14:textId="77777777" w:rsidR="007C2726" w:rsidRPr="005134C8" w:rsidRDefault="007C2726" w:rsidP="007C2726">
      <w:pPr>
        <w:jc w:val="both"/>
        <w:rPr>
          <w:sz w:val="20"/>
          <w:szCs w:val="20"/>
        </w:rPr>
      </w:pPr>
      <w:r w:rsidRPr="005134C8">
        <w:rPr>
          <w:color w:val="000000"/>
          <w:sz w:val="20"/>
          <w:szCs w:val="20"/>
        </w:rPr>
        <w:t>1) ________________ (номер лота) ____________________________________</w:t>
      </w:r>
    </w:p>
    <w:p w14:paraId="47EE44DD" w14:textId="77777777" w:rsidR="007C2726" w:rsidRPr="005134C8" w:rsidRDefault="007C2726" w:rsidP="007C2726">
      <w:pPr>
        <w:jc w:val="both"/>
        <w:rPr>
          <w:sz w:val="20"/>
          <w:szCs w:val="20"/>
        </w:rPr>
      </w:pPr>
      <w:r w:rsidRPr="005134C8">
        <w:rPr>
          <w:color w:val="000000"/>
          <w:sz w:val="20"/>
          <w:szCs w:val="20"/>
        </w:rPr>
        <w:t>(подробное описание лекарственных средств/медицинских изделий/</w:t>
      </w:r>
    </w:p>
    <w:p w14:paraId="1AD4B591" w14:textId="77777777" w:rsidR="007C2726" w:rsidRPr="005134C8" w:rsidRDefault="007C2726" w:rsidP="007C2726">
      <w:pPr>
        <w:jc w:val="both"/>
        <w:rPr>
          <w:sz w:val="20"/>
          <w:szCs w:val="20"/>
        </w:rPr>
      </w:pPr>
      <w:r w:rsidRPr="005134C8">
        <w:rPr>
          <w:color w:val="000000"/>
          <w:sz w:val="20"/>
          <w:szCs w:val="20"/>
        </w:rPr>
        <w:t>фармацевтических услуг)</w:t>
      </w:r>
    </w:p>
    <w:p w14:paraId="6D464900" w14:textId="77777777" w:rsidR="007C2726" w:rsidRPr="005134C8" w:rsidRDefault="007C2726" w:rsidP="007C2726">
      <w:pPr>
        <w:jc w:val="both"/>
        <w:rPr>
          <w:sz w:val="20"/>
          <w:szCs w:val="20"/>
        </w:rPr>
      </w:pPr>
      <w:r w:rsidRPr="005134C8">
        <w:rPr>
          <w:color w:val="000000"/>
          <w:sz w:val="20"/>
          <w:szCs w:val="20"/>
        </w:rPr>
        <w:t>2) __________________ (номер лота) __________________________________</w:t>
      </w:r>
    </w:p>
    <w:p w14:paraId="3C6B7039" w14:textId="77777777" w:rsidR="007C2726" w:rsidRPr="005134C8" w:rsidRDefault="007C2726" w:rsidP="007C2726">
      <w:pPr>
        <w:jc w:val="both"/>
        <w:rPr>
          <w:sz w:val="20"/>
          <w:szCs w:val="20"/>
        </w:rPr>
      </w:pPr>
      <w:r w:rsidRPr="005134C8">
        <w:rPr>
          <w:color w:val="000000"/>
          <w:sz w:val="20"/>
          <w:szCs w:val="20"/>
        </w:rPr>
        <w:t>(подробное описание лекарственных средств/медицинских изделий/</w:t>
      </w:r>
    </w:p>
    <w:p w14:paraId="00BD11DA" w14:textId="77777777" w:rsidR="007C2726" w:rsidRPr="005134C8" w:rsidRDefault="007C2726" w:rsidP="007C2726">
      <w:pPr>
        <w:jc w:val="both"/>
        <w:rPr>
          <w:sz w:val="20"/>
          <w:szCs w:val="20"/>
        </w:rPr>
      </w:pPr>
      <w:r w:rsidRPr="005134C8">
        <w:rPr>
          <w:color w:val="000000"/>
          <w:sz w:val="20"/>
          <w:szCs w:val="20"/>
        </w:rPr>
        <w:t>фармацевтических услуг)</w:t>
      </w:r>
    </w:p>
    <w:p w14:paraId="7062952F" w14:textId="77777777" w:rsidR="007C2726" w:rsidRPr="005134C8" w:rsidRDefault="007C2726" w:rsidP="007C2726">
      <w:pPr>
        <w:jc w:val="both"/>
        <w:rPr>
          <w:sz w:val="20"/>
          <w:szCs w:val="20"/>
        </w:rPr>
      </w:pPr>
      <w:r w:rsidRPr="005134C8">
        <w:rPr>
          <w:color w:val="000000"/>
          <w:sz w:val="20"/>
          <w:szCs w:val="20"/>
        </w:rPr>
        <w:t>в соответствии с условиями, правил организации и проведения закупа лекарственных</w:t>
      </w:r>
    </w:p>
    <w:p w14:paraId="110226BC" w14:textId="77777777" w:rsidR="007C2726" w:rsidRPr="005134C8" w:rsidRDefault="007C2726" w:rsidP="007C2726">
      <w:pPr>
        <w:jc w:val="both"/>
        <w:rPr>
          <w:sz w:val="20"/>
          <w:szCs w:val="20"/>
        </w:rPr>
      </w:pPr>
      <w:r w:rsidRPr="005134C8">
        <w:rPr>
          <w:color w:val="000000"/>
          <w:sz w:val="20"/>
          <w:szCs w:val="20"/>
        </w:rPr>
        <w:t>средств, медицинских изделий и специализированных лечебных продуктов в рамках</w:t>
      </w:r>
    </w:p>
    <w:p w14:paraId="1A94C6A7" w14:textId="77777777" w:rsidR="007C2726" w:rsidRPr="005134C8" w:rsidRDefault="007C2726" w:rsidP="007C2726">
      <w:pPr>
        <w:jc w:val="both"/>
        <w:rPr>
          <w:sz w:val="20"/>
          <w:szCs w:val="20"/>
        </w:rPr>
      </w:pPr>
      <w:r w:rsidRPr="005134C8">
        <w:rPr>
          <w:color w:val="000000"/>
          <w:sz w:val="20"/>
          <w:szCs w:val="20"/>
        </w:rPr>
        <w:t>гарантированного объема бесплатной медицинской помощи, дополнительного объема</w:t>
      </w:r>
    </w:p>
    <w:p w14:paraId="5895ABAA" w14:textId="77777777" w:rsidR="007C2726" w:rsidRPr="005134C8" w:rsidRDefault="007C2726" w:rsidP="007C2726">
      <w:pPr>
        <w:jc w:val="both"/>
        <w:rPr>
          <w:sz w:val="20"/>
          <w:szCs w:val="20"/>
        </w:rPr>
      </w:pPr>
      <w:r w:rsidRPr="005134C8">
        <w:rPr>
          <w:color w:val="000000"/>
          <w:sz w:val="20"/>
          <w:szCs w:val="20"/>
        </w:rPr>
        <w:t>медицинской помощи для лиц, содержащихся в следственных изоляторах</w:t>
      </w:r>
    </w:p>
    <w:p w14:paraId="00E77F0A" w14:textId="77777777" w:rsidR="007C2726" w:rsidRPr="005134C8" w:rsidRDefault="007C2726" w:rsidP="007C2726">
      <w:pPr>
        <w:jc w:val="both"/>
        <w:rPr>
          <w:sz w:val="20"/>
          <w:szCs w:val="20"/>
        </w:rPr>
      </w:pPr>
      <w:r w:rsidRPr="005134C8">
        <w:rPr>
          <w:color w:val="000000"/>
          <w:sz w:val="20"/>
          <w:szCs w:val="20"/>
        </w:rPr>
        <w:t>и учреждениях уголовно-исполнительной (пенитенциарной) системы, за счет</w:t>
      </w:r>
    </w:p>
    <w:p w14:paraId="4C0153C9" w14:textId="77777777" w:rsidR="007C2726" w:rsidRPr="005134C8" w:rsidRDefault="007C2726" w:rsidP="007C2726">
      <w:pPr>
        <w:jc w:val="both"/>
        <w:rPr>
          <w:sz w:val="20"/>
          <w:szCs w:val="20"/>
        </w:rPr>
      </w:pPr>
      <w:r w:rsidRPr="005134C8">
        <w:rPr>
          <w:color w:val="000000"/>
          <w:sz w:val="20"/>
          <w:szCs w:val="20"/>
        </w:rPr>
        <w:t>бюджетных средств и (или) в системе обязательного социального медицинского</w:t>
      </w:r>
    </w:p>
    <w:p w14:paraId="69F825DA" w14:textId="77777777" w:rsidR="007C2726" w:rsidRPr="005134C8" w:rsidRDefault="007C2726" w:rsidP="007C2726">
      <w:pPr>
        <w:jc w:val="both"/>
        <w:rPr>
          <w:sz w:val="20"/>
          <w:szCs w:val="20"/>
        </w:rPr>
      </w:pPr>
      <w:r w:rsidRPr="005134C8">
        <w:rPr>
          <w:color w:val="000000"/>
          <w:sz w:val="20"/>
          <w:szCs w:val="20"/>
        </w:rPr>
        <w:t>страхования, фармацевтических услуг (далее – Правила).</w:t>
      </w:r>
    </w:p>
    <w:p w14:paraId="6FD10DB6" w14:textId="77777777" w:rsidR="007C2726" w:rsidRPr="005134C8" w:rsidRDefault="007C2726" w:rsidP="007C2726">
      <w:pPr>
        <w:jc w:val="both"/>
        <w:rPr>
          <w:sz w:val="20"/>
          <w:szCs w:val="20"/>
        </w:rPr>
      </w:pPr>
      <w:r w:rsidRPr="005134C8">
        <w:rPr>
          <w:color w:val="000000"/>
          <w:sz w:val="20"/>
          <w:szCs w:val="20"/>
        </w:rPr>
        <w:t>Потенциальный поставщик подтверждает, что ознакомлен с условиями,</w:t>
      </w:r>
    </w:p>
    <w:p w14:paraId="4207E013" w14:textId="77777777" w:rsidR="007C2726" w:rsidRPr="005134C8" w:rsidRDefault="007C2726" w:rsidP="007C2726">
      <w:pPr>
        <w:jc w:val="both"/>
        <w:rPr>
          <w:sz w:val="20"/>
          <w:szCs w:val="20"/>
        </w:rPr>
      </w:pPr>
      <w:r w:rsidRPr="005134C8">
        <w:rPr>
          <w:color w:val="000000"/>
          <w:sz w:val="20"/>
          <w:szCs w:val="20"/>
        </w:rPr>
        <w:t>предусмотренными Правилами, и осведомлен об ответственности за предоставление</w:t>
      </w:r>
    </w:p>
    <w:p w14:paraId="432C148A" w14:textId="77777777" w:rsidR="007C2726" w:rsidRPr="005134C8" w:rsidRDefault="007C2726" w:rsidP="007C2726">
      <w:pPr>
        <w:jc w:val="both"/>
        <w:rPr>
          <w:sz w:val="20"/>
          <w:szCs w:val="20"/>
        </w:rPr>
      </w:pPr>
      <w:r w:rsidRPr="005134C8">
        <w:rPr>
          <w:color w:val="000000"/>
          <w:sz w:val="20"/>
          <w:szCs w:val="20"/>
        </w:rPr>
        <w:t>конкурсной комиссии недостоверных сведений о своей правомочности,</w:t>
      </w:r>
    </w:p>
    <w:p w14:paraId="0D1CD198" w14:textId="77777777" w:rsidR="007C2726" w:rsidRPr="005134C8" w:rsidRDefault="007C2726" w:rsidP="007C2726">
      <w:pPr>
        <w:jc w:val="both"/>
        <w:rPr>
          <w:sz w:val="20"/>
          <w:szCs w:val="20"/>
        </w:rPr>
      </w:pPr>
      <w:r w:rsidRPr="005134C8">
        <w:rPr>
          <w:color w:val="000000"/>
          <w:sz w:val="20"/>
          <w:szCs w:val="20"/>
        </w:rPr>
        <w:t>квалификации, качественных и иных характеристиках поставки медицинской</w:t>
      </w:r>
    </w:p>
    <w:p w14:paraId="25A1776E" w14:textId="77777777" w:rsidR="007C2726" w:rsidRPr="005134C8" w:rsidRDefault="007C2726" w:rsidP="007C2726">
      <w:pPr>
        <w:jc w:val="both"/>
        <w:rPr>
          <w:sz w:val="20"/>
          <w:szCs w:val="20"/>
        </w:rPr>
      </w:pPr>
      <w:r w:rsidRPr="005134C8">
        <w:rPr>
          <w:color w:val="000000"/>
          <w:sz w:val="20"/>
          <w:szCs w:val="20"/>
        </w:rPr>
        <w:t>техники, а также иных ограничениях, предусмотренных действующим</w:t>
      </w:r>
    </w:p>
    <w:p w14:paraId="3E6F8E2E" w14:textId="77777777" w:rsidR="007C2726" w:rsidRPr="005134C8" w:rsidRDefault="007C2726" w:rsidP="007C2726">
      <w:pPr>
        <w:jc w:val="both"/>
        <w:rPr>
          <w:sz w:val="20"/>
          <w:szCs w:val="20"/>
        </w:rPr>
      </w:pPr>
      <w:r w:rsidRPr="005134C8">
        <w:rPr>
          <w:color w:val="000000"/>
          <w:sz w:val="20"/>
          <w:szCs w:val="20"/>
        </w:rPr>
        <w:t>законодательством Республики Казахстан.</w:t>
      </w:r>
    </w:p>
    <w:p w14:paraId="58AE3EAB" w14:textId="77777777" w:rsidR="007C2726" w:rsidRPr="005134C8" w:rsidRDefault="007C2726" w:rsidP="007C2726">
      <w:pPr>
        <w:jc w:val="both"/>
        <w:rPr>
          <w:sz w:val="20"/>
          <w:szCs w:val="20"/>
        </w:rPr>
      </w:pPr>
      <w:r w:rsidRPr="005134C8">
        <w:rPr>
          <w:color w:val="000000"/>
          <w:sz w:val="20"/>
          <w:szCs w:val="20"/>
        </w:rPr>
        <w:t>Потенциальный поставщик подтверждает достоверность сведений в данной заявке</w:t>
      </w:r>
    </w:p>
    <w:p w14:paraId="2FA71CA9" w14:textId="77777777" w:rsidR="007C2726" w:rsidRPr="005134C8" w:rsidRDefault="007C2726" w:rsidP="007C2726">
      <w:pPr>
        <w:jc w:val="both"/>
        <w:rPr>
          <w:sz w:val="20"/>
          <w:szCs w:val="20"/>
        </w:rPr>
      </w:pPr>
      <w:r w:rsidRPr="005134C8">
        <w:rPr>
          <w:color w:val="000000"/>
          <w:sz w:val="20"/>
          <w:szCs w:val="20"/>
        </w:rPr>
        <w:t>и прилагаемых к ней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7C2726" w:rsidRPr="005134C8" w14:paraId="2D0976DC" w14:textId="77777777" w:rsidTr="007C272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034082" w14:textId="77777777" w:rsidR="007C2726" w:rsidRPr="005134C8" w:rsidRDefault="007C2726" w:rsidP="007C2726">
            <w:pPr>
              <w:spacing w:after="20"/>
              <w:ind w:left="20"/>
              <w:jc w:val="both"/>
              <w:rPr>
                <w:sz w:val="20"/>
                <w:szCs w:val="20"/>
              </w:rPr>
            </w:pPr>
            <w:r w:rsidRPr="005134C8">
              <w:rPr>
                <w:color w:val="000000"/>
                <w:sz w:val="20"/>
                <w:szCs w:val="20"/>
              </w:rPr>
              <w:t>№ п\п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CE8F25" w14:textId="77777777" w:rsidR="007C2726" w:rsidRPr="005134C8" w:rsidRDefault="007C2726" w:rsidP="007C2726">
            <w:pPr>
              <w:spacing w:after="20"/>
              <w:ind w:left="20"/>
              <w:jc w:val="both"/>
              <w:rPr>
                <w:sz w:val="20"/>
                <w:szCs w:val="20"/>
              </w:rPr>
            </w:pPr>
            <w:r w:rsidRPr="005134C8">
              <w:rPr>
                <w:color w:val="000000"/>
                <w:sz w:val="20"/>
                <w:szCs w:val="20"/>
              </w:rPr>
              <w:t>Наименование документа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566911" w14:textId="77777777" w:rsidR="007C2726" w:rsidRPr="005134C8" w:rsidRDefault="007C2726" w:rsidP="007C2726">
            <w:pPr>
              <w:spacing w:after="20"/>
              <w:ind w:left="20"/>
              <w:jc w:val="both"/>
              <w:rPr>
                <w:sz w:val="20"/>
                <w:szCs w:val="20"/>
              </w:rPr>
            </w:pPr>
            <w:r w:rsidRPr="005134C8">
              <w:rPr>
                <w:color w:val="000000"/>
                <w:sz w:val="20"/>
                <w:szCs w:val="20"/>
              </w:rPr>
              <w:t>Количество листов</w:t>
            </w:r>
          </w:p>
        </w:tc>
      </w:tr>
      <w:tr w:rsidR="007C2726" w:rsidRPr="005134C8" w14:paraId="20B2F05A" w14:textId="77777777" w:rsidTr="007C272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21ACE9" w14:textId="77777777" w:rsidR="007C2726" w:rsidRPr="005134C8" w:rsidRDefault="007C2726" w:rsidP="007C2726">
            <w:pPr>
              <w:spacing w:after="20"/>
              <w:ind w:left="20"/>
              <w:jc w:val="both"/>
              <w:rPr>
                <w:sz w:val="20"/>
                <w:szCs w:val="20"/>
              </w:rPr>
            </w:pPr>
          </w:p>
          <w:p w14:paraId="29F3626E" w14:textId="77777777" w:rsidR="007C2726" w:rsidRPr="005134C8" w:rsidRDefault="007C2726" w:rsidP="007C2726">
            <w:pPr>
              <w:spacing w:after="20"/>
              <w:ind w:left="20"/>
              <w:jc w:val="both"/>
              <w:rPr>
                <w:sz w:val="20"/>
                <w:szCs w:val="20"/>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13CC22" w14:textId="77777777" w:rsidR="007C2726" w:rsidRPr="005134C8" w:rsidRDefault="007C2726" w:rsidP="007C2726">
            <w:pPr>
              <w:spacing w:after="20"/>
              <w:ind w:left="20"/>
              <w:jc w:val="both"/>
              <w:rPr>
                <w:sz w:val="20"/>
                <w:szCs w:val="20"/>
              </w:rPr>
            </w:pPr>
          </w:p>
          <w:p w14:paraId="078B1AB5" w14:textId="77777777" w:rsidR="007C2726" w:rsidRPr="005134C8" w:rsidRDefault="007C2726" w:rsidP="007C2726">
            <w:pPr>
              <w:spacing w:after="20"/>
              <w:ind w:left="20"/>
              <w:jc w:val="both"/>
              <w:rPr>
                <w:sz w:val="20"/>
                <w:szCs w:val="20"/>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8C4A06" w14:textId="77777777" w:rsidR="007C2726" w:rsidRPr="005134C8" w:rsidRDefault="007C2726" w:rsidP="007C2726">
            <w:pPr>
              <w:spacing w:after="20"/>
              <w:ind w:left="20"/>
              <w:jc w:val="both"/>
              <w:rPr>
                <w:sz w:val="20"/>
                <w:szCs w:val="20"/>
              </w:rPr>
            </w:pPr>
          </w:p>
          <w:p w14:paraId="6700B1D4" w14:textId="77777777" w:rsidR="007C2726" w:rsidRPr="005134C8" w:rsidRDefault="007C2726" w:rsidP="007C2726">
            <w:pPr>
              <w:spacing w:after="20"/>
              <w:ind w:left="20"/>
              <w:jc w:val="both"/>
              <w:rPr>
                <w:sz w:val="20"/>
                <w:szCs w:val="20"/>
              </w:rPr>
            </w:pPr>
          </w:p>
        </w:tc>
      </w:tr>
    </w:tbl>
    <w:p w14:paraId="0BBB7A79" w14:textId="77777777" w:rsidR="007C2726" w:rsidRPr="005134C8" w:rsidRDefault="007C2726" w:rsidP="007C2726">
      <w:pPr>
        <w:jc w:val="both"/>
        <w:rPr>
          <w:sz w:val="20"/>
          <w:szCs w:val="20"/>
        </w:rPr>
      </w:pPr>
      <w:bookmarkStart w:id="62" w:name="z1432"/>
      <w:r w:rsidRPr="005134C8">
        <w:rPr>
          <w:color w:val="000000"/>
          <w:sz w:val="20"/>
          <w:szCs w:val="20"/>
        </w:rPr>
        <w:t>      Настоящая заявка действует до подведения итогов тендера.</w:t>
      </w:r>
    </w:p>
    <w:bookmarkEnd w:id="62"/>
    <w:p w14:paraId="32563C44" w14:textId="77777777" w:rsidR="007C2726" w:rsidRPr="005134C8" w:rsidRDefault="007C2726" w:rsidP="007C2726">
      <w:pPr>
        <w:jc w:val="both"/>
        <w:rPr>
          <w:sz w:val="20"/>
          <w:szCs w:val="20"/>
        </w:rPr>
      </w:pPr>
      <w:r w:rsidRPr="005134C8">
        <w:rPr>
          <w:color w:val="000000"/>
          <w:sz w:val="20"/>
          <w:szCs w:val="20"/>
        </w:rPr>
        <w:t>Должность, Ф.И.О. (при его наличии) и подпись лица, имеющего полномочия</w:t>
      </w:r>
    </w:p>
    <w:p w14:paraId="3152BB0B" w14:textId="77777777" w:rsidR="007C2726" w:rsidRPr="005134C8" w:rsidRDefault="007C2726" w:rsidP="007C2726">
      <w:pPr>
        <w:jc w:val="both"/>
        <w:rPr>
          <w:sz w:val="20"/>
          <w:szCs w:val="20"/>
        </w:rPr>
      </w:pPr>
      <w:r w:rsidRPr="005134C8">
        <w:rPr>
          <w:color w:val="000000"/>
          <w:sz w:val="20"/>
          <w:szCs w:val="20"/>
        </w:rPr>
        <w:t>подписать тендерную заявку от имени и по поручению</w:t>
      </w:r>
    </w:p>
    <w:p w14:paraId="4DDE73A1" w14:textId="77777777" w:rsidR="007C2726" w:rsidRPr="005134C8" w:rsidRDefault="007C2726" w:rsidP="007C2726">
      <w:pPr>
        <w:jc w:val="both"/>
        <w:rPr>
          <w:sz w:val="20"/>
          <w:szCs w:val="20"/>
        </w:rPr>
      </w:pPr>
      <w:r w:rsidRPr="005134C8">
        <w:rPr>
          <w:color w:val="000000"/>
          <w:sz w:val="20"/>
          <w:szCs w:val="20"/>
        </w:rPr>
        <w:t>___________________________ (наименование потенциального поставщика)</w:t>
      </w:r>
    </w:p>
    <w:tbl>
      <w:tblPr>
        <w:tblW w:w="12300" w:type="dxa"/>
        <w:tblCellSpacing w:w="0" w:type="auto"/>
        <w:tblLayout w:type="fixed"/>
        <w:tblLook w:val="04A0" w:firstRow="1" w:lastRow="0" w:firstColumn="1" w:lastColumn="0" w:noHBand="0" w:noVBand="1"/>
      </w:tblPr>
      <w:tblGrid>
        <w:gridCol w:w="6150"/>
        <w:gridCol w:w="6150"/>
      </w:tblGrid>
      <w:tr w:rsidR="007C2726" w:rsidRPr="005134C8" w14:paraId="5792A2C1" w14:textId="77777777" w:rsidTr="005134C8">
        <w:trPr>
          <w:trHeight w:val="30"/>
          <w:tblCellSpacing w:w="0" w:type="auto"/>
        </w:trPr>
        <w:tc>
          <w:tcPr>
            <w:tcW w:w="6150" w:type="dxa"/>
            <w:tcMar>
              <w:top w:w="15" w:type="dxa"/>
              <w:left w:w="15" w:type="dxa"/>
              <w:bottom w:w="15" w:type="dxa"/>
              <w:right w:w="15" w:type="dxa"/>
            </w:tcMar>
            <w:vAlign w:val="center"/>
          </w:tcPr>
          <w:p w14:paraId="6A06D123" w14:textId="77777777" w:rsidR="007C2726" w:rsidRPr="005134C8" w:rsidRDefault="007C2726" w:rsidP="007C2726">
            <w:pPr>
              <w:spacing w:after="20"/>
              <w:ind w:left="20"/>
              <w:jc w:val="both"/>
              <w:rPr>
                <w:sz w:val="20"/>
                <w:szCs w:val="20"/>
              </w:rPr>
            </w:pPr>
            <w:r w:rsidRPr="005134C8">
              <w:rPr>
                <w:color w:val="000000"/>
                <w:sz w:val="20"/>
                <w:szCs w:val="20"/>
              </w:rPr>
              <w:t>Печать (при наличии)</w:t>
            </w:r>
          </w:p>
        </w:tc>
        <w:tc>
          <w:tcPr>
            <w:tcW w:w="6150" w:type="dxa"/>
            <w:tcMar>
              <w:top w:w="15" w:type="dxa"/>
              <w:left w:w="15" w:type="dxa"/>
              <w:bottom w:w="15" w:type="dxa"/>
              <w:right w:w="15" w:type="dxa"/>
            </w:tcMar>
            <w:vAlign w:val="center"/>
          </w:tcPr>
          <w:p w14:paraId="229209E7" w14:textId="77777777" w:rsidR="007C2726" w:rsidRPr="005134C8" w:rsidRDefault="007C2726" w:rsidP="007C2726">
            <w:pPr>
              <w:spacing w:after="20"/>
              <w:ind w:left="20"/>
              <w:jc w:val="both"/>
              <w:rPr>
                <w:sz w:val="20"/>
                <w:szCs w:val="20"/>
              </w:rPr>
            </w:pPr>
            <w:r w:rsidRPr="005134C8">
              <w:rPr>
                <w:color w:val="000000"/>
                <w:sz w:val="20"/>
                <w:szCs w:val="20"/>
              </w:rPr>
              <w:t>"___" _______ 20__г.</w:t>
            </w:r>
          </w:p>
        </w:tc>
      </w:tr>
      <w:tr w:rsidR="007C2726" w:rsidRPr="005134C8" w14:paraId="1E127C13" w14:textId="77777777" w:rsidTr="005134C8">
        <w:trPr>
          <w:trHeight w:val="30"/>
          <w:tblCellSpacing w:w="0" w:type="auto"/>
        </w:trPr>
        <w:tc>
          <w:tcPr>
            <w:tcW w:w="6150" w:type="dxa"/>
            <w:tcMar>
              <w:top w:w="15" w:type="dxa"/>
              <w:left w:w="15" w:type="dxa"/>
              <w:bottom w:w="15" w:type="dxa"/>
              <w:right w:w="15" w:type="dxa"/>
            </w:tcMar>
            <w:vAlign w:val="center"/>
          </w:tcPr>
          <w:p w14:paraId="2F7ABD07" w14:textId="77777777" w:rsidR="007C2726" w:rsidRPr="005134C8" w:rsidRDefault="007C2726" w:rsidP="007C2726">
            <w:pPr>
              <w:spacing w:after="20"/>
              <w:ind w:left="20"/>
              <w:jc w:val="both"/>
              <w:rPr>
                <w:sz w:val="20"/>
                <w:szCs w:val="20"/>
              </w:rPr>
            </w:pPr>
          </w:p>
          <w:p w14:paraId="12B27323" w14:textId="77777777" w:rsidR="007C2726" w:rsidRPr="005134C8" w:rsidRDefault="007C2726" w:rsidP="007C2726">
            <w:pPr>
              <w:spacing w:after="20"/>
              <w:ind w:left="20"/>
              <w:jc w:val="both"/>
              <w:rPr>
                <w:sz w:val="20"/>
                <w:szCs w:val="20"/>
              </w:rPr>
            </w:pPr>
          </w:p>
        </w:tc>
        <w:tc>
          <w:tcPr>
            <w:tcW w:w="6150" w:type="dxa"/>
            <w:tcMar>
              <w:top w:w="15" w:type="dxa"/>
              <w:left w:w="15" w:type="dxa"/>
              <w:bottom w:w="15" w:type="dxa"/>
              <w:right w:w="15" w:type="dxa"/>
            </w:tcMar>
            <w:vAlign w:val="center"/>
          </w:tcPr>
          <w:p w14:paraId="62F7C507" w14:textId="77777777" w:rsidR="007C2726" w:rsidRPr="005134C8" w:rsidRDefault="007C2726" w:rsidP="007C2726">
            <w:pPr>
              <w:spacing w:after="20"/>
              <w:ind w:left="20"/>
              <w:jc w:val="both"/>
              <w:rPr>
                <w:sz w:val="20"/>
                <w:szCs w:val="20"/>
              </w:rPr>
            </w:pPr>
          </w:p>
          <w:p w14:paraId="564E8A0A" w14:textId="77777777" w:rsidR="007C2726" w:rsidRPr="005134C8" w:rsidRDefault="007C2726" w:rsidP="007C2726">
            <w:pPr>
              <w:spacing w:after="20"/>
              <w:ind w:left="20"/>
              <w:jc w:val="both"/>
              <w:rPr>
                <w:sz w:val="20"/>
                <w:szCs w:val="20"/>
              </w:rPr>
            </w:pPr>
          </w:p>
        </w:tc>
      </w:tr>
    </w:tbl>
    <w:tbl>
      <w:tblPr>
        <w:tblpPr w:leftFromText="180" w:rightFromText="180" w:vertAnchor="text" w:horzAnchor="margin" w:tblpXSpec="right" w:tblpY="-733"/>
        <w:tblW w:w="2409" w:type="dxa"/>
        <w:tblCellSpacing w:w="0" w:type="auto"/>
        <w:tblLayout w:type="fixed"/>
        <w:tblLook w:val="04A0" w:firstRow="1" w:lastRow="0" w:firstColumn="1" w:lastColumn="0" w:noHBand="0" w:noVBand="1"/>
      </w:tblPr>
      <w:tblGrid>
        <w:gridCol w:w="2409"/>
      </w:tblGrid>
      <w:tr w:rsidR="005134C8" w:rsidRPr="00603B78" w14:paraId="329B2EA2" w14:textId="77777777" w:rsidTr="005134C8">
        <w:trPr>
          <w:trHeight w:val="30"/>
          <w:tblCellSpacing w:w="0" w:type="auto"/>
        </w:trPr>
        <w:tc>
          <w:tcPr>
            <w:tcW w:w="2409" w:type="dxa"/>
            <w:tcMar>
              <w:top w:w="15" w:type="dxa"/>
              <w:left w:w="15" w:type="dxa"/>
              <w:bottom w:w="15" w:type="dxa"/>
              <w:right w:w="15" w:type="dxa"/>
            </w:tcMar>
            <w:vAlign w:val="center"/>
          </w:tcPr>
          <w:p w14:paraId="66A066F8" w14:textId="77777777" w:rsidR="005134C8" w:rsidRPr="00603B78" w:rsidRDefault="005134C8" w:rsidP="005134C8">
            <w:r w:rsidRPr="00603B78">
              <w:rPr>
                <w:color w:val="000000"/>
                <w:sz w:val="20"/>
              </w:rPr>
              <w:lastRenderedPageBreak/>
              <w:t>Приложение 2</w:t>
            </w:r>
            <w:r w:rsidRPr="00603B78">
              <w:br/>
            </w:r>
            <w:r w:rsidRPr="00603B78">
              <w:rPr>
                <w:color w:val="000000"/>
                <w:sz w:val="20"/>
              </w:rPr>
              <w:t>к Правилам организации</w:t>
            </w:r>
            <w:r w:rsidRPr="00603B78">
              <w:br/>
            </w:r>
            <w:r w:rsidRPr="00603B78">
              <w:rPr>
                <w:color w:val="000000"/>
                <w:sz w:val="20"/>
              </w:rPr>
              <w:t>и проведения закупа</w:t>
            </w:r>
            <w:r w:rsidRPr="00603B78">
              <w:br/>
            </w:r>
            <w:r w:rsidRPr="00603B78">
              <w:rPr>
                <w:color w:val="000000"/>
                <w:sz w:val="20"/>
              </w:rPr>
              <w:t>лекарственных средств,</w:t>
            </w:r>
            <w:r w:rsidRPr="00603B78">
              <w:br/>
            </w:r>
            <w:r w:rsidRPr="00603B78">
              <w:rPr>
                <w:color w:val="000000"/>
                <w:sz w:val="20"/>
              </w:rPr>
              <w:t>медицинских изделий</w:t>
            </w:r>
            <w:r w:rsidRPr="00603B78">
              <w:br/>
            </w:r>
            <w:r w:rsidRPr="00603B78">
              <w:rPr>
                <w:color w:val="000000"/>
                <w:sz w:val="20"/>
              </w:rPr>
              <w:t>и специализированных</w:t>
            </w:r>
            <w:r w:rsidRPr="00603B78">
              <w:br/>
            </w:r>
            <w:r w:rsidRPr="00603B78">
              <w:rPr>
                <w:color w:val="000000"/>
                <w:sz w:val="20"/>
              </w:rPr>
              <w:t>лечебных продуктов в рамках</w:t>
            </w:r>
            <w:r w:rsidRPr="00603B78">
              <w:br/>
            </w:r>
            <w:r w:rsidRPr="00603B78">
              <w:rPr>
                <w:color w:val="000000"/>
                <w:sz w:val="20"/>
              </w:rPr>
              <w:t>гарантированного объема</w:t>
            </w:r>
            <w:r w:rsidRPr="00603B78">
              <w:br/>
            </w:r>
            <w:r w:rsidRPr="00603B78">
              <w:rPr>
                <w:color w:val="000000"/>
                <w:sz w:val="20"/>
              </w:rPr>
              <w:t>бесплатной медицинской помощи,</w:t>
            </w:r>
            <w:r w:rsidRPr="00603B78">
              <w:br/>
            </w:r>
            <w:r w:rsidRPr="00603B78">
              <w:rPr>
                <w:color w:val="000000"/>
                <w:sz w:val="20"/>
              </w:rPr>
              <w:t>дополнительного объема</w:t>
            </w:r>
            <w:r w:rsidRPr="00603B78">
              <w:br/>
            </w:r>
            <w:r w:rsidRPr="00603B78">
              <w:rPr>
                <w:color w:val="000000"/>
                <w:sz w:val="20"/>
              </w:rPr>
              <w:t>медицинской помощи для лиц,</w:t>
            </w:r>
            <w:r w:rsidRPr="00603B78">
              <w:br/>
            </w:r>
            <w:r w:rsidRPr="00603B78">
              <w:rPr>
                <w:color w:val="000000"/>
                <w:sz w:val="20"/>
              </w:rPr>
              <w:t>содержащихся в следственных</w:t>
            </w:r>
            <w:r w:rsidRPr="00603B78">
              <w:br/>
            </w:r>
            <w:r w:rsidRPr="00603B78">
              <w:rPr>
                <w:color w:val="000000"/>
                <w:sz w:val="20"/>
              </w:rPr>
              <w:t>изоляторах и учреждениях</w:t>
            </w:r>
            <w:r w:rsidRPr="00603B78">
              <w:br/>
            </w:r>
            <w:r w:rsidRPr="00603B78">
              <w:rPr>
                <w:color w:val="000000"/>
                <w:sz w:val="20"/>
              </w:rPr>
              <w:t>уголовно-исполнительной</w:t>
            </w:r>
            <w:r w:rsidRPr="00603B78">
              <w:br/>
            </w:r>
            <w:r w:rsidRPr="00603B78">
              <w:rPr>
                <w:color w:val="000000"/>
                <w:sz w:val="20"/>
              </w:rPr>
              <w:t>(пенитенциарной)</w:t>
            </w:r>
            <w:r w:rsidRPr="00603B78">
              <w:br/>
            </w:r>
            <w:r w:rsidRPr="00603B78">
              <w:rPr>
                <w:color w:val="000000"/>
                <w:sz w:val="20"/>
              </w:rPr>
              <w:t>системы, за счет бюджетных</w:t>
            </w:r>
            <w:r w:rsidRPr="00603B78">
              <w:br/>
            </w:r>
            <w:r w:rsidRPr="00603B78">
              <w:rPr>
                <w:color w:val="000000"/>
                <w:sz w:val="20"/>
              </w:rPr>
              <w:t>средств и (или) в системе</w:t>
            </w:r>
            <w:r w:rsidRPr="00603B78">
              <w:br/>
            </w:r>
            <w:r w:rsidRPr="00603B78">
              <w:rPr>
                <w:color w:val="000000"/>
                <w:sz w:val="20"/>
              </w:rPr>
              <w:t>обязательного социального</w:t>
            </w:r>
            <w:r w:rsidRPr="00603B78">
              <w:br/>
            </w:r>
            <w:r w:rsidRPr="00603B78">
              <w:rPr>
                <w:color w:val="000000"/>
                <w:sz w:val="20"/>
              </w:rPr>
              <w:t>медицинского страхования,</w:t>
            </w:r>
            <w:r w:rsidRPr="00603B78">
              <w:br/>
            </w:r>
            <w:r w:rsidRPr="00603B78">
              <w:rPr>
                <w:color w:val="000000"/>
                <w:sz w:val="20"/>
              </w:rPr>
              <w:t>фармацевтических услуг</w:t>
            </w:r>
          </w:p>
        </w:tc>
      </w:tr>
      <w:tr w:rsidR="005134C8" w14:paraId="157C80A7" w14:textId="77777777" w:rsidTr="005134C8">
        <w:trPr>
          <w:trHeight w:val="30"/>
          <w:tblCellSpacing w:w="0" w:type="auto"/>
        </w:trPr>
        <w:tc>
          <w:tcPr>
            <w:tcW w:w="2409" w:type="dxa"/>
            <w:tcMar>
              <w:top w:w="15" w:type="dxa"/>
              <w:left w:w="15" w:type="dxa"/>
              <w:bottom w:w="15" w:type="dxa"/>
              <w:right w:w="15" w:type="dxa"/>
            </w:tcMar>
            <w:vAlign w:val="center"/>
          </w:tcPr>
          <w:p w14:paraId="0658BDF8" w14:textId="77777777" w:rsidR="005134C8" w:rsidRDefault="005134C8" w:rsidP="005134C8">
            <w:r>
              <w:rPr>
                <w:color w:val="000000"/>
                <w:sz w:val="20"/>
              </w:rPr>
              <w:t>Форма</w:t>
            </w:r>
          </w:p>
        </w:tc>
      </w:tr>
    </w:tbl>
    <w:p w14:paraId="041FB2C8" w14:textId="4F1A615F" w:rsidR="007C2726" w:rsidRDefault="007C2726" w:rsidP="007C2726">
      <w:pPr>
        <w:ind w:firstLine="708"/>
        <w:rPr>
          <w:sz w:val="20"/>
          <w:szCs w:val="20"/>
        </w:rPr>
      </w:pPr>
    </w:p>
    <w:p w14:paraId="0800E81F" w14:textId="77777777" w:rsidR="005134C8" w:rsidRPr="005134C8" w:rsidRDefault="005134C8" w:rsidP="005134C8">
      <w:pPr>
        <w:rPr>
          <w:sz w:val="20"/>
          <w:szCs w:val="20"/>
        </w:rPr>
      </w:pPr>
      <w:r w:rsidRPr="005134C8">
        <w:rPr>
          <w:b/>
          <w:color w:val="000000"/>
          <w:sz w:val="20"/>
          <w:szCs w:val="20"/>
        </w:rPr>
        <w:t>Ценовое предложение потенциального поставщика</w:t>
      </w:r>
      <w:r w:rsidRPr="005134C8">
        <w:rPr>
          <w:sz w:val="20"/>
          <w:szCs w:val="20"/>
        </w:rPr>
        <w:br/>
      </w:r>
      <w:r w:rsidRPr="005134C8">
        <w:rPr>
          <w:b/>
          <w:color w:val="000000"/>
          <w:sz w:val="20"/>
          <w:szCs w:val="20"/>
        </w:rPr>
        <w:t>__________________________________________________________</w:t>
      </w:r>
      <w:r w:rsidRPr="005134C8">
        <w:rPr>
          <w:sz w:val="20"/>
          <w:szCs w:val="20"/>
        </w:rPr>
        <w:br/>
      </w:r>
      <w:r w:rsidRPr="005134C8">
        <w:rPr>
          <w:b/>
          <w:color w:val="000000"/>
          <w:sz w:val="20"/>
          <w:szCs w:val="20"/>
        </w:rPr>
        <w:t>(наименование потенциального поставщика)</w:t>
      </w:r>
      <w:r w:rsidRPr="005134C8">
        <w:rPr>
          <w:sz w:val="20"/>
          <w:szCs w:val="20"/>
        </w:rPr>
        <w:br/>
      </w:r>
      <w:r w:rsidRPr="005134C8">
        <w:rPr>
          <w:b/>
          <w:color w:val="000000"/>
          <w:sz w:val="20"/>
          <w:szCs w:val="20"/>
        </w:rPr>
        <w:t>на поставку лекарственного средства и (или) медицинского изделия</w:t>
      </w:r>
    </w:p>
    <w:p w14:paraId="25D59BF2" w14:textId="77777777" w:rsidR="005134C8" w:rsidRPr="005134C8" w:rsidRDefault="005134C8" w:rsidP="005134C8">
      <w:pPr>
        <w:jc w:val="both"/>
        <w:rPr>
          <w:sz w:val="20"/>
          <w:szCs w:val="20"/>
        </w:rPr>
      </w:pPr>
      <w:bookmarkStart w:id="63" w:name="z1436"/>
      <w:r w:rsidRPr="005134C8">
        <w:rPr>
          <w:color w:val="000000"/>
          <w:sz w:val="20"/>
          <w:szCs w:val="20"/>
        </w:rPr>
        <w:t>      № закупа ____________ Способ закупа ____________ Лот № _____________</w:t>
      </w:r>
    </w:p>
    <w:tbl>
      <w:tblPr>
        <w:tblW w:w="1011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370"/>
        <w:gridCol w:w="3455"/>
        <w:gridCol w:w="3285"/>
      </w:tblGrid>
      <w:tr w:rsidR="005134C8" w:rsidRPr="005134C8" w14:paraId="6A11D60A" w14:textId="77777777" w:rsidTr="00FF3F5F">
        <w:trPr>
          <w:trHeight w:val="29"/>
          <w:tblCellSpacing w:w="0" w:type="auto"/>
        </w:trPr>
        <w:tc>
          <w:tcPr>
            <w:tcW w:w="3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3"/>
          <w:p w14:paraId="0ECC4C9D" w14:textId="77777777" w:rsidR="005134C8" w:rsidRPr="005134C8" w:rsidRDefault="005134C8" w:rsidP="00FF3F5F">
            <w:pPr>
              <w:spacing w:after="20"/>
              <w:ind w:left="20"/>
              <w:jc w:val="both"/>
              <w:rPr>
                <w:sz w:val="20"/>
                <w:szCs w:val="20"/>
              </w:rPr>
            </w:pPr>
            <w:r w:rsidRPr="005134C8">
              <w:rPr>
                <w:color w:val="000000"/>
                <w:sz w:val="20"/>
                <w:szCs w:val="20"/>
              </w:rPr>
              <w:t>№ п/п</w:t>
            </w:r>
          </w:p>
        </w:tc>
        <w:tc>
          <w:tcPr>
            <w:tcW w:w="3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A3D144" w14:textId="77777777" w:rsidR="005134C8" w:rsidRPr="005134C8" w:rsidRDefault="005134C8" w:rsidP="00FF3F5F">
            <w:pPr>
              <w:spacing w:after="20"/>
              <w:ind w:left="20"/>
              <w:jc w:val="both"/>
              <w:rPr>
                <w:sz w:val="20"/>
                <w:szCs w:val="20"/>
              </w:rPr>
            </w:pPr>
            <w:r w:rsidRPr="005134C8">
              <w:rPr>
                <w:color w:val="000000"/>
                <w:sz w:val="20"/>
                <w:szCs w:val="20"/>
              </w:rPr>
              <w:t>Содержание ценового предложения на поставку лекарственного средства/медицинского изделия</w:t>
            </w:r>
          </w:p>
        </w:tc>
        <w:tc>
          <w:tcPr>
            <w:tcW w:w="3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9FFA50" w14:textId="77777777" w:rsidR="005134C8" w:rsidRPr="005134C8" w:rsidRDefault="005134C8" w:rsidP="00FF3F5F">
            <w:pPr>
              <w:spacing w:after="20"/>
              <w:ind w:left="20"/>
              <w:jc w:val="both"/>
              <w:rPr>
                <w:sz w:val="20"/>
                <w:szCs w:val="20"/>
              </w:rPr>
            </w:pPr>
            <w:r w:rsidRPr="005134C8">
              <w:rPr>
                <w:color w:val="000000"/>
                <w:sz w:val="20"/>
                <w:szCs w:val="20"/>
              </w:rPr>
              <w:t>Содержание</w:t>
            </w:r>
          </w:p>
          <w:p w14:paraId="7D52BC61" w14:textId="77777777" w:rsidR="005134C8" w:rsidRPr="005134C8" w:rsidRDefault="005134C8" w:rsidP="00FF3F5F">
            <w:pPr>
              <w:spacing w:after="20"/>
              <w:ind w:left="20"/>
              <w:jc w:val="both"/>
              <w:rPr>
                <w:sz w:val="20"/>
                <w:szCs w:val="20"/>
              </w:rPr>
            </w:pPr>
            <w:r w:rsidRPr="005134C8">
              <w:rPr>
                <w:color w:val="000000"/>
                <w:sz w:val="20"/>
                <w:szCs w:val="20"/>
              </w:rPr>
              <w:t>(для заполнения потенциальным поставщиком)</w:t>
            </w:r>
          </w:p>
        </w:tc>
      </w:tr>
      <w:tr w:rsidR="005134C8" w:rsidRPr="005134C8" w14:paraId="363E793D" w14:textId="77777777" w:rsidTr="00FF3F5F">
        <w:trPr>
          <w:trHeight w:val="29"/>
          <w:tblCellSpacing w:w="0" w:type="auto"/>
        </w:trPr>
        <w:tc>
          <w:tcPr>
            <w:tcW w:w="3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4D20C3" w14:textId="77777777" w:rsidR="005134C8" w:rsidRPr="005134C8" w:rsidRDefault="005134C8" w:rsidP="00FF3F5F">
            <w:pPr>
              <w:spacing w:after="20"/>
              <w:ind w:left="20"/>
              <w:jc w:val="both"/>
              <w:rPr>
                <w:sz w:val="20"/>
                <w:szCs w:val="20"/>
              </w:rPr>
            </w:pPr>
            <w:r w:rsidRPr="005134C8">
              <w:rPr>
                <w:color w:val="000000"/>
                <w:sz w:val="20"/>
                <w:szCs w:val="20"/>
              </w:rPr>
              <w:t>1</w:t>
            </w:r>
          </w:p>
        </w:tc>
        <w:tc>
          <w:tcPr>
            <w:tcW w:w="3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EEBE98" w14:textId="77777777" w:rsidR="005134C8" w:rsidRPr="005134C8" w:rsidRDefault="005134C8" w:rsidP="00FF3F5F">
            <w:pPr>
              <w:spacing w:after="20"/>
              <w:ind w:left="20"/>
              <w:jc w:val="both"/>
              <w:rPr>
                <w:sz w:val="20"/>
                <w:szCs w:val="20"/>
              </w:rPr>
            </w:pPr>
            <w:r w:rsidRPr="005134C8">
              <w:rPr>
                <w:color w:val="000000"/>
                <w:sz w:val="20"/>
                <w:szCs w:val="20"/>
              </w:rPr>
              <w:t>Наименование лекарственного средства или медицинского изделия (международное непатентованное название или состав)</w:t>
            </w:r>
          </w:p>
        </w:tc>
        <w:tc>
          <w:tcPr>
            <w:tcW w:w="3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129A53" w14:textId="77777777" w:rsidR="005134C8" w:rsidRPr="005134C8" w:rsidRDefault="005134C8" w:rsidP="00FF3F5F">
            <w:pPr>
              <w:spacing w:after="20"/>
              <w:ind w:left="20"/>
              <w:jc w:val="both"/>
              <w:rPr>
                <w:sz w:val="20"/>
                <w:szCs w:val="20"/>
              </w:rPr>
            </w:pPr>
          </w:p>
          <w:p w14:paraId="1CB7121C" w14:textId="77777777" w:rsidR="005134C8" w:rsidRPr="005134C8" w:rsidRDefault="005134C8" w:rsidP="00FF3F5F">
            <w:pPr>
              <w:spacing w:after="20"/>
              <w:ind w:left="20"/>
              <w:jc w:val="both"/>
              <w:rPr>
                <w:sz w:val="20"/>
                <w:szCs w:val="20"/>
              </w:rPr>
            </w:pPr>
          </w:p>
        </w:tc>
      </w:tr>
      <w:tr w:rsidR="005134C8" w:rsidRPr="005134C8" w14:paraId="2B1CADB6" w14:textId="77777777" w:rsidTr="00FF3F5F">
        <w:trPr>
          <w:trHeight w:val="29"/>
          <w:tblCellSpacing w:w="0" w:type="auto"/>
        </w:trPr>
        <w:tc>
          <w:tcPr>
            <w:tcW w:w="3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BDF46D" w14:textId="77777777" w:rsidR="005134C8" w:rsidRPr="005134C8" w:rsidRDefault="005134C8" w:rsidP="00FF3F5F">
            <w:pPr>
              <w:spacing w:after="20"/>
              <w:ind w:left="20"/>
              <w:jc w:val="both"/>
              <w:rPr>
                <w:sz w:val="20"/>
                <w:szCs w:val="20"/>
              </w:rPr>
            </w:pPr>
            <w:r w:rsidRPr="005134C8">
              <w:rPr>
                <w:color w:val="000000"/>
                <w:sz w:val="20"/>
                <w:szCs w:val="20"/>
              </w:rPr>
              <w:t>2</w:t>
            </w:r>
          </w:p>
        </w:tc>
        <w:tc>
          <w:tcPr>
            <w:tcW w:w="3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56B637" w14:textId="77777777" w:rsidR="005134C8" w:rsidRPr="005134C8" w:rsidRDefault="005134C8" w:rsidP="00FF3F5F">
            <w:pPr>
              <w:spacing w:after="20"/>
              <w:ind w:left="20"/>
              <w:jc w:val="both"/>
              <w:rPr>
                <w:sz w:val="20"/>
                <w:szCs w:val="20"/>
              </w:rPr>
            </w:pPr>
            <w:r w:rsidRPr="005134C8">
              <w:rPr>
                <w:color w:val="000000"/>
                <w:sz w:val="20"/>
                <w:szCs w:val="20"/>
              </w:rPr>
              <w:t>Характеристика</w:t>
            </w:r>
          </w:p>
        </w:tc>
        <w:tc>
          <w:tcPr>
            <w:tcW w:w="3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9933CC" w14:textId="77777777" w:rsidR="005134C8" w:rsidRPr="005134C8" w:rsidRDefault="005134C8" w:rsidP="00FF3F5F">
            <w:pPr>
              <w:spacing w:after="20"/>
              <w:ind w:left="20"/>
              <w:jc w:val="both"/>
              <w:rPr>
                <w:sz w:val="20"/>
                <w:szCs w:val="20"/>
              </w:rPr>
            </w:pPr>
          </w:p>
          <w:p w14:paraId="3064EE74" w14:textId="77777777" w:rsidR="005134C8" w:rsidRPr="005134C8" w:rsidRDefault="005134C8" w:rsidP="00FF3F5F">
            <w:pPr>
              <w:spacing w:after="20"/>
              <w:ind w:left="20"/>
              <w:jc w:val="both"/>
              <w:rPr>
                <w:sz w:val="20"/>
                <w:szCs w:val="20"/>
              </w:rPr>
            </w:pPr>
          </w:p>
        </w:tc>
      </w:tr>
      <w:tr w:rsidR="005134C8" w:rsidRPr="005134C8" w14:paraId="6E763FB6" w14:textId="77777777" w:rsidTr="00FF3F5F">
        <w:trPr>
          <w:trHeight w:val="29"/>
          <w:tblCellSpacing w:w="0" w:type="auto"/>
        </w:trPr>
        <w:tc>
          <w:tcPr>
            <w:tcW w:w="3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40E33B" w14:textId="77777777" w:rsidR="005134C8" w:rsidRPr="005134C8" w:rsidRDefault="005134C8" w:rsidP="00FF3F5F">
            <w:pPr>
              <w:spacing w:after="20"/>
              <w:ind w:left="20"/>
              <w:jc w:val="both"/>
              <w:rPr>
                <w:sz w:val="20"/>
                <w:szCs w:val="20"/>
              </w:rPr>
            </w:pPr>
            <w:r w:rsidRPr="005134C8">
              <w:rPr>
                <w:color w:val="000000"/>
                <w:sz w:val="20"/>
                <w:szCs w:val="20"/>
              </w:rPr>
              <w:t>3</w:t>
            </w:r>
          </w:p>
        </w:tc>
        <w:tc>
          <w:tcPr>
            <w:tcW w:w="3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5A062F" w14:textId="77777777" w:rsidR="005134C8" w:rsidRPr="005134C8" w:rsidRDefault="005134C8" w:rsidP="00FF3F5F">
            <w:pPr>
              <w:spacing w:after="20"/>
              <w:ind w:left="20"/>
              <w:jc w:val="both"/>
              <w:rPr>
                <w:sz w:val="20"/>
                <w:szCs w:val="20"/>
              </w:rPr>
            </w:pPr>
            <w:r w:rsidRPr="005134C8">
              <w:rPr>
                <w:color w:val="000000"/>
                <w:sz w:val="20"/>
                <w:szCs w:val="20"/>
              </w:rPr>
              <w:t>Единица измерения</w:t>
            </w:r>
          </w:p>
        </w:tc>
        <w:tc>
          <w:tcPr>
            <w:tcW w:w="3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ABF1F2" w14:textId="77777777" w:rsidR="005134C8" w:rsidRPr="005134C8" w:rsidRDefault="005134C8" w:rsidP="00FF3F5F">
            <w:pPr>
              <w:spacing w:after="20"/>
              <w:ind w:left="20"/>
              <w:jc w:val="both"/>
              <w:rPr>
                <w:sz w:val="20"/>
                <w:szCs w:val="20"/>
              </w:rPr>
            </w:pPr>
          </w:p>
          <w:p w14:paraId="296DA596" w14:textId="77777777" w:rsidR="005134C8" w:rsidRPr="005134C8" w:rsidRDefault="005134C8" w:rsidP="00FF3F5F">
            <w:pPr>
              <w:spacing w:after="20"/>
              <w:ind w:left="20"/>
              <w:jc w:val="both"/>
              <w:rPr>
                <w:sz w:val="20"/>
                <w:szCs w:val="20"/>
              </w:rPr>
            </w:pPr>
          </w:p>
        </w:tc>
      </w:tr>
      <w:tr w:rsidR="005134C8" w:rsidRPr="005134C8" w14:paraId="7DE706A7" w14:textId="77777777" w:rsidTr="00FF3F5F">
        <w:trPr>
          <w:trHeight w:val="29"/>
          <w:tblCellSpacing w:w="0" w:type="auto"/>
        </w:trPr>
        <w:tc>
          <w:tcPr>
            <w:tcW w:w="3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770940" w14:textId="77777777" w:rsidR="005134C8" w:rsidRPr="005134C8" w:rsidRDefault="005134C8" w:rsidP="00FF3F5F">
            <w:pPr>
              <w:spacing w:after="20"/>
              <w:ind w:left="20"/>
              <w:jc w:val="both"/>
              <w:rPr>
                <w:sz w:val="20"/>
                <w:szCs w:val="20"/>
              </w:rPr>
            </w:pPr>
            <w:r w:rsidRPr="005134C8">
              <w:rPr>
                <w:color w:val="000000"/>
                <w:sz w:val="20"/>
                <w:szCs w:val="20"/>
              </w:rPr>
              <w:t>4</w:t>
            </w:r>
          </w:p>
        </w:tc>
        <w:tc>
          <w:tcPr>
            <w:tcW w:w="3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AAB7E2" w14:textId="77777777" w:rsidR="005134C8" w:rsidRPr="005134C8" w:rsidRDefault="005134C8" w:rsidP="00FF3F5F">
            <w:pPr>
              <w:spacing w:after="20"/>
              <w:ind w:left="20"/>
              <w:jc w:val="both"/>
              <w:rPr>
                <w:sz w:val="20"/>
                <w:szCs w:val="20"/>
              </w:rPr>
            </w:pPr>
            <w:r w:rsidRPr="005134C8">
              <w:rPr>
                <w:color w:val="000000"/>
                <w:sz w:val="20"/>
                <w:szCs w:val="20"/>
              </w:rPr>
              <w:t>№ Регистрационного удостоверения (удостоверений)/разрешения на разовый ввоз</w:t>
            </w:r>
          </w:p>
        </w:tc>
        <w:tc>
          <w:tcPr>
            <w:tcW w:w="3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5D5EED" w14:textId="77777777" w:rsidR="005134C8" w:rsidRPr="005134C8" w:rsidRDefault="005134C8" w:rsidP="00FF3F5F">
            <w:pPr>
              <w:spacing w:after="20"/>
              <w:ind w:left="20"/>
              <w:jc w:val="both"/>
              <w:rPr>
                <w:sz w:val="20"/>
                <w:szCs w:val="20"/>
              </w:rPr>
            </w:pPr>
          </w:p>
          <w:p w14:paraId="2F0F6D76" w14:textId="77777777" w:rsidR="005134C8" w:rsidRPr="005134C8" w:rsidRDefault="005134C8" w:rsidP="00FF3F5F">
            <w:pPr>
              <w:spacing w:after="20"/>
              <w:ind w:left="20"/>
              <w:jc w:val="both"/>
              <w:rPr>
                <w:sz w:val="20"/>
                <w:szCs w:val="20"/>
              </w:rPr>
            </w:pPr>
          </w:p>
        </w:tc>
      </w:tr>
      <w:tr w:rsidR="005134C8" w:rsidRPr="005134C8" w14:paraId="7235238D" w14:textId="77777777" w:rsidTr="00FF3F5F">
        <w:trPr>
          <w:trHeight w:val="29"/>
          <w:tblCellSpacing w:w="0" w:type="auto"/>
        </w:trPr>
        <w:tc>
          <w:tcPr>
            <w:tcW w:w="3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F73D1D" w14:textId="77777777" w:rsidR="005134C8" w:rsidRPr="005134C8" w:rsidRDefault="005134C8" w:rsidP="00FF3F5F">
            <w:pPr>
              <w:spacing w:after="20"/>
              <w:ind w:left="20"/>
              <w:jc w:val="both"/>
              <w:rPr>
                <w:sz w:val="20"/>
                <w:szCs w:val="20"/>
              </w:rPr>
            </w:pPr>
            <w:r w:rsidRPr="005134C8">
              <w:rPr>
                <w:color w:val="000000"/>
                <w:sz w:val="20"/>
                <w:szCs w:val="20"/>
              </w:rPr>
              <w:t>5</w:t>
            </w:r>
          </w:p>
        </w:tc>
        <w:tc>
          <w:tcPr>
            <w:tcW w:w="3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F05289" w14:textId="77777777" w:rsidR="005134C8" w:rsidRPr="005134C8" w:rsidRDefault="005134C8" w:rsidP="00FF3F5F">
            <w:pPr>
              <w:spacing w:after="20"/>
              <w:ind w:left="20"/>
              <w:jc w:val="both"/>
              <w:rPr>
                <w:sz w:val="20"/>
                <w:szCs w:val="20"/>
              </w:rPr>
            </w:pPr>
            <w:r w:rsidRPr="005134C8">
              <w:rPr>
                <w:color w:val="000000"/>
                <w:sz w:val="20"/>
                <w:szCs w:val="20"/>
              </w:rPr>
              <w:t>Торговое наименование лекарственного средства или медицинского изделия</w:t>
            </w:r>
          </w:p>
        </w:tc>
        <w:tc>
          <w:tcPr>
            <w:tcW w:w="3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9B12CE" w14:textId="77777777" w:rsidR="005134C8" w:rsidRPr="005134C8" w:rsidRDefault="005134C8" w:rsidP="00FF3F5F">
            <w:pPr>
              <w:spacing w:after="20"/>
              <w:ind w:left="20"/>
              <w:jc w:val="both"/>
              <w:rPr>
                <w:sz w:val="20"/>
                <w:szCs w:val="20"/>
              </w:rPr>
            </w:pPr>
          </w:p>
          <w:p w14:paraId="072D5C28" w14:textId="77777777" w:rsidR="005134C8" w:rsidRPr="005134C8" w:rsidRDefault="005134C8" w:rsidP="00FF3F5F">
            <w:pPr>
              <w:spacing w:after="20"/>
              <w:ind w:left="20"/>
              <w:jc w:val="both"/>
              <w:rPr>
                <w:sz w:val="20"/>
                <w:szCs w:val="20"/>
              </w:rPr>
            </w:pPr>
          </w:p>
        </w:tc>
      </w:tr>
      <w:tr w:rsidR="005134C8" w:rsidRPr="005134C8" w14:paraId="5DC3F5D2" w14:textId="77777777" w:rsidTr="00FF3F5F">
        <w:trPr>
          <w:trHeight w:val="29"/>
          <w:tblCellSpacing w:w="0" w:type="auto"/>
        </w:trPr>
        <w:tc>
          <w:tcPr>
            <w:tcW w:w="3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A1BAD3" w14:textId="77777777" w:rsidR="005134C8" w:rsidRPr="005134C8" w:rsidRDefault="005134C8" w:rsidP="00FF3F5F">
            <w:pPr>
              <w:spacing w:after="20"/>
              <w:ind w:left="20"/>
              <w:jc w:val="both"/>
              <w:rPr>
                <w:sz w:val="20"/>
                <w:szCs w:val="20"/>
              </w:rPr>
            </w:pPr>
            <w:r w:rsidRPr="005134C8">
              <w:rPr>
                <w:color w:val="000000"/>
                <w:sz w:val="20"/>
                <w:szCs w:val="20"/>
              </w:rPr>
              <w:t>6</w:t>
            </w:r>
          </w:p>
        </w:tc>
        <w:tc>
          <w:tcPr>
            <w:tcW w:w="3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89325B" w14:textId="77777777" w:rsidR="005134C8" w:rsidRPr="005134C8" w:rsidRDefault="005134C8" w:rsidP="00FF3F5F">
            <w:pPr>
              <w:spacing w:after="20"/>
              <w:ind w:left="20"/>
              <w:jc w:val="both"/>
              <w:rPr>
                <w:sz w:val="20"/>
                <w:szCs w:val="20"/>
              </w:rPr>
            </w:pPr>
            <w:r w:rsidRPr="005134C8">
              <w:rPr>
                <w:color w:val="000000"/>
                <w:sz w:val="20"/>
                <w:szCs w:val="20"/>
              </w:rPr>
              <w:t>Лекарственная форма/характеристика (форма выпуска) по регистрационному удостоверению/разрешению на разовый ввоз</w:t>
            </w:r>
          </w:p>
        </w:tc>
        <w:tc>
          <w:tcPr>
            <w:tcW w:w="3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5D90B8" w14:textId="77777777" w:rsidR="005134C8" w:rsidRPr="005134C8" w:rsidRDefault="005134C8" w:rsidP="00FF3F5F">
            <w:pPr>
              <w:spacing w:after="20"/>
              <w:ind w:left="20"/>
              <w:jc w:val="both"/>
              <w:rPr>
                <w:sz w:val="20"/>
                <w:szCs w:val="20"/>
              </w:rPr>
            </w:pPr>
          </w:p>
          <w:p w14:paraId="1885BD82" w14:textId="77777777" w:rsidR="005134C8" w:rsidRPr="005134C8" w:rsidRDefault="005134C8" w:rsidP="00FF3F5F">
            <w:pPr>
              <w:spacing w:after="20"/>
              <w:ind w:left="20"/>
              <w:jc w:val="both"/>
              <w:rPr>
                <w:sz w:val="20"/>
                <w:szCs w:val="20"/>
              </w:rPr>
            </w:pPr>
          </w:p>
        </w:tc>
      </w:tr>
      <w:tr w:rsidR="005134C8" w:rsidRPr="005134C8" w14:paraId="7EFFE708" w14:textId="77777777" w:rsidTr="00FF3F5F">
        <w:trPr>
          <w:trHeight w:val="29"/>
          <w:tblCellSpacing w:w="0" w:type="auto"/>
        </w:trPr>
        <w:tc>
          <w:tcPr>
            <w:tcW w:w="3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BA7213" w14:textId="77777777" w:rsidR="005134C8" w:rsidRPr="005134C8" w:rsidRDefault="005134C8" w:rsidP="00FF3F5F">
            <w:pPr>
              <w:spacing w:after="20"/>
              <w:ind w:left="20"/>
              <w:jc w:val="both"/>
              <w:rPr>
                <w:sz w:val="20"/>
                <w:szCs w:val="20"/>
              </w:rPr>
            </w:pPr>
            <w:r w:rsidRPr="005134C8">
              <w:rPr>
                <w:color w:val="000000"/>
                <w:sz w:val="20"/>
                <w:szCs w:val="20"/>
              </w:rPr>
              <w:t>7</w:t>
            </w:r>
          </w:p>
        </w:tc>
        <w:tc>
          <w:tcPr>
            <w:tcW w:w="3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B71540" w14:textId="77777777" w:rsidR="005134C8" w:rsidRPr="005134C8" w:rsidRDefault="005134C8" w:rsidP="00FF3F5F">
            <w:pPr>
              <w:spacing w:after="20"/>
              <w:ind w:left="20"/>
              <w:jc w:val="both"/>
              <w:rPr>
                <w:sz w:val="20"/>
                <w:szCs w:val="20"/>
              </w:rPr>
            </w:pPr>
            <w:r w:rsidRPr="005134C8">
              <w:rPr>
                <w:color w:val="000000"/>
                <w:sz w:val="20"/>
                <w:szCs w:val="20"/>
              </w:rPr>
              <w:t>Единица измерения по регистрационному удостоверению/разрешению на разовый ввоз</w:t>
            </w:r>
          </w:p>
        </w:tc>
        <w:tc>
          <w:tcPr>
            <w:tcW w:w="3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B703A2" w14:textId="77777777" w:rsidR="005134C8" w:rsidRPr="005134C8" w:rsidRDefault="005134C8" w:rsidP="00FF3F5F">
            <w:pPr>
              <w:spacing w:after="20"/>
              <w:ind w:left="20"/>
              <w:jc w:val="both"/>
              <w:rPr>
                <w:sz w:val="20"/>
                <w:szCs w:val="20"/>
              </w:rPr>
            </w:pPr>
          </w:p>
          <w:p w14:paraId="121306FE" w14:textId="77777777" w:rsidR="005134C8" w:rsidRPr="005134C8" w:rsidRDefault="005134C8" w:rsidP="00FF3F5F">
            <w:pPr>
              <w:spacing w:after="20"/>
              <w:ind w:left="20"/>
              <w:jc w:val="both"/>
              <w:rPr>
                <w:sz w:val="20"/>
                <w:szCs w:val="20"/>
              </w:rPr>
            </w:pPr>
          </w:p>
        </w:tc>
      </w:tr>
      <w:tr w:rsidR="005134C8" w:rsidRPr="005134C8" w14:paraId="0884B457" w14:textId="77777777" w:rsidTr="00FF3F5F">
        <w:trPr>
          <w:trHeight w:val="29"/>
          <w:tblCellSpacing w:w="0" w:type="auto"/>
        </w:trPr>
        <w:tc>
          <w:tcPr>
            <w:tcW w:w="3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4F16EB" w14:textId="77777777" w:rsidR="005134C8" w:rsidRPr="005134C8" w:rsidRDefault="005134C8" w:rsidP="00FF3F5F">
            <w:pPr>
              <w:spacing w:after="20"/>
              <w:ind w:left="20"/>
              <w:jc w:val="both"/>
              <w:rPr>
                <w:sz w:val="20"/>
                <w:szCs w:val="20"/>
              </w:rPr>
            </w:pPr>
            <w:r w:rsidRPr="005134C8">
              <w:rPr>
                <w:color w:val="000000"/>
                <w:sz w:val="20"/>
                <w:szCs w:val="20"/>
              </w:rPr>
              <w:t>8</w:t>
            </w:r>
          </w:p>
        </w:tc>
        <w:tc>
          <w:tcPr>
            <w:tcW w:w="3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2EF656" w14:textId="77777777" w:rsidR="005134C8" w:rsidRPr="005134C8" w:rsidRDefault="005134C8" w:rsidP="00FF3F5F">
            <w:pPr>
              <w:spacing w:after="20"/>
              <w:ind w:left="20"/>
              <w:jc w:val="both"/>
              <w:rPr>
                <w:sz w:val="20"/>
                <w:szCs w:val="20"/>
              </w:rPr>
            </w:pPr>
            <w:r w:rsidRPr="005134C8">
              <w:rPr>
                <w:color w:val="000000"/>
                <w:sz w:val="20"/>
                <w:szCs w:val="20"/>
              </w:rPr>
              <w:t>Производитель, по регистрационному удостоверению/разрешению на разовый ввоз</w:t>
            </w:r>
          </w:p>
        </w:tc>
        <w:tc>
          <w:tcPr>
            <w:tcW w:w="3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AD073A" w14:textId="77777777" w:rsidR="005134C8" w:rsidRPr="005134C8" w:rsidRDefault="005134C8" w:rsidP="00FF3F5F">
            <w:pPr>
              <w:spacing w:after="20"/>
              <w:ind w:left="20"/>
              <w:jc w:val="both"/>
              <w:rPr>
                <w:sz w:val="20"/>
                <w:szCs w:val="20"/>
              </w:rPr>
            </w:pPr>
          </w:p>
          <w:p w14:paraId="1BFB0893" w14:textId="77777777" w:rsidR="005134C8" w:rsidRPr="005134C8" w:rsidRDefault="005134C8" w:rsidP="00FF3F5F">
            <w:pPr>
              <w:spacing w:after="20"/>
              <w:ind w:left="20"/>
              <w:jc w:val="both"/>
              <w:rPr>
                <w:sz w:val="20"/>
                <w:szCs w:val="20"/>
              </w:rPr>
            </w:pPr>
          </w:p>
        </w:tc>
      </w:tr>
      <w:tr w:rsidR="005134C8" w:rsidRPr="005134C8" w14:paraId="62C4E081" w14:textId="77777777" w:rsidTr="00FF3F5F">
        <w:trPr>
          <w:trHeight w:val="29"/>
          <w:tblCellSpacing w:w="0" w:type="auto"/>
        </w:trPr>
        <w:tc>
          <w:tcPr>
            <w:tcW w:w="3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072546" w14:textId="77777777" w:rsidR="005134C8" w:rsidRPr="005134C8" w:rsidRDefault="005134C8" w:rsidP="00FF3F5F">
            <w:pPr>
              <w:spacing w:after="20"/>
              <w:ind w:left="20"/>
              <w:jc w:val="both"/>
              <w:rPr>
                <w:sz w:val="20"/>
                <w:szCs w:val="20"/>
              </w:rPr>
            </w:pPr>
            <w:r w:rsidRPr="005134C8">
              <w:rPr>
                <w:color w:val="000000"/>
                <w:sz w:val="20"/>
                <w:szCs w:val="20"/>
              </w:rPr>
              <w:t>9</w:t>
            </w:r>
          </w:p>
        </w:tc>
        <w:tc>
          <w:tcPr>
            <w:tcW w:w="3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2DED0F" w14:textId="77777777" w:rsidR="005134C8" w:rsidRPr="005134C8" w:rsidRDefault="005134C8" w:rsidP="00FF3F5F">
            <w:pPr>
              <w:spacing w:after="20"/>
              <w:ind w:left="20"/>
              <w:jc w:val="both"/>
              <w:rPr>
                <w:sz w:val="20"/>
                <w:szCs w:val="20"/>
              </w:rPr>
            </w:pPr>
            <w:r w:rsidRPr="005134C8">
              <w:rPr>
                <w:color w:val="000000"/>
                <w:sz w:val="20"/>
                <w:szCs w:val="20"/>
              </w:rPr>
              <w:t>Страна происхождения по регистрационному удостоверению/разрешению на разовый ввоз</w:t>
            </w:r>
          </w:p>
        </w:tc>
        <w:tc>
          <w:tcPr>
            <w:tcW w:w="3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EC313D" w14:textId="77777777" w:rsidR="005134C8" w:rsidRPr="005134C8" w:rsidRDefault="005134C8" w:rsidP="00FF3F5F">
            <w:pPr>
              <w:spacing w:after="20"/>
              <w:ind w:left="20"/>
              <w:jc w:val="both"/>
              <w:rPr>
                <w:sz w:val="20"/>
                <w:szCs w:val="20"/>
              </w:rPr>
            </w:pPr>
          </w:p>
          <w:p w14:paraId="5F29D45D" w14:textId="77777777" w:rsidR="005134C8" w:rsidRPr="005134C8" w:rsidRDefault="005134C8" w:rsidP="00FF3F5F">
            <w:pPr>
              <w:spacing w:after="20"/>
              <w:ind w:left="20"/>
              <w:jc w:val="both"/>
              <w:rPr>
                <w:sz w:val="20"/>
                <w:szCs w:val="20"/>
              </w:rPr>
            </w:pPr>
          </w:p>
        </w:tc>
      </w:tr>
      <w:tr w:rsidR="005134C8" w:rsidRPr="005134C8" w14:paraId="7BF9AE8D" w14:textId="77777777" w:rsidTr="00FF3F5F">
        <w:trPr>
          <w:trHeight w:val="29"/>
          <w:tblCellSpacing w:w="0" w:type="auto"/>
        </w:trPr>
        <w:tc>
          <w:tcPr>
            <w:tcW w:w="3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E5A435" w14:textId="77777777" w:rsidR="005134C8" w:rsidRPr="005134C8" w:rsidRDefault="005134C8" w:rsidP="00FF3F5F">
            <w:pPr>
              <w:spacing w:after="20"/>
              <w:ind w:left="20"/>
              <w:jc w:val="both"/>
              <w:rPr>
                <w:sz w:val="20"/>
                <w:szCs w:val="20"/>
              </w:rPr>
            </w:pPr>
            <w:r w:rsidRPr="005134C8">
              <w:rPr>
                <w:color w:val="000000"/>
                <w:sz w:val="20"/>
                <w:szCs w:val="20"/>
              </w:rPr>
              <w:t>10</w:t>
            </w:r>
          </w:p>
        </w:tc>
        <w:tc>
          <w:tcPr>
            <w:tcW w:w="3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D95BF2" w14:textId="77777777" w:rsidR="005134C8" w:rsidRPr="005134C8" w:rsidRDefault="005134C8" w:rsidP="00FF3F5F">
            <w:pPr>
              <w:spacing w:after="20"/>
              <w:ind w:left="20"/>
              <w:jc w:val="both"/>
              <w:rPr>
                <w:sz w:val="20"/>
                <w:szCs w:val="20"/>
              </w:rPr>
            </w:pPr>
            <w:r w:rsidRPr="005134C8">
              <w:rPr>
                <w:color w:val="000000"/>
                <w:sz w:val="20"/>
                <w:szCs w:val="20"/>
              </w:rPr>
              <w:t xml:space="preserve">Фасовка (количество единиц измерения в упаковке) по регистрационному </w:t>
            </w:r>
            <w:r w:rsidRPr="005134C8">
              <w:rPr>
                <w:color w:val="000000"/>
                <w:sz w:val="20"/>
                <w:szCs w:val="20"/>
              </w:rPr>
              <w:lastRenderedPageBreak/>
              <w:t>удостоверению/разрешению на разовый ввоз</w:t>
            </w:r>
          </w:p>
        </w:tc>
        <w:tc>
          <w:tcPr>
            <w:tcW w:w="3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A932D3" w14:textId="77777777" w:rsidR="005134C8" w:rsidRPr="005134C8" w:rsidRDefault="005134C8" w:rsidP="00FF3F5F">
            <w:pPr>
              <w:spacing w:after="20"/>
              <w:ind w:left="20"/>
              <w:jc w:val="both"/>
              <w:rPr>
                <w:sz w:val="20"/>
                <w:szCs w:val="20"/>
              </w:rPr>
            </w:pPr>
          </w:p>
          <w:p w14:paraId="7C0F8F4E" w14:textId="77777777" w:rsidR="005134C8" w:rsidRPr="005134C8" w:rsidRDefault="005134C8" w:rsidP="00FF3F5F">
            <w:pPr>
              <w:spacing w:after="20"/>
              <w:ind w:left="20"/>
              <w:jc w:val="both"/>
              <w:rPr>
                <w:sz w:val="20"/>
                <w:szCs w:val="20"/>
              </w:rPr>
            </w:pPr>
          </w:p>
        </w:tc>
      </w:tr>
      <w:tr w:rsidR="005134C8" w:rsidRPr="005134C8" w14:paraId="316A0DE7" w14:textId="77777777" w:rsidTr="00FF3F5F">
        <w:trPr>
          <w:trHeight w:val="29"/>
          <w:tblCellSpacing w:w="0" w:type="auto"/>
        </w:trPr>
        <w:tc>
          <w:tcPr>
            <w:tcW w:w="3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AA43F2" w14:textId="77777777" w:rsidR="005134C8" w:rsidRPr="005134C8" w:rsidRDefault="005134C8" w:rsidP="00FF3F5F">
            <w:pPr>
              <w:spacing w:after="20"/>
              <w:ind w:left="20"/>
              <w:jc w:val="both"/>
              <w:rPr>
                <w:sz w:val="20"/>
                <w:szCs w:val="20"/>
              </w:rPr>
            </w:pPr>
            <w:r w:rsidRPr="005134C8">
              <w:rPr>
                <w:color w:val="000000"/>
                <w:sz w:val="20"/>
                <w:szCs w:val="20"/>
              </w:rPr>
              <w:lastRenderedPageBreak/>
              <w:t>11</w:t>
            </w:r>
          </w:p>
        </w:tc>
        <w:tc>
          <w:tcPr>
            <w:tcW w:w="3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FD63F9" w14:textId="77777777" w:rsidR="005134C8" w:rsidRPr="005134C8" w:rsidRDefault="005134C8" w:rsidP="00FF3F5F">
            <w:pPr>
              <w:spacing w:after="20"/>
              <w:ind w:left="20"/>
              <w:jc w:val="both"/>
              <w:rPr>
                <w:sz w:val="20"/>
                <w:szCs w:val="20"/>
              </w:rPr>
            </w:pPr>
            <w:r w:rsidRPr="005134C8">
              <w:rPr>
                <w:color w:val="000000"/>
                <w:sz w:val="20"/>
                <w:szCs w:val="20"/>
              </w:rPr>
              <w:t>Цена за единицу в тенге на условиях DDP ИНКОТЕРМС 2020 до пункта (пунктов) доставки/цена с наценкой Единого дистрибьютора (при закупе Единым дистрибьютором)</w:t>
            </w:r>
          </w:p>
        </w:tc>
        <w:tc>
          <w:tcPr>
            <w:tcW w:w="3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F0FEC1" w14:textId="77777777" w:rsidR="005134C8" w:rsidRPr="005134C8" w:rsidRDefault="005134C8" w:rsidP="00FF3F5F">
            <w:pPr>
              <w:spacing w:after="20"/>
              <w:ind w:left="20"/>
              <w:jc w:val="both"/>
              <w:rPr>
                <w:sz w:val="20"/>
                <w:szCs w:val="20"/>
              </w:rPr>
            </w:pPr>
            <w:r w:rsidRPr="005134C8">
              <w:rPr>
                <w:color w:val="000000"/>
                <w:sz w:val="20"/>
                <w:szCs w:val="20"/>
              </w:rPr>
              <w:t>*</w:t>
            </w:r>
          </w:p>
        </w:tc>
      </w:tr>
      <w:tr w:rsidR="005134C8" w:rsidRPr="005134C8" w14:paraId="5E6D47BE" w14:textId="77777777" w:rsidTr="00FF3F5F">
        <w:trPr>
          <w:trHeight w:val="29"/>
          <w:tblCellSpacing w:w="0" w:type="auto"/>
        </w:trPr>
        <w:tc>
          <w:tcPr>
            <w:tcW w:w="3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A434F4" w14:textId="77777777" w:rsidR="005134C8" w:rsidRPr="005134C8" w:rsidRDefault="005134C8" w:rsidP="00FF3F5F">
            <w:pPr>
              <w:spacing w:after="20"/>
              <w:ind w:left="20"/>
              <w:jc w:val="both"/>
              <w:rPr>
                <w:sz w:val="20"/>
                <w:szCs w:val="20"/>
              </w:rPr>
            </w:pPr>
            <w:r w:rsidRPr="005134C8">
              <w:rPr>
                <w:color w:val="000000"/>
                <w:sz w:val="20"/>
                <w:szCs w:val="20"/>
              </w:rPr>
              <w:t>12</w:t>
            </w:r>
          </w:p>
        </w:tc>
        <w:tc>
          <w:tcPr>
            <w:tcW w:w="3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904CE8" w14:textId="77777777" w:rsidR="005134C8" w:rsidRPr="005134C8" w:rsidRDefault="005134C8" w:rsidP="00FF3F5F">
            <w:pPr>
              <w:spacing w:after="20"/>
              <w:ind w:left="20"/>
              <w:jc w:val="both"/>
              <w:rPr>
                <w:sz w:val="20"/>
                <w:szCs w:val="20"/>
              </w:rPr>
            </w:pPr>
            <w:r w:rsidRPr="005134C8">
              <w:rPr>
                <w:color w:val="000000"/>
                <w:sz w:val="20"/>
                <w:szCs w:val="20"/>
              </w:rPr>
              <w:t>Количество в единицах измерения (объем)</w:t>
            </w:r>
          </w:p>
        </w:tc>
        <w:tc>
          <w:tcPr>
            <w:tcW w:w="3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E33913" w14:textId="77777777" w:rsidR="005134C8" w:rsidRPr="005134C8" w:rsidRDefault="005134C8" w:rsidP="00FF3F5F">
            <w:pPr>
              <w:spacing w:after="20"/>
              <w:ind w:left="20"/>
              <w:jc w:val="both"/>
              <w:rPr>
                <w:sz w:val="20"/>
                <w:szCs w:val="20"/>
              </w:rPr>
            </w:pPr>
          </w:p>
          <w:p w14:paraId="1C114ABF" w14:textId="77777777" w:rsidR="005134C8" w:rsidRPr="005134C8" w:rsidRDefault="005134C8" w:rsidP="00FF3F5F">
            <w:pPr>
              <w:spacing w:after="20"/>
              <w:ind w:left="20"/>
              <w:jc w:val="both"/>
              <w:rPr>
                <w:sz w:val="20"/>
                <w:szCs w:val="20"/>
              </w:rPr>
            </w:pPr>
          </w:p>
        </w:tc>
      </w:tr>
      <w:tr w:rsidR="005134C8" w:rsidRPr="005134C8" w14:paraId="4B280E06" w14:textId="77777777" w:rsidTr="00FF3F5F">
        <w:trPr>
          <w:trHeight w:val="29"/>
          <w:tblCellSpacing w:w="0" w:type="auto"/>
        </w:trPr>
        <w:tc>
          <w:tcPr>
            <w:tcW w:w="3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66335E" w14:textId="77777777" w:rsidR="005134C8" w:rsidRPr="005134C8" w:rsidRDefault="005134C8" w:rsidP="00FF3F5F">
            <w:pPr>
              <w:spacing w:after="20"/>
              <w:ind w:left="20"/>
              <w:jc w:val="both"/>
              <w:rPr>
                <w:sz w:val="20"/>
                <w:szCs w:val="20"/>
              </w:rPr>
            </w:pPr>
            <w:r w:rsidRPr="005134C8">
              <w:rPr>
                <w:color w:val="000000"/>
                <w:sz w:val="20"/>
                <w:szCs w:val="20"/>
              </w:rPr>
              <w:t>13</w:t>
            </w:r>
          </w:p>
        </w:tc>
        <w:tc>
          <w:tcPr>
            <w:tcW w:w="3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CD73D7" w14:textId="77777777" w:rsidR="005134C8" w:rsidRPr="005134C8" w:rsidRDefault="005134C8" w:rsidP="00FF3F5F">
            <w:pPr>
              <w:spacing w:after="20"/>
              <w:ind w:left="20"/>
              <w:jc w:val="both"/>
              <w:rPr>
                <w:sz w:val="20"/>
                <w:szCs w:val="20"/>
              </w:rPr>
            </w:pPr>
            <w:r w:rsidRPr="005134C8">
              <w:rPr>
                <w:color w:val="000000"/>
                <w:sz w:val="20"/>
                <w:szCs w:val="20"/>
              </w:rPr>
              <w:t>Сумма поставки в тенге на условиях DDP ИНКОТЕРМС 2020 до пункта (пунктов) доставки,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3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E1DF04" w14:textId="77777777" w:rsidR="005134C8" w:rsidRPr="005134C8" w:rsidRDefault="005134C8" w:rsidP="00FF3F5F">
            <w:pPr>
              <w:spacing w:after="20"/>
              <w:ind w:left="20"/>
              <w:jc w:val="both"/>
              <w:rPr>
                <w:sz w:val="20"/>
                <w:szCs w:val="20"/>
              </w:rPr>
            </w:pPr>
          </w:p>
          <w:p w14:paraId="7035631C" w14:textId="77777777" w:rsidR="005134C8" w:rsidRPr="005134C8" w:rsidRDefault="005134C8" w:rsidP="00FF3F5F">
            <w:pPr>
              <w:spacing w:after="20"/>
              <w:ind w:left="20"/>
              <w:jc w:val="both"/>
              <w:rPr>
                <w:sz w:val="20"/>
                <w:szCs w:val="20"/>
              </w:rPr>
            </w:pPr>
          </w:p>
        </w:tc>
      </w:tr>
      <w:tr w:rsidR="005134C8" w:rsidRPr="005134C8" w14:paraId="42A123D8" w14:textId="77777777" w:rsidTr="00FF3F5F">
        <w:trPr>
          <w:trHeight w:val="29"/>
          <w:tblCellSpacing w:w="0" w:type="auto"/>
        </w:trPr>
        <w:tc>
          <w:tcPr>
            <w:tcW w:w="3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AEE8E6" w14:textId="77777777" w:rsidR="005134C8" w:rsidRPr="005134C8" w:rsidRDefault="005134C8" w:rsidP="00FF3F5F">
            <w:pPr>
              <w:spacing w:after="20"/>
              <w:ind w:left="20"/>
              <w:jc w:val="both"/>
              <w:rPr>
                <w:sz w:val="20"/>
                <w:szCs w:val="20"/>
              </w:rPr>
            </w:pPr>
            <w:r w:rsidRPr="005134C8">
              <w:rPr>
                <w:color w:val="000000"/>
                <w:sz w:val="20"/>
                <w:szCs w:val="20"/>
              </w:rPr>
              <w:t>14</w:t>
            </w:r>
          </w:p>
        </w:tc>
        <w:tc>
          <w:tcPr>
            <w:tcW w:w="3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29AEE7" w14:textId="77777777" w:rsidR="005134C8" w:rsidRPr="005134C8" w:rsidRDefault="005134C8" w:rsidP="00FF3F5F">
            <w:pPr>
              <w:spacing w:after="20"/>
              <w:ind w:left="20"/>
              <w:jc w:val="both"/>
              <w:rPr>
                <w:sz w:val="20"/>
                <w:szCs w:val="20"/>
              </w:rPr>
            </w:pPr>
            <w:r w:rsidRPr="005134C8">
              <w:rPr>
                <w:color w:val="000000"/>
                <w:sz w:val="20"/>
                <w:szCs w:val="20"/>
              </w:rPr>
              <w:t>График поставки</w:t>
            </w:r>
          </w:p>
        </w:tc>
        <w:tc>
          <w:tcPr>
            <w:tcW w:w="3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27843E" w14:textId="77777777" w:rsidR="005134C8" w:rsidRPr="005134C8" w:rsidRDefault="005134C8" w:rsidP="00FF3F5F">
            <w:pPr>
              <w:spacing w:after="20"/>
              <w:ind w:left="20"/>
              <w:jc w:val="both"/>
              <w:rPr>
                <w:sz w:val="20"/>
                <w:szCs w:val="20"/>
              </w:rPr>
            </w:pPr>
          </w:p>
          <w:p w14:paraId="140944CD" w14:textId="77777777" w:rsidR="005134C8" w:rsidRPr="005134C8" w:rsidRDefault="005134C8" w:rsidP="00FF3F5F">
            <w:pPr>
              <w:spacing w:after="20"/>
              <w:ind w:left="20"/>
              <w:jc w:val="both"/>
              <w:rPr>
                <w:sz w:val="20"/>
                <w:szCs w:val="20"/>
              </w:rPr>
            </w:pPr>
          </w:p>
        </w:tc>
      </w:tr>
    </w:tbl>
    <w:p w14:paraId="3AE8F83A" w14:textId="77777777" w:rsidR="005134C8" w:rsidRPr="005134C8" w:rsidRDefault="005134C8" w:rsidP="005134C8">
      <w:pPr>
        <w:jc w:val="both"/>
        <w:rPr>
          <w:sz w:val="20"/>
          <w:szCs w:val="20"/>
        </w:rPr>
      </w:pPr>
      <w:bookmarkStart w:id="64" w:name="z1437"/>
      <w:r w:rsidRPr="005134C8">
        <w:rPr>
          <w:color w:val="000000"/>
          <w:sz w:val="20"/>
          <w:szCs w:val="20"/>
        </w:rPr>
        <w:t>      * цена потенциального поставщика/цена с учетом наценки Единого дистрибьютора</w:t>
      </w:r>
    </w:p>
    <w:bookmarkEnd w:id="64"/>
    <w:p w14:paraId="16878BFC" w14:textId="77777777" w:rsidR="005134C8" w:rsidRPr="005134C8" w:rsidRDefault="005134C8" w:rsidP="005134C8">
      <w:pPr>
        <w:jc w:val="both"/>
        <w:rPr>
          <w:sz w:val="20"/>
          <w:szCs w:val="20"/>
        </w:rPr>
      </w:pPr>
      <w:r w:rsidRPr="005134C8">
        <w:rPr>
          <w:color w:val="000000"/>
          <w:sz w:val="20"/>
          <w:szCs w:val="20"/>
        </w:rPr>
        <w:t>Дата "___" ____________ 20___ г.</w:t>
      </w:r>
    </w:p>
    <w:p w14:paraId="6911FDE3" w14:textId="77777777" w:rsidR="005134C8" w:rsidRPr="005134C8" w:rsidRDefault="005134C8" w:rsidP="005134C8">
      <w:pPr>
        <w:jc w:val="both"/>
        <w:rPr>
          <w:sz w:val="20"/>
          <w:szCs w:val="20"/>
        </w:rPr>
      </w:pPr>
      <w:r w:rsidRPr="005134C8">
        <w:rPr>
          <w:color w:val="000000"/>
          <w:sz w:val="20"/>
          <w:szCs w:val="20"/>
        </w:rPr>
        <w:t>Должность, Ф.И.О. (при его наличии) _________________ ____________</w:t>
      </w:r>
    </w:p>
    <w:p w14:paraId="7245E845" w14:textId="77777777" w:rsidR="005134C8" w:rsidRPr="005134C8" w:rsidRDefault="005134C8" w:rsidP="005134C8">
      <w:pPr>
        <w:jc w:val="both"/>
        <w:rPr>
          <w:sz w:val="20"/>
          <w:szCs w:val="20"/>
        </w:rPr>
      </w:pPr>
      <w:r w:rsidRPr="005134C8">
        <w:rPr>
          <w:color w:val="000000"/>
          <w:sz w:val="20"/>
          <w:szCs w:val="20"/>
        </w:rPr>
        <w:t>Подпись _________</w:t>
      </w:r>
    </w:p>
    <w:p w14:paraId="421654A0" w14:textId="4394B621" w:rsidR="007C2726" w:rsidRPr="007C2726" w:rsidRDefault="005134C8" w:rsidP="005134C8">
      <w:pPr>
        <w:jc w:val="both"/>
        <w:rPr>
          <w:sz w:val="20"/>
          <w:szCs w:val="20"/>
        </w:rPr>
        <w:sectPr w:rsidR="007C2726" w:rsidRPr="007C2726" w:rsidSect="005655A5">
          <w:pgSz w:w="11906" w:h="16838"/>
          <w:pgMar w:top="709" w:right="566" w:bottom="295" w:left="851" w:header="142" w:footer="709" w:gutter="0"/>
          <w:cols w:space="708"/>
          <w:docGrid w:linePitch="360"/>
        </w:sectPr>
      </w:pPr>
      <w:r w:rsidRPr="005134C8">
        <w:rPr>
          <w:color w:val="000000"/>
          <w:sz w:val="20"/>
          <w:szCs w:val="20"/>
        </w:rPr>
        <w:t>Печать (при наличии</w:t>
      </w:r>
    </w:p>
    <w:p w14:paraId="62B087B7" w14:textId="74F66E72" w:rsidR="007C2726" w:rsidRDefault="007C2726" w:rsidP="005134C8">
      <w:pPr>
        <w:pStyle w:val="pc"/>
        <w:shd w:val="clear" w:color="auto" w:fill="FFFFFF"/>
        <w:spacing w:before="0" w:beforeAutospacing="0" w:after="0" w:afterAutospacing="0"/>
        <w:textAlignment w:val="baseline"/>
        <w:rPr>
          <w:rStyle w:val="s1"/>
          <w:b w:val="0"/>
          <w:bCs w:val="0"/>
        </w:rPr>
      </w:pPr>
    </w:p>
    <w:p w14:paraId="7C182B0F"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Приложение 3</w:t>
      </w:r>
    </w:p>
    <w:p w14:paraId="4638D895"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к Правилам организации</w:t>
      </w:r>
    </w:p>
    <w:p w14:paraId="0DD9A8F8"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и проведения закупа</w:t>
      </w:r>
    </w:p>
    <w:p w14:paraId="7233E797"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лекарственных средств,</w:t>
      </w:r>
    </w:p>
    <w:p w14:paraId="4C488038"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медицинских изделий</w:t>
      </w:r>
    </w:p>
    <w:p w14:paraId="146BC1A2"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и специализированных</w:t>
      </w:r>
    </w:p>
    <w:p w14:paraId="04F01CCD"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лечебных продуктов в рамках</w:t>
      </w:r>
    </w:p>
    <w:p w14:paraId="0A8D99C0"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гарантированного объема</w:t>
      </w:r>
    </w:p>
    <w:p w14:paraId="755013D8"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бесплатной медицинской помощи,</w:t>
      </w:r>
    </w:p>
    <w:p w14:paraId="1C162F0C"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дополнительного объема</w:t>
      </w:r>
    </w:p>
    <w:p w14:paraId="1A17904A"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медицинской помощи для лиц,</w:t>
      </w:r>
    </w:p>
    <w:p w14:paraId="150731D0"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содержащихся в следственных</w:t>
      </w:r>
    </w:p>
    <w:p w14:paraId="500EC49D"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изоляторах и учреждениях</w:t>
      </w:r>
    </w:p>
    <w:p w14:paraId="6199A2E2"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уголовно-исполнительной</w:t>
      </w:r>
    </w:p>
    <w:p w14:paraId="5E0AAEDD"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(пенитенциарной)</w:t>
      </w:r>
    </w:p>
    <w:p w14:paraId="5AE32A4D"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системы, за счет бюджетных</w:t>
      </w:r>
    </w:p>
    <w:p w14:paraId="57DAB9E4"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средств и (или) в системе</w:t>
      </w:r>
    </w:p>
    <w:p w14:paraId="7D1A4B92"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обязательного социального</w:t>
      </w:r>
    </w:p>
    <w:p w14:paraId="74D227E2"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медицинского страхования,</w:t>
      </w:r>
    </w:p>
    <w:p w14:paraId="3D50EF14"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фармацевтических услуг</w:t>
      </w:r>
    </w:p>
    <w:p w14:paraId="7E0175D6" w14:textId="64F0B458" w:rsidR="007C2726" w:rsidRPr="005134C8" w:rsidRDefault="007C2726" w:rsidP="007C2726">
      <w:pPr>
        <w:pStyle w:val="af0"/>
        <w:jc w:val="right"/>
        <w:rPr>
          <w:rStyle w:val="s1"/>
          <w:b w:val="0"/>
          <w:bCs w:val="0"/>
          <w:sz w:val="20"/>
          <w:szCs w:val="20"/>
        </w:rPr>
      </w:pPr>
      <w:r w:rsidRPr="005134C8">
        <w:rPr>
          <w:rStyle w:val="s1"/>
          <w:b w:val="0"/>
          <w:bCs w:val="0"/>
          <w:sz w:val="20"/>
          <w:szCs w:val="20"/>
        </w:rPr>
        <w:t>Форма</w:t>
      </w:r>
    </w:p>
    <w:p w14:paraId="75D8FF79" w14:textId="20CDB5A7" w:rsidR="007C2726" w:rsidRPr="005134C8" w:rsidRDefault="007C2726" w:rsidP="007C2726">
      <w:pPr>
        <w:pStyle w:val="af0"/>
        <w:jc w:val="right"/>
        <w:rPr>
          <w:rStyle w:val="s1"/>
          <w:b w:val="0"/>
          <w:bCs w:val="0"/>
          <w:sz w:val="20"/>
          <w:szCs w:val="20"/>
        </w:rPr>
      </w:pPr>
    </w:p>
    <w:p w14:paraId="66055C58"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Кому:</w:t>
      </w:r>
    </w:p>
    <w:p w14:paraId="76B48923"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________________________</w:t>
      </w:r>
    </w:p>
    <w:p w14:paraId="06FDF682"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________________________</w:t>
      </w:r>
    </w:p>
    <w:p w14:paraId="57E69731"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(наименование и реквизиты</w:t>
      </w:r>
    </w:p>
    <w:p w14:paraId="0EBE8257" w14:textId="444314F5" w:rsidR="007C2726" w:rsidRPr="005134C8" w:rsidRDefault="007C2726" w:rsidP="007C2726">
      <w:pPr>
        <w:pStyle w:val="af0"/>
        <w:jc w:val="right"/>
        <w:rPr>
          <w:rStyle w:val="s1"/>
          <w:b w:val="0"/>
          <w:bCs w:val="0"/>
          <w:sz w:val="20"/>
          <w:szCs w:val="20"/>
        </w:rPr>
      </w:pPr>
      <w:r w:rsidRPr="005134C8">
        <w:rPr>
          <w:rStyle w:val="s1"/>
          <w:b w:val="0"/>
          <w:bCs w:val="0"/>
          <w:sz w:val="20"/>
          <w:szCs w:val="20"/>
        </w:rPr>
        <w:t>организатора закупа, заказчика)</w:t>
      </w:r>
    </w:p>
    <w:p w14:paraId="7E50436D" w14:textId="68379EC9"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38D37E54" w14:textId="24A23947"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7E7C2DAF" w14:textId="7CF18B0E"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7B64FE8B" w14:textId="77777777" w:rsidR="007C2726" w:rsidRPr="005134C8" w:rsidRDefault="007C2726" w:rsidP="007C2726">
      <w:pPr>
        <w:jc w:val="both"/>
        <w:rPr>
          <w:sz w:val="20"/>
          <w:szCs w:val="20"/>
        </w:rPr>
      </w:pPr>
      <w:r w:rsidRPr="005134C8">
        <w:rPr>
          <w:color w:val="000000"/>
          <w:sz w:val="20"/>
          <w:szCs w:val="20"/>
        </w:rPr>
        <w:t>Исх. № __________</w:t>
      </w:r>
    </w:p>
    <w:p w14:paraId="59709B49" w14:textId="4740D186" w:rsidR="007C2726" w:rsidRPr="005134C8" w:rsidRDefault="007C2726" w:rsidP="007C2726">
      <w:pPr>
        <w:pStyle w:val="pc"/>
        <w:shd w:val="clear" w:color="auto" w:fill="FFFFFF"/>
        <w:spacing w:before="0" w:beforeAutospacing="0" w:after="0" w:afterAutospacing="0"/>
        <w:textAlignment w:val="baseline"/>
        <w:rPr>
          <w:color w:val="000000"/>
          <w:sz w:val="20"/>
          <w:szCs w:val="20"/>
        </w:rPr>
      </w:pPr>
      <w:r w:rsidRPr="005134C8">
        <w:rPr>
          <w:color w:val="000000"/>
          <w:sz w:val="20"/>
          <w:szCs w:val="20"/>
        </w:rPr>
        <w:t>Дата ____________</w:t>
      </w:r>
    </w:p>
    <w:p w14:paraId="1CB2E2B7" w14:textId="15B04293" w:rsidR="007C2726" w:rsidRPr="005134C8" w:rsidRDefault="007C2726" w:rsidP="007C2726">
      <w:pPr>
        <w:pStyle w:val="pc"/>
        <w:shd w:val="clear" w:color="auto" w:fill="FFFFFF"/>
        <w:spacing w:before="0" w:beforeAutospacing="0" w:after="0" w:afterAutospacing="0"/>
        <w:textAlignment w:val="baseline"/>
        <w:rPr>
          <w:color w:val="000000"/>
          <w:sz w:val="20"/>
          <w:szCs w:val="20"/>
        </w:rPr>
      </w:pPr>
    </w:p>
    <w:p w14:paraId="25F6CECE" w14:textId="086880AB" w:rsidR="007C2726" w:rsidRPr="005134C8" w:rsidRDefault="007C2726" w:rsidP="007C2726">
      <w:pPr>
        <w:pStyle w:val="pc"/>
        <w:shd w:val="clear" w:color="auto" w:fill="FFFFFF"/>
        <w:spacing w:before="0" w:beforeAutospacing="0" w:after="0" w:afterAutospacing="0"/>
        <w:textAlignment w:val="baseline"/>
        <w:rPr>
          <w:color w:val="000000"/>
          <w:sz w:val="20"/>
          <w:szCs w:val="20"/>
        </w:rPr>
      </w:pPr>
    </w:p>
    <w:p w14:paraId="2C1CCCB4" w14:textId="67E5F226" w:rsidR="007C2726" w:rsidRPr="005134C8" w:rsidRDefault="007C2726" w:rsidP="007C2726">
      <w:pPr>
        <w:pStyle w:val="pc"/>
        <w:shd w:val="clear" w:color="auto" w:fill="FFFFFF"/>
        <w:spacing w:before="0" w:beforeAutospacing="0" w:after="0" w:afterAutospacing="0"/>
        <w:textAlignment w:val="baseline"/>
        <w:rPr>
          <w:color w:val="000000"/>
          <w:sz w:val="20"/>
          <w:szCs w:val="20"/>
        </w:rPr>
      </w:pPr>
    </w:p>
    <w:p w14:paraId="1BBB12F0" w14:textId="77777777" w:rsidR="007C2726" w:rsidRPr="005134C8" w:rsidRDefault="007C2726" w:rsidP="007C2726">
      <w:pPr>
        <w:rPr>
          <w:sz w:val="20"/>
          <w:szCs w:val="20"/>
        </w:rPr>
      </w:pPr>
      <w:r w:rsidRPr="005134C8">
        <w:rPr>
          <w:b/>
          <w:color w:val="000000"/>
          <w:sz w:val="20"/>
          <w:szCs w:val="20"/>
        </w:rPr>
        <w:t>Банковская гарантия (вид обеспечения тендерной заявки)</w:t>
      </w:r>
      <w:r w:rsidRPr="005134C8">
        <w:rPr>
          <w:sz w:val="20"/>
          <w:szCs w:val="20"/>
        </w:rPr>
        <w:br/>
      </w:r>
      <w:r w:rsidRPr="005134C8">
        <w:rPr>
          <w:b/>
          <w:color w:val="000000"/>
          <w:sz w:val="20"/>
          <w:szCs w:val="20"/>
        </w:rPr>
        <w:t>Наименование банка (филиала банка)</w:t>
      </w:r>
      <w:r w:rsidRPr="005134C8">
        <w:rPr>
          <w:sz w:val="20"/>
          <w:szCs w:val="20"/>
        </w:rPr>
        <w:br/>
      </w:r>
      <w:r w:rsidRPr="005134C8">
        <w:rPr>
          <w:b/>
          <w:color w:val="000000"/>
          <w:sz w:val="20"/>
          <w:szCs w:val="20"/>
        </w:rPr>
        <w:t>____________________________________________________________</w:t>
      </w:r>
      <w:r w:rsidRPr="005134C8">
        <w:rPr>
          <w:sz w:val="20"/>
          <w:szCs w:val="20"/>
        </w:rPr>
        <w:br/>
      </w:r>
      <w:r w:rsidRPr="005134C8">
        <w:rPr>
          <w:b/>
          <w:color w:val="000000"/>
          <w:sz w:val="20"/>
          <w:szCs w:val="20"/>
        </w:rPr>
        <w:t>(наименование, БИН и другие реквизиты банка)</w:t>
      </w:r>
      <w:r w:rsidRPr="005134C8">
        <w:rPr>
          <w:sz w:val="20"/>
          <w:szCs w:val="20"/>
        </w:rPr>
        <w:br/>
      </w:r>
      <w:r w:rsidRPr="005134C8">
        <w:rPr>
          <w:b/>
          <w:color w:val="000000"/>
          <w:sz w:val="20"/>
          <w:szCs w:val="20"/>
        </w:rPr>
        <w:t>Гарантийное обеспечение № ____________________</w:t>
      </w:r>
    </w:p>
    <w:p w14:paraId="72D237A8" w14:textId="77777777" w:rsidR="007C2726" w:rsidRPr="005134C8" w:rsidRDefault="007C2726" w:rsidP="007C2726">
      <w:pPr>
        <w:jc w:val="both"/>
        <w:rPr>
          <w:sz w:val="20"/>
          <w:szCs w:val="20"/>
        </w:rPr>
      </w:pPr>
      <w:bookmarkStart w:id="65" w:name="z1443"/>
      <w:r w:rsidRPr="005134C8">
        <w:rPr>
          <w:color w:val="000000"/>
          <w:sz w:val="20"/>
          <w:szCs w:val="20"/>
        </w:rPr>
        <w:t>      "__" _____ 20__ года</w:t>
      </w:r>
    </w:p>
    <w:bookmarkEnd w:id="65"/>
    <w:p w14:paraId="05AE2A43" w14:textId="77777777" w:rsidR="007C2726" w:rsidRPr="005134C8" w:rsidRDefault="007C2726" w:rsidP="007C2726">
      <w:pPr>
        <w:jc w:val="both"/>
        <w:rPr>
          <w:sz w:val="20"/>
          <w:szCs w:val="20"/>
        </w:rPr>
      </w:pPr>
      <w:r w:rsidRPr="005134C8">
        <w:rPr>
          <w:color w:val="000000"/>
          <w:sz w:val="20"/>
          <w:szCs w:val="20"/>
        </w:rPr>
        <w:t>Банк (филиал банка) ______________________________________________</w:t>
      </w:r>
    </w:p>
    <w:p w14:paraId="0597F421" w14:textId="77777777" w:rsidR="007C2726" w:rsidRPr="005134C8" w:rsidRDefault="007C2726" w:rsidP="007C2726">
      <w:pPr>
        <w:jc w:val="both"/>
        <w:rPr>
          <w:sz w:val="20"/>
          <w:szCs w:val="20"/>
        </w:rPr>
      </w:pPr>
      <w:r w:rsidRPr="005134C8">
        <w:rPr>
          <w:color w:val="000000"/>
          <w:sz w:val="20"/>
          <w:szCs w:val="20"/>
        </w:rPr>
        <w:t>(наименование) (далее – Банк)</w:t>
      </w:r>
    </w:p>
    <w:p w14:paraId="317D5AC6" w14:textId="77777777" w:rsidR="007C2726" w:rsidRPr="005134C8" w:rsidRDefault="007C2726" w:rsidP="007C2726">
      <w:pPr>
        <w:jc w:val="both"/>
        <w:rPr>
          <w:sz w:val="20"/>
          <w:szCs w:val="20"/>
        </w:rPr>
      </w:pPr>
      <w:r w:rsidRPr="005134C8">
        <w:rPr>
          <w:color w:val="000000"/>
          <w:sz w:val="20"/>
          <w:szCs w:val="20"/>
        </w:rPr>
        <w:t>проинформирован, что ____________________________________________</w:t>
      </w:r>
    </w:p>
    <w:p w14:paraId="31102E07" w14:textId="77777777" w:rsidR="007C2726" w:rsidRPr="005134C8" w:rsidRDefault="007C2726" w:rsidP="007C2726">
      <w:pPr>
        <w:jc w:val="both"/>
        <w:rPr>
          <w:sz w:val="20"/>
          <w:szCs w:val="20"/>
        </w:rPr>
      </w:pPr>
      <w:r w:rsidRPr="005134C8">
        <w:rPr>
          <w:color w:val="000000"/>
          <w:sz w:val="20"/>
          <w:szCs w:val="20"/>
        </w:rPr>
        <w:t>(наименование)</w:t>
      </w:r>
    </w:p>
    <w:p w14:paraId="54C2A30D" w14:textId="77777777" w:rsidR="007C2726" w:rsidRPr="005134C8" w:rsidRDefault="007C2726" w:rsidP="007C2726">
      <w:pPr>
        <w:jc w:val="both"/>
        <w:rPr>
          <w:sz w:val="20"/>
          <w:szCs w:val="20"/>
        </w:rPr>
      </w:pPr>
      <w:r w:rsidRPr="005134C8">
        <w:rPr>
          <w:color w:val="000000"/>
          <w:sz w:val="20"/>
          <w:szCs w:val="20"/>
        </w:rPr>
        <w:t>в дальнейшем "Потенциальный поставщик", принимает участие в тендере,</w:t>
      </w:r>
    </w:p>
    <w:p w14:paraId="49F601C3" w14:textId="77777777" w:rsidR="007C2726" w:rsidRPr="005134C8" w:rsidRDefault="007C2726" w:rsidP="007C2726">
      <w:pPr>
        <w:jc w:val="both"/>
        <w:rPr>
          <w:sz w:val="20"/>
          <w:szCs w:val="20"/>
        </w:rPr>
      </w:pPr>
      <w:r w:rsidRPr="005134C8">
        <w:rPr>
          <w:color w:val="000000"/>
          <w:sz w:val="20"/>
          <w:szCs w:val="20"/>
        </w:rPr>
        <w:t>объявленном _____________________________________________________,</w:t>
      </w:r>
    </w:p>
    <w:p w14:paraId="7DAE8016" w14:textId="77777777" w:rsidR="007C2726" w:rsidRPr="005134C8" w:rsidRDefault="007C2726" w:rsidP="007C2726">
      <w:pPr>
        <w:jc w:val="both"/>
        <w:rPr>
          <w:sz w:val="20"/>
          <w:szCs w:val="20"/>
        </w:rPr>
      </w:pPr>
      <w:r w:rsidRPr="005134C8">
        <w:rPr>
          <w:color w:val="000000"/>
          <w:sz w:val="20"/>
          <w:szCs w:val="20"/>
        </w:rPr>
        <w:t>(наименование заказчика/организатора закупа)</w:t>
      </w:r>
    </w:p>
    <w:p w14:paraId="2A74BB90" w14:textId="77777777" w:rsidR="007C2726" w:rsidRPr="005134C8" w:rsidRDefault="007C2726" w:rsidP="007C2726">
      <w:pPr>
        <w:jc w:val="both"/>
        <w:rPr>
          <w:sz w:val="20"/>
          <w:szCs w:val="20"/>
        </w:rPr>
      </w:pPr>
      <w:r w:rsidRPr="005134C8">
        <w:rPr>
          <w:color w:val="000000"/>
          <w:sz w:val="20"/>
          <w:szCs w:val="20"/>
        </w:rPr>
        <w:t>_________________________________________________________________</w:t>
      </w:r>
    </w:p>
    <w:p w14:paraId="5B4C489F" w14:textId="77777777" w:rsidR="007C2726" w:rsidRPr="005134C8" w:rsidRDefault="007C2726" w:rsidP="007C2726">
      <w:pPr>
        <w:jc w:val="both"/>
        <w:rPr>
          <w:sz w:val="20"/>
          <w:szCs w:val="20"/>
        </w:rPr>
      </w:pPr>
      <w:r w:rsidRPr="005134C8">
        <w:rPr>
          <w:color w:val="000000"/>
          <w:sz w:val="20"/>
          <w:szCs w:val="20"/>
        </w:rPr>
        <w:t>(дата, месяц, год объявления)</w:t>
      </w:r>
    </w:p>
    <w:p w14:paraId="188AD647" w14:textId="77777777" w:rsidR="007C2726" w:rsidRPr="005134C8" w:rsidRDefault="007C2726" w:rsidP="007C2726">
      <w:pPr>
        <w:jc w:val="both"/>
        <w:rPr>
          <w:sz w:val="20"/>
          <w:szCs w:val="20"/>
        </w:rPr>
      </w:pPr>
      <w:r w:rsidRPr="005134C8">
        <w:rPr>
          <w:color w:val="000000"/>
          <w:sz w:val="20"/>
          <w:szCs w:val="20"/>
        </w:rPr>
        <w:t>и готов осуществить оказание услуги (наименование услуги)/ поставку</w:t>
      </w:r>
    </w:p>
    <w:p w14:paraId="214B2575" w14:textId="77777777" w:rsidR="007C2726" w:rsidRPr="005134C8" w:rsidRDefault="007C2726" w:rsidP="007C2726">
      <w:pPr>
        <w:jc w:val="both"/>
        <w:rPr>
          <w:sz w:val="20"/>
          <w:szCs w:val="20"/>
        </w:rPr>
      </w:pPr>
      <w:r w:rsidRPr="005134C8">
        <w:rPr>
          <w:color w:val="000000"/>
          <w:sz w:val="20"/>
          <w:szCs w:val="20"/>
        </w:rPr>
        <w:t>(наименование и объем товара)</w:t>
      </w:r>
    </w:p>
    <w:p w14:paraId="5AE8ADCD" w14:textId="77777777" w:rsidR="007C2726" w:rsidRPr="005134C8" w:rsidRDefault="007C2726" w:rsidP="007C2726">
      <w:pPr>
        <w:jc w:val="both"/>
        <w:rPr>
          <w:sz w:val="20"/>
          <w:szCs w:val="20"/>
        </w:rPr>
      </w:pPr>
      <w:r w:rsidRPr="005134C8">
        <w:rPr>
          <w:color w:val="000000"/>
          <w:sz w:val="20"/>
          <w:szCs w:val="20"/>
        </w:rPr>
        <w:t>на общую сумму __________________________________ (прописью) тенге,</w:t>
      </w:r>
    </w:p>
    <w:p w14:paraId="2B60896F" w14:textId="77777777" w:rsidR="007C2726" w:rsidRPr="005134C8" w:rsidRDefault="007C2726" w:rsidP="007C2726">
      <w:pPr>
        <w:jc w:val="both"/>
        <w:rPr>
          <w:sz w:val="20"/>
          <w:szCs w:val="20"/>
        </w:rPr>
      </w:pPr>
      <w:r w:rsidRPr="005134C8">
        <w:rPr>
          <w:color w:val="000000"/>
          <w:sz w:val="20"/>
          <w:szCs w:val="20"/>
        </w:rPr>
        <w:t>из них (при участии в закупе по нескольким лотам):</w:t>
      </w:r>
    </w:p>
    <w:p w14:paraId="318539BF" w14:textId="77777777" w:rsidR="007C2726" w:rsidRPr="005134C8" w:rsidRDefault="007C2726" w:rsidP="007C2726">
      <w:pPr>
        <w:jc w:val="both"/>
        <w:rPr>
          <w:sz w:val="20"/>
          <w:szCs w:val="20"/>
        </w:rPr>
      </w:pPr>
      <w:r w:rsidRPr="005134C8">
        <w:rPr>
          <w:color w:val="000000"/>
          <w:sz w:val="20"/>
          <w:szCs w:val="20"/>
        </w:rPr>
        <w:t>1) по лоту № _____ (номер в объявлении) – в размере __________________</w:t>
      </w:r>
    </w:p>
    <w:p w14:paraId="5F0526BB" w14:textId="77777777" w:rsidR="007C2726" w:rsidRPr="005134C8" w:rsidRDefault="007C2726" w:rsidP="007C2726">
      <w:pPr>
        <w:jc w:val="both"/>
        <w:rPr>
          <w:sz w:val="20"/>
          <w:szCs w:val="20"/>
        </w:rPr>
      </w:pPr>
      <w:r w:rsidRPr="005134C8">
        <w:rPr>
          <w:color w:val="000000"/>
          <w:sz w:val="20"/>
          <w:szCs w:val="20"/>
        </w:rPr>
        <w:t>(сумма в цифрах и прописью) тенге;</w:t>
      </w:r>
    </w:p>
    <w:p w14:paraId="63ABC5AC" w14:textId="77777777" w:rsidR="007C2726" w:rsidRPr="005134C8" w:rsidRDefault="007C2726" w:rsidP="007C2726">
      <w:pPr>
        <w:jc w:val="both"/>
        <w:rPr>
          <w:sz w:val="20"/>
          <w:szCs w:val="20"/>
        </w:rPr>
      </w:pPr>
      <w:r w:rsidRPr="005134C8">
        <w:rPr>
          <w:color w:val="000000"/>
          <w:sz w:val="20"/>
          <w:szCs w:val="20"/>
        </w:rPr>
        <w:t>2)...</w:t>
      </w:r>
    </w:p>
    <w:p w14:paraId="4FCB4D59" w14:textId="77777777" w:rsidR="007C2726" w:rsidRPr="005134C8" w:rsidRDefault="007C2726" w:rsidP="007C2726">
      <w:pPr>
        <w:jc w:val="both"/>
        <w:rPr>
          <w:sz w:val="20"/>
          <w:szCs w:val="20"/>
        </w:rPr>
      </w:pPr>
      <w:r w:rsidRPr="005134C8">
        <w:rPr>
          <w:color w:val="000000"/>
          <w:sz w:val="20"/>
          <w:szCs w:val="20"/>
        </w:rPr>
        <w:t>В связи с этим Банк _______________________________________________</w:t>
      </w:r>
    </w:p>
    <w:p w14:paraId="45631E75" w14:textId="77777777" w:rsidR="007C2726" w:rsidRPr="005134C8" w:rsidRDefault="007C2726" w:rsidP="007C2726">
      <w:pPr>
        <w:jc w:val="both"/>
        <w:rPr>
          <w:sz w:val="20"/>
          <w:szCs w:val="20"/>
        </w:rPr>
      </w:pPr>
      <w:r w:rsidRPr="005134C8">
        <w:rPr>
          <w:color w:val="000000"/>
          <w:sz w:val="20"/>
          <w:szCs w:val="20"/>
        </w:rPr>
        <w:t>(наименование банка)</w:t>
      </w:r>
    </w:p>
    <w:p w14:paraId="06944127" w14:textId="77777777" w:rsidR="007C2726" w:rsidRPr="005134C8" w:rsidRDefault="007C2726" w:rsidP="007C2726">
      <w:pPr>
        <w:jc w:val="both"/>
        <w:rPr>
          <w:sz w:val="20"/>
          <w:szCs w:val="20"/>
        </w:rPr>
      </w:pPr>
      <w:r w:rsidRPr="005134C8">
        <w:rPr>
          <w:color w:val="000000"/>
          <w:sz w:val="20"/>
          <w:szCs w:val="20"/>
        </w:rPr>
        <w:t>берет на себя безотзывное обязательство выплатить заказчику/организатору закупа</w:t>
      </w:r>
    </w:p>
    <w:p w14:paraId="0094360F" w14:textId="77777777" w:rsidR="007C2726" w:rsidRPr="005134C8" w:rsidRDefault="007C2726" w:rsidP="007C2726">
      <w:pPr>
        <w:jc w:val="both"/>
        <w:rPr>
          <w:sz w:val="20"/>
          <w:szCs w:val="20"/>
        </w:rPr>
      </w:pPr>
      <w:r w:rsidRPr="005134C8">
        <w:rPr>
          <w:color w:val="000000"/>
          <w:sz w:val="20"/>
          <w:szCs w:val="20"/>
        </w:rPr>
        <w:t>по первому требованию, включая сумму гарантийного обеспечения в размере 1 (один)</w:t>
      </w:r>
    </w:p>
    <w:p w14:paraId="50EA9C77" w14:textId="77777777" w:rsidR="007C2726" w:rsidRPr="005134C8" w:rsidRDefault="007C2726" w:rsidP="007C2726">
      <w:pPr>
        <w:jc w:val="both"/>
        <w:rPr>
          <w:sz w:val="20"/>
          <w:szCs w:val="20"/>
        </w:rPr>
      </w:pPr>
      <w:r w:rsidRPr="005134C8">
        <w:rPr>
          <w:color w:val="000000"/>
          <w:sz w:val="20"/>
          <w:szCs w:val="20"/>
        </w:rPr>
        <w:t>процента равную ______________ (сумма в цифрах и прописью) по лоту № ____</w:t>
      </w:r>
    </w:p>
    <w:p w14:paraId="538151DB" w14:textId="77777777" w:rsidR="007C2726" w:rsidRPr="005134C8" w:rsidRDefault="007C2726" w:rsidP="007C2726">
      <w:pPr>
        <w:jc w:val="both"/>
        <w:rPr>
          <w:sz w:val="20"/>
          <w:szCs w:val="20"/>
        </w:rPr>
      </w:pPr>
      <w:r w:rsidRPr="005134C8">
        <w:rPr>
          <w:color w:val="000000"/>
          <w:sz w:val="20"/>
          <w:szCs w:val="20"/>
        </w:rPr>
        <w:t>на сумму ___________________________________________________________</w:t>
      </w:r>
    </w:p>
    <w:p w14:paraId="232E0E96" w14:textId="77777777" w:rsidR="007C2726" w:rsidRPr="005134C8" w:rsidRDefault="007C2726" w:rsidP="007C2726">
      <w:pPr>
        <w:jc w:val="both"/>
        <w:rPr>
          <w:sz w:val="20"/>
          <w:szCs w:val="20"/>
        </w:rPr>
      </w:pPr>
      <w:r w:rsidRPr="005134C8">
        <w:rPr>
          <w:color w:val="000000"/>
          <w:sz w:val="20"/>
          <w:szCs w:val="20"/>
        </w:rPr>
        <w:t>(сумма в цифрах и прописью) тенге, лоту № _____ на сумму________________</w:t>
      </w:r>
    </w:p>
    <w:p w14:paraId="38F243AB" w14:textId="77777777" w:rsidR="007C2726" w:rsidRPr="005134C8" w:rsidRDefault="007C2726" w:rsidP="007C2726">
      <w:pPr>
        <w:jc w:val="both"/>
        <w:rPr>
          <w:sz w:val="20"/>
          <w:szCs w:val="20"/>
        </w:rPr>
      </w:pPr>
      <w:r w:rsidRPr="005134C8">
        <w:rPr>
          <w:color w:val="000000"/>
          <w:sz w:val="20"/>
          <w:szCs w:val="20"/>
        </w:rPr>
        <w:t>(сумма в цифрах и прописью) тенге, по получении требования на оплату</w:t>
      </w:r>
    </w:p>
    <w:p w14:paraId="411AD348" w14:textId="77777777" w:rsidR="007C2726" w:rsidRPr="005134C8" w:rsidRDefault="007C2726" w:rsidP="007C2726">
      <w:pPr>
        <w:jc w:val="both"/>
        <w:rPr>
          <w:sz w:val="20"/>
          <w:szCs w:val="20"/>
        </w:rPr>
      </w:pPr>
      <w:r w:rsidRPr="005134C8">
        <w:rPr>
          <w:color w:val="000000"/>
          <w:sz w:val="20"/>
          <w:szCs w:val="20"/>
        </w:rPr>
        <w:t>по основаниям, предусмотренным правилами организации и проведения закупа</w:t>
      </w:r>
    </w:p>
    <w:p w14:paraId="3D285B08" w14:textId="77777777" w:rsidR="007C2726" w:rsidRPr="005134C8" w:rsidRDefault="007C2726" w:rsidP="007C2726">
      <w:pPr>
        <w:jc w:val="both"/>
        <w:rPr>
          <w:sz w:val="20"/>
          <w:szCs w:val="20"/>
        </w:rPr>
      </w:pPr>
      <w:r w:rsidRPr="005134C8">
        <w:rPr>
          <w:color w:val="000000"/>
          <w:sz w:val="20"/>
          <w:szCs w:val="20"/>
        </w:rPr>
        <w:t>лекарственных средств, медицинских изделий и специализированных лечебных</w:t>
      </w:r>
    </w:p>
    <w:p w14:paraId="50390EA2" w14:textId="77777777" w:rsidR="007C2726" w:rsidRPr="005134C8" w:rsidRDefault="007C2726" w:rsidP="007C2726">
      <w:pPr>
        <w:jc w:val="both"/>
        <w:rPr>
          <w:sz w:val="20"/>
          <w:szCs w:val="20"/>
        </w:rPr>
      </w:pPr>
      <w:r w:rsidRPr="005134C8">
        <w:rPr>
          <w:color w:val="000000"/>
          <w:sz w:val="20"/>
          <w:szCs w:val="20"/>
        </w:rPr>
        <w:lastRenderedPageBreak/>
        <w:t>продуктов в рамках гарантированного объема бесплатной медицинской помощи,</w:t>
      </w:r>
    </w:p>
    <w:p w14:paraId="37F336B1" w14:textId="77777777" w:rsidR="007C2726" w:rsidRPr="005134C8" w:rsidRDefault="007C2726" w:rsidP="007C2726">
      <w:pPr>
        <w:jc w:val="both"/>
        <w:rPr>
          <w:sz w:val="20"/>
          <w:szCs w:val="20"/>
        </w:rPr>
      </w:pPr>
      <w:r w:rsidRPr="005134C8">
        <w:rPr>
          <w:color w:val="000000"/>
          <w:sz w:val="20"/>
          <w:szCs w:val="20"/>
        </w:rPr>
        <w:t>дополнительного объема медицинской помощи для лиц, содержащихся</w:t>
      </w:r>
    </w:p>
    <w:p w14:paraId="0885F5FA" w14:textId="77777777" w:rsidR="007C2726" w:rsidRPr="005134C8" w:rsidRDefault="007C2726" w:rsidP="007C2726">
      <w:pPr>
        <w:jc w:val="both"/>
        <w:rPr>
          <w:sz w:val="20"/>
          <w:szCs w:val="20"/>
        </w:rPr>
      </w:pPr>
      <w:r w:rsidRPr="005134C8">
        <w:rPr>
          <w:color w:val="000000"/>
          <w:sz w:val="20"/>
          <w:szCs w:val="20"/>
        </w:rPr>
        <w:t>в следственных изоляторах и учреждениях уголовно-исполнительной</w:t>
      </w:r>
    </w:p>
    <w:p w14:paraId="163A2AD9" w14:textId="77777777" w:rsidR="007C2726" w:rsidRPr="005134C8" w:rsidRDefault="007C2726" w:rsidP="007C2726">
      <w:pPr>
        <w:jc w:val="both"/>
        <w:rPr>
          <w:sz w:val="20"/>
          <w:szCs w:val="20"/>
        </w:rPr>
      </w:pPr>
      <w:r w:rsidRPr="005134C8">
        <w:rPr>
          <w:color w:val="000000"/>
          <w:sz w:val="20"/>
          <w:szCs w:val="20"/>
        </w:rPr>
        <w:t>(пенитенциарной) системы, за счет бюджетных средств и (или) в системе</w:t>
      </w:r>
    </w:p>
    <w:p w14:paraId="508A950E" w14:textId="77777777" w:rsidR="007C2726" w:rsidRPr="005134C8" w:rsidRDefault="007C2726" w:rsidP="007C2726">
      <w:pPr>
        <w:jc w:val="both"/>
        <w:rPr>
          <w:sz w:val="20"/>
          <w:szCs w:val="20"/>
        </w:rPr>
      </w:pPr>
      <w:r w:rsidRPr="005134C8">
        <w:rPr>
          <w:color w:val="000000"/>
          <w:sz w:val="20"/>
          <w:szCs w:val="20"/>
        </w:rPr>
        <w:t>обязательного социального медицинского страхования, фармацевтических услуг</w:t>
      </w:r>
    </w:p>
    <w:p w14:paraId="6F852C33" w14:textId="77777777" w:rsidR="007C2726" w:rsidRPr="005134C8" w:rsidRDefault="007C2726" w:rsidP="007C2726">
      <w:pPr>
        <w:jc w:val="both"/>
        <w:rPr>
          <w:sz w:val="20"/>
          <w:szCs w:val="20"/>
        </w:rPr>
      </w:pPr>
      <w:r w:rsidRPr="005134C8">
        <w:rPr>
          <w:color w:val="000000"/>
          <w:sz w:val="20"/>
          <w:szCs w:val="20"/>
        </w:rPr>
        <w:t>(далее – Правила).</w:t>
      </w:r>
    </w:p>
    <w:p w14:paraId="62FD92DE" w14:textId="77777777" w:rsidR="007C2726" w:rsidRPr="005134C8" w:rsidRDefault="007C2726" w:rsidP="007C2726">
      <w:pPr>
        <w:jc w:val="both"/>
        <w:rPr>
          <w:sz w:val="20"/>
          <w:szCs w:val="20"/>
        </w:rPr>
      </w:pPr>
      <w:r w:rsidRPr="005134C8">
        <w:rPr>
          <w:color w:val="000000"/>
          <w:sz w:val="20"/>
          <w:szCs w:val="20"/>
        </w:rPr>
        <w:t>Данная гарантия вступает в силу с момента вскрытия тендерной заявки</w:t>
      </w:r>
    </w:p>
    <w:p w14:paraId="34F82FAE" w14:textId="77777777" w:rsidR="007C2726" w:rsidRPr="005134C8" w:rsidRDefault="007C2726" w:rsidP="007C2726">
      <w:pPr>
        <w:jc w:val="both"/>
        <w:rPr>
          <w:sz w:val="20"/>
          <w:szCs w:val="20"/>
        </w:rPr>
      </w:pPr>
      <w:r w:rsidRPr="005134C8">
        <w:rPr>
          <w:color w:val="000000"/>
          <w:sz w:val="20"/>
          <w:szCs w:val="20"/>
        </w:rPr>
        <w:t>Потенциального поставщика и действует до принятия по ней решения по существу</w:t>
      </w:r>
    </w:p>
    <w:p w14:paraId="304A08AB" w14:textId="77777777" w:rsidR="007C2726" w:rsidRPr="005134C8" w:rsidRDefault="007C2726" w:rsidP="007C2726">
      <w:pPr>
        <w:jc w:val="both"/>
        <w:rPr>
          <w:sz w:val="20"/>
          <w:szCs w:val="20"/>
        </w:rPr>
      </w:pPr>
      <w:r w:rsidRPr="005134C8">
        <w:rPr>
          <w:color w:val="000000"/>
          <w:sz w:val="20"/>
          <w:szCs w:val="20"/>
        </w:rPr>
        <w:t>в соответствии с Правилами, а при признании Потенциального поставщика</w:t>
      </w:r>
    </w:p>
    <w:p w14:paraId="233B5586" w14:textId="77777777" w:rsidR="007C2726" w:rsidRPr="005134C8" w:rsidRDefault="007C2726" w:rsidP="007C2726">
      <w:pPr>
        <w:jc w:val="both"/>
        <w:rPr>
          <w:sz w:val="20"/>
          <w:szCs w:val="20"/>
        </w:rPr>
      </w:pPr>
      <w:r w:rsidRPr="005134C8">
        <w:rPr>
          <w:color w:val="000000"/>
          <w:sz w:val="20"/>
          <w:szCs w:val="20"/>
        </w:rPr>
        <w:t>победителем закупа – до представления им соответствующего гарантийного</w:t>
      </w:r>
    </w:p>
    <w:p w14:paraId="364CC182" w14:textId="77777777" w:rsidR="007C2726" w:rsidRPr="005134C8" w:rsidRDefault="007C2726" w:rsidP="007C2726">
      <w:pPr>
        <w:jc w:val="both"/>
        <w:rPr>
          <w:sz w:val="20"/>
          <w:szCs w:val="20"/>
        </w:rPr>
      </w:pPr>
      <w:r w:rsidRPr="005134C8">
        <w:rPr>
          <w:color w:val="000000"/>
          <w:sz w:val="20"/>
          <w:szCs w:val="20"/>
        </w:rPr>
        <w:t>обеспечения по заключенному договору.</w:t>
      </w:r>
    </w:p>
    <w:p w14:paraId="39A86B2C" w14:textId="77777777" w:rsidR="007C2726" w:rsidRPr="005134C8" w:rsidRDefault="007C2726" w:rsidP="007C2726">
      <w:pPr>
        <w:jc w:val="both"/>
        <w:rPr>
          <w:sz w:val="20"/>
          <w:szCs w:val="20"/>
        </w:rPr>
      </w:pPr>
      <w:r w:rsidRPr="005134C8">
        <w:rPr>
          <w:color w:val="000000"/>
          <w:sz w:val="20"/>
          <w:szCs w:val="20"/>
        </w:rPr>
        <w:t>Должность, Ф.И.О. (при его наличии) ______________________________________</w:t>
      </w:r>
    </w:p>
    <w:p w14:paraId="0D2453C0" w14:textId="77777777" w:rsidR="007C2726" w:rsidRPr="005134C8" w:rsidRDefault="007C2726" w:rsidP="007C2726">
      <w:pPr>
        <w:jc w:val="both"/>
        <w:rPr>
          <w:sz w:val="20"/>
          <w:szCs w:val="20"/>
        </w:rPr>
      </w:pPr>
      <w:r w:rsidRPr="005134C8">
        <w:rPr>
          <w:color w:val="000000"/>
          <w:sz w:val="20"/>
          <w:szCs w:val="20"/>
        </w:rPr>
        <w:t>Печать Банка</w:t>
      </w:r>
    </w:p>
    <w:p w14:paraId="7B87970F" w14:textId="77777777" w:rsidR="007C2726" w:rsidRPr="005134C8" w:rsidRDefault="007C2726" w:rsidP="007C2726">
      <w:pPr>
        <w:pStyle w:val="pc"/>
        <w:shd w:val="clear" w:color="auto" w:fill="FFFFFF"/>
        <w:spacing w:before="0" w:beforeAutospacing="0" w:after="0" w:afterAutospacing="0"/>
        <w:textAlignment w:val="baseline"/>
        <w:rPr>
          <w:rStyle w:val="s1"/>
          <w:b w:val="0"/>
          <w:bCs w:val="0"/>
          <w:sz w:val="20"/>
          <w:szCs w:val="20"/>
        </w:rPr>
      </w:pPr>
    </w:p>
    <w:p w14:paraId="7BE42C78" w14:textId="7B8AF70B"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1D346027" w14:textId="7D597515"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6BED9A51" w14:textId="154600A7"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3993B772" w14:textId="72F173C4"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33F320DD" w14:textId="11407F1A"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7258C07D" w14:textId="51DD7684"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38189094" w14:textId="216F4373"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447B69C5" w14:textId="4D957FFC"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7B5BC314" w14:textId="0A57E2FC"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68AB95D1" w14:textId="199F5C94"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11AF5197" w14:textId="0DD9CDB3"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77B4F635" w14:textId="74565992"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2FB71BDE" w14:textId="1EB4E7CC"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1D2D2FEA" w14:textId="6993DD53"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689EB7A1" w14:textId="2BF78CB5"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52DDC0D6" w14:textId="203BBDB7"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2EE9E581" w14:textId="5E165F67"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1B56CE95" w14:textId="6C3FEDA3"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6B8C794D" w14:textId="07167F2E"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0519B319" w14:textId="45F88014"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6956495E" w14:textId="2E498DA4"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56CB9508" w14:textId="5B21468C"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269C3F41" w14:textId="533364A6"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75A90B71" w14:textId="2270CD83"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5C88F1F4" w14:textId="0CB715E7" w:rsidR="005134C8" w:rsidRDefault="005134C8" w:rsidP="00CA5BBB">
      <w:pPr>
        <w:pStyle w:val="pc"/>
        <w:shd w:val="clear" w:color="auto" w:fill="FFFFFF"/>
        <w:spacing w:before="0" w:beforeAutospacing="0" w:after="0" w:afterAutospacing="0"/>
        <w:jc w:val="center"/>
        <w:textAlignment w:val="baseline"/>
        <w:rPr>
          <w:rStyle w:val="s1"/>
          <w:b w:val="0"/>
          <w:bCs w:val="0"/>
        </w:rPr>
      </w:pPr>
    </w:p>
    <w:p w14:paraId="66D006D9" w14:textId="55A39B0E" w:rsidR="005134C8" w:rsidRDefault="005134C8" w:rsidP="00CA5BBB">
      <w:pPr>
        <w:pStyle w:val="pc"/>
        <w:shd w:val="clear" w:color="auto" w:fill="FFFFFF"/>
        <w:spacing w:before="0" w:beforeAutospacing="0" w:after="0" w:afterAutospacing="0"/>
        <w:jc w:val="center"/>
        <w:textAlignment w:val="baseline"/>
        <w:rPr>
          <w:rStyle w:val="s1"/>
          <w:b w:val="0"/>
          <w:bCs w:val="0"/>
        </w:rPr>
      </w:pPr>
    </w:p>
    <w:p w14:paraId="00805B54" w14:textId="573C66ED" w:rsidR="005134C8" w:rsidRDefault="005134C8" w:rsidP="00CA5BBB">
      <w:pPr>
        <w:pStyle w:val="pc"/>
        <w:shd w:val="clear" w:color="auto" w:fill="FFFFFF"/>
        <w:spacing w:before="0" w:beforeAutospacing="0" w:after="0" w:afterAutospacing="0"/>
        <w:jc w:val="center"/>
        <w:textAlignment w:val="baseline"/>
        <w:rPr>
          <w:rStyle w:val="s1"/>
          <w:b w:val="0"/>
          <w:bCs w:val="0"/>
        </w:rPr>
      </w:pPr>
    </w:p>
    <w:p w14:paraId="434581E4" w14:textId="5C94ED6E" w:rsidR="005134C8" w:rsidRDefault="005134C8" w:rsidP="00CA5BBB">
      <w:pPr>
        <w:pStyle w:val="pc"/>
        <w:shd w:val="clear" w:color="auto" w:fill="FFFFFF"/>
        <w:spacing w:before="0" w:beforeAutospacing="0" w:after="0" w:afterAutospacing="0"/>
        <w:jc w:val="center"/>
        <w:textAlignment w:val="baseline"/>
        <w:rPr>
          <w:rStyle w:val="s1"/>
          <w:b w:val="0"/>
          <w:bCs w:val="0"/>
        </w:rPr>
      </w:pPr>
    </w:p>
    <w:p w14:paraId="58657A7D" w14:textId="4818EBF8" w:rsidR="005134C8" w:rsidRDefault="005134C8" w:rsidP="00CA5BBB">
      <w:pPr>
        <w:pStyle w:val="pc"/>
        <w:shd w:val="clear" w:color="auto" w:fill="FFFFFF"/>
        <w:spacing w:before="0" w:beforeAutospacing="0" w:after="0" w:afterAutospacing="0"/>
        <w:jc w:val="center"/>
        <w:textAlignment w:val="baseline"/>
        <w:rPr>
          <w:rStyle w:val="s1"/>
          <w:b w:val="0"/>
          <w:bCs w:val="0"/>
        </w:rPr>
      </w:pPr>
    </w:p>
    <w:p w14:paraId="7F216BC5" w14:textId="40306D3C" w:rsidR="005134C8" w:rsidRDefault="005134C8" w:rsidP="00CA5BBB">
      <w:pPr>
        <w:pStyle w:val="pc"/>
        <w:shd w:val="clear" w:color="auto" w:fill="FFFFFF"/>
        <w:spacing w:before="0" w:beforeAutospacing="0" w:after="0" w:afterAutospacing="0"/>
        <w:jc w:val="center"/>
        <w:textAlignment w:val="baseline"/>
        <w:rPr>
          <w:rStyle w:val="s1"/>
          <w:b w:val="0"/>
          <w:bCs w:val="0"/>
        </w:rPr>
      </w:pPr>
    </w:p>
    <w:p w14:paraId="1CDB7CA0" w14:textId="2B48DA32" w:rsidR="005134C8" w:rsidRDefault="005134C8" w:rsidP="00CA5BBB">
      <w:pPr>
        <w:pStyle w:val="pc"/>
        <w:shd w:val="clear" w:color="auto" w:fill="FFFFFF"/>
        <w:spacing w:before="0" w:beforeAutospacing="0" w:after="0" w:afterAutospacing="0"/>
        <w:jc w:val="center"/>
        <w:textAlignment w:val="baseline"/>
        <w:rPr>
          <w:rStyle w:val="s1"/>
          <w:b w:val="0"/>
          <w:bCs w:val="0"/>
        </w:rPr>
      </w:pPr>
    </w:p>
    <w:p w14:paraId="24E7825D" w14:textId="6080E73A" w:rsidR="005134C8" w:rsidRDefault="005134C8" w:rsidP="00CA5BBB">
      <w:pPr>
        <w:pStyle w:val="pc"/>
        <w:shd w:val="clear" w:color="auto" w:fill="FFFFFF"/>
        <w:spacing w:before="0" w:beforeAutospacing="0" w:after="0" w:afterAutospacing="0"/>
        <w:jc w:val="center"/>
        <w:textAlignment w:val="baseline"/>
        <w:rPr>
          <w:rStyle w:val="s1"/>
          <w:b w:val="0"/>
          <w:bCs w:val="0"/>
        </w:rPr>
      </w:pPr>
    </w:p>
    <w:p w14:paraId="4C3373D0" w14:textId="6CEEC0EF" w:rsidR="005134C8" w:rsidRDefault="005134C8" w:rsidP="00CA5BBB">
      <w:pPr>
        <w:pStyle w:val="pc"/>
        <w:shd w:val="clear" w:color="auto" w:fill="FFFFFF"/>
        <w:spacing w:before="0" w:beforeAutospacing="0" w:after="0" w:afterAutospacing="0"/>
        <w:jc w:val="center"/>
        <w:textAlignment w:val="baseline"/>
        <w:rPr>
          <w:rStyle w:val="s1"/>
          <w:b w:val="0"/>
          <w:bCs w:val="0"/>
        </w:rPr>
      </w:pPr>
    </w:p>
    <w:p w14:paraId="1E6C90E1" w14:textId="45FECB8C" w:rsidR="005134C8" w:rsidRDefault="005134C8" w:rsidP="00CA5BBB">
      <w:pPr>
        <w:pStyle w:val="pc"/>
        <w:shd w:val="clear" w:color="auto" w:fill="FFFFFF"/>
        <w:spacing w:before="0" w:beforeAutospacing="0" w:after="0" w:afterAutospacing="0"/>
        <w:jc w:val="center"/>
        <w:textAlignment w:val="baseline"/>
        <w:rPr>
          <w:rStyle w:val="s1"/>
          <w:b w:val="0"/>
          <w:bCs w:val="0"/>
        </w:rPr>
      </w:pPr>
    </w:p>
    <w:p w14:paraId="5AD3A275" w14:textId="040C523A" w:rsidR="005134C8" w:rsidRDefault="005134C8" w:rsidP="00CA5BBB">
      <w:pPr>
        <w:pStyle w:val="pc"/>
        <w:shd w:val="clear" w:color="auto" w:fill="FFFFFF"/>
        <w:spacing w:before="0" w:beforeAutospacing="0" w:after="0" w:afterAutospacing="0"/>
        <w:jc w:val="center"/>
        <w:textAlignment w:val="baseline"/>
        <w:rPr>
          <w:rStyle w:val="s1"/>
          <w:b w:val="0"/>
          <w:bCs w:val="0"/>
        </w:rPr>
      </w:pPr>
    </w:p>
    <w:p w14:paraId="67BB27E0" w14:textId="11F5AE0B" w:rsidR="005134C8" w:rsidRDefault="005134C8" w:rsidP="00CA5BBB">
      <w:pPr>
        <w:pStyle w:val="pc"/>
        <w:shd w:val="clear" w:color="auto" w:fill="FFFFFF"/>
        <w:spacing w:before="0" w:beforeAutospacing="0" w:after="0" w:afterAutospacing="0"/>
        <w:jc w:val="center"/>
        <w:textAlignment w:val="baseline"/>
        <w:rPr>
          <w:rStyle w:val="s1"/>
          <w:b w:val="0"/>
          <w:bCs w:val="0"/>
        </w:rPr>
      </w:pPr>
    </w:p>
    <w:p w14:paraId="1922A488" w14:textId="610EA249" w:rsidR="005134C8" w:rsidRDefault="005134C8" w:rsidP="00CA5BBB">
      <w:pPr>
        <w:pStyle w:val="pc"/>
        <w:shd w:val="clear" w:color="auto" w:fill="FFFFFF"/>
        <w:spacing w:before="0" w:beforeAutospacing="0" w:after="0" w:afterAutospacing="0"/>
        <w:jc w:val="center"/>
        <w:textAlignment w:val="baseline"/>
        <w:rPr>
          <w:rStyle w:val="s1"/>
          <w:b w:val="0"/>
          <w:bCs w:val="0"/>
        </w:rPr>
      </w:pPr>
    </w:p>
    <w:p w14:paraId="0974C328" w14:textId="5F6F99F0" w:rsidR="005134C8" w:rsidRDefault="005134C8" w:rsidP="00CA5BBB">
      <w:pPr>
        <w:pStyle w:val="pc"/>
        <w:shd w:val="clear" w:color="auto" w:fill="FFFFFF"/>
        <w:spacing w:before="0" w:beforeAutospacing="0" w:after="0" w:afterAutospacing="0"/>
        <w:jc w:val="center"/>
        <w:textAlignment w:val="baseline"/>
        <w:rPr>
          <w:rStyle w:val="s1"/>
          <w:b w:val="0"/>
          <w:bCs w:val="0"/>
        </w:rPr>
      </w:pPr>
    </w:p>
    <w:p w14:paraId="5771862B" w14:textId="393514BC" w:rsidR="005134C8" w:rsidRDefault="005134C8" w:rsidP="00CA5BBB">
      <w:pPr>
        <w:pStyle w:val="pc"/>
        <w:shd w:val="clear" w:color="auto" w:fill="FFFFFF"/>
        <w:spacing w:before="0" w:beforeAutospacing="0" w:after="0" w:afterAutospacing="0"/>
        <w:jc w:val="center"/>
        <w:textAlignment w:val="baseline"/>
        <w:rPr>
          <w:rStyle w:val="s1"/>
          <w:b w:val="0"/>
          <w:bCs w:val="0"/>
        </w:rPr>
      </w:pPr>
    </w:p>
    <w:p w14:paraId="44694677" w14:textId="15C118BA" w:rsidR="005134C8" w:rsidRDefault="005134C8" w:rsidP="00CA5BBB">
      <w:pPr>
        <w:pStyle w:val="pc"/>
        <w:shd w:val="clear" w:color="auto" w:fill="FFFFFF"/>
        <w:spacing w:before="0" w:beforeAutospacing="0" w:after="0" w:afterAutospacing="0"/>
        <w:jc w:val="center"/>
        <w:textAlignment w:val="baseline"/>
        <w:rPr>
          <w:rStyle w:val="s1"/>
          <w:b w:val="0"/>
          <w:bCs w:val="0"/>
        </w:rPr>
      </w:pPr>
    </w:p>
    <w:p w14:paraId="2BDE54B7" w14:textId="0B64AC5A" w:rsidR="005134C8" w:rsidRDefault="005134C8" w:rsidP="00CA5BBB">
      <w:pPr>
        <w:pStyle w:val="pc"/>
        <w:shd w:val="clear" w:color="auto" w:fill="FFFFFF"/>
        <w:spacing w:before="0" w:beforeAutospacing="0" w:after="0" w:afterAutospacing="0"/>
        <w:jc w:val="center"/>
        <w:textAlignment w:val="baseline"/>
        <w:rPr>
          <w:rStyle w:val="s1"/>
          <w:b w:val="0"/>
          <w:bCs w:val="0"/>
        </w:rPr>
      </w:pPr>
    </w:p>
    <w:p w14:paraId="3034B131" w14:textId="77777777" w:rsidR="005134C8" w:rsidRDefault="005134C8" w:rsidP="00CA5BBB">
      <w:pPr>
        <w:pStyle w:val="pc"/>
        <w:shd w:val="clear" w:color="auto" w:fill="FFFFFF"/>
        <w:spacing w:before="0" w:beforeAutospacing="0" w:after="0" w:afterAutospacing="0"/>
        <w:jc w:val="center"/>
        <w:textAlignment w:val="baseline"/>
        <w:rPr>
          <w:rStyle w:val="s1"/>
          <w:b w:val="0"/>
          <w:bCs w:val="0"/>
        </w:rPr>
      </w:pPr>
    </w:p>
    <w:p w14:paraId="4BB61503" w14:textId="2350E2D7"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711B2845" w14:textId="39E4DAEC"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1BAF7351" w14:textId="34E7AD43"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36EEBE14" w14:textId="7FFEDDD4"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76F960E4"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Приложение 5</w:t>
      </w:r>
    </w:p>
    <w:p w14:paraId="580713A5"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к Правилам организации</w:t>
      </w:r>
    </w:p>
    <w:p w14:paraId="228994DC"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и проведения закупа</w:t>
      </w:r>
    </w:p>
    <w:p w14:paraId="13206F53"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лекарственных средств,</w:t>
      </w:r>
    </w:p>
    <w:p w14:paraId="5E5B8DDB"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медицинских изделий</w:t>
      </w:r>
    </w:p>
    <w:p w14:paraId="795DE811"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и специализированных</w:t>
      </w:r>
    </w:p>
    <w:p w14:paraId="229CC864"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лечебных продуктов в рамках</w:t>
      </w:r>
    </w:p>
    <w:p w14:paraId="73C073AD"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гарантированного объема</w:t>
      </w:r>
    </w:p>
    <w:p w14:paraId="39229B66"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бесплатной медицинской помощи,</w:t>
      </w:r>
    </w:p>
    <w:p w14:paraId="7FB07317"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дополнительного объема</w:t>
      </w:r>
    </w:p>
    <w:p w14:paraId="2F3C2DCC"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медицинской помощи для лиц,</w:t>
      </w:r>
    </w:p>
    <w:p w14:paraId="32B5A914"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содержащихся в следственных</w:t>
      </w:r>
    </w:p>
    <w:p w14:paraId="7E24200E"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изоляторах и учреждениях</w:t>
      </w:r>
    </w:p>
    <w:p w14:paraId="4AEEB757"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уголовно-исполнительной</w:t>
      </w:r>
    </w:p>
    <w:p w14:paraId="42FC60FE"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(пенитенциарной)</w:t>
      </w:r>
    </w:p>
    <w:p w14:paraId="6721C8B0"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системы, за счет бюджетных</w:t>
      </w:r>
    </w:p>
    <w:p w14:paraId="161CEEAB"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средств и (или) в системе</w:t>
      </w:r>
    </w:p>
    <w:p w14:paraId="6EFCCAB8"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обязательного социального</w:t>
      </w:r>
    </w:p>
    <w:p w14:paraId="72F9E250"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медицинского страхования,</w:t>
      </w:r>
    </w:p>
    <w:p w14:paraId="776BFF6F" w14:textId="77777777" w:rsidR="007C2726" w:rsidRPr="005134C8" w:rsidRDefault="007C2726" w:rsidP="007C2726">
      <w:pPr>
        <w:pStyle w:val="af0"/>
        <w:jc w:val="right"/>
        <w:rPr>
          <w:rStyle w:val="s1"/>
          <w:b w:val="0"/>
          <w:bCs w:val="0"/>
          <w:sz w:val="20"/>
          <w:szCs w:val="20"/>
        </w:rPr>
      </w:pPr>
      <w:r w:rsidRPr="005134C8">
        <w:rPr>
          <w:rStyle w:val="s1"/>
          <w:b w:val="0"/>
          <w:bCs w:val="0"/>
          <w:sz w:val="20"/>
          <w:szCs w:val="20"/>
        </w:rPr>
        <w:t>фармацевтических услуг</w:t>
      </w:r>
    </w:p>
    <w:p w14:paraId="6F9102AD" w14:textId="05334694" w:rsidR="007C2726" w:rsidRDefault="007C2726" w:rsidP="007C2726">
      <w:pPr>
        <w:pStyle w:val="af0"/>
        <w:jc w:val="right"/>
        <w:rPr>
          <w:rStyle w:val="s1"/>
          <w:b w:val="0"/>
          <w:bCs w:val="0"/>
        </w:rPr>
      </w:pPr>
      <w:r w:rsidRPr="005134C8">
        <w:rPr>
          <w:rStyle w:val="s1"/>
          <w:b w:val="0"/>
          <w:bCs w:val="0"/>
          <w:sz w:val="20"/>
          <w:szCs w:val="20"/>
        </w:rPr>
        <w:t>Форма</w:t>
      </w:r>
    </w:p>
    <w:p w14:paraId="63A73BA0" w14:textId="21A74D3B"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2A4A9DB0" w14:textId="0B9026D5"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342E6E34" w14:textId="74469CE6"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53FE25DB" w14:textId="57FF179A"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57C454D3" w14:textId="77777777" w:rsidR="007C2726" w:rsidRPr="005134C8" w:rsidRDefault="007C2726" w:rsidP="007C2726">
      <w:pPr>
        <w:rPr>
          <w:sz w:val="20"/>
          <w:szCs w:val="20"/>
        </w:rPr>
      </w:pPr>
      <w:r w:rsidRPr="005134C8">
        <w:rPr>
          <w:b/>
          <w:color w:val="000000"/>
          <w:sz w:val="20"/>
          <w:szCs w:val="20"/>
        </w:rPr>
        <w:t>Типовой договор закупа (между заказчиком и поставщиком)</w:t>
      </w:r>
    </w:p>
    <w:tbl>
      <w:tblPr>
        <w:tblW w:w="0" w:type="auto"/>
        <w:tblCellSpacing w:w="0" w:type="auto"/>
        <w:tblLayout w:type="fixed"/>
        <w:tblLook w:val="04A0" w:firstRow="1" w:lastRow="0" w:firstColumn="1" w:lastColumn="0" w:noHBand="0" w:noVBand="1"/>
      </w:tblPr>
      <w:tblGrid>
        <w:gridCol w:w="6150"/>
        <w:gridCol w:w="6150"/>
      </w:tblGrid>
      <w:tr w:rsidR="007C2726" w:rsidRPr="005134C8" w14:paraId="2A954D1B" w14:textId="77777777" w:rsidTr="007C2726">
        <w:trPr>
          <w:trHeight w:val="30"/>
          <w:tblCellSpacing w:w="0" w:type="auto"/>
        </w:trPr>
        <w:tc>
          <w:tcPr>
            <w:tcW w:w="6150" w:type="dxa"/>
            <w:tcMar>
              <w:top w:w="15" w:type="dxa"/>
              <w:left w:w="15" w:type="dxa"/>
              <w:bottom w:w="15" w:type="dxa"/>
              <w:right w:w="15" w:type="dxa"/>
            </w:tcMar>
            <w:vAlign w:val="center"/>
          </w:tcPr>
          <w:p w14:paraId="21F6FD9E" w14:textId="77777777" w:rsidR="007C2726" w:rsidRPr="005134C8" w:rsidRDefault="007C2726" w:rsidP="007C2726">
            <w:pPr>
              <w:spacing w:after="20"/>
              <w:ind w:left="20"/>
              <w:jc w:val="both"/>
              <w:rPr>
                <w:sz w:val="20"/>
                <w:szCs w:val="20"/>
              </w:rPr>
            </w:pPr>
            <w:r w:rsidRPr="005134C8">
              <w:rPr>
                <w:color w:val="000000"/>
                <w:sz w:val="20"/>
                <w:szCs w:val="20"/>
              </w:rPr>
              <w:t>__________________</w:t>
            </w:r>
          </w:p>
          <w:p w14:paraId="1B6C5D82" w14:textId="77777777" w:rsidR="007C2726" w:rsidRPr="005134C8" w:rsidRDefault="007C2726" w:rsidP="007C2726">
            <w:pPr>
              <w:spacing w:after="20"/>
              <w:ind w:left="20"/>
              <w:jc w:val="both"/>
              <w:rPr>
                <w:sz w:val="20"/>
                <w:szCs w:val="20"/>
              </w:rPr>
            </w:pPr>
            <w:r w:rsidRPr="005134C8">
              <w:rPr>
                <w:color w:val="000000"/>
                <w:sz w:val="20"/>
                <w:szCs w:val="20"/>
              </w:rPr>
              <w:t>(местонахождение)</w:t>
            </w:r>
          </w:p>
        </w:tc>
        <w:tc>
          <w:tcPr>
            <w:tcW w:w="6150" w:type="dxa"/>
            <w:tcMar>
              <w:top w:w="15" w:type="dxa"/>
              <w:left w:w="15" w:type="dxa"/>
              <w:bottom w:w="15" w:type="dxa"/>
              <w:right w:w="15" w:type="dxa"/>
            </w:tcMar>
            <w:vAlign w:val="center"/>
          </w:tcPr>
          <w:p w14:paraId="274C062A" w14:textId="77777777" w:rsidR="007C2726" w:rsidRPr="005134C8" w:rsidRDefault="007C2726" w:rsidP="007C2726">
            <w:pPr>
              <w:spacing w:after="20"/>
              <w:ind w:left="20"/>
              <w:jc w:val="both"/>
              <w:rPr>
                <w:sz w:val="20"/>
                <w:szCs w:val="20"/>
              </w:rPr>
            </w:pPr>
            <w:r w:rsidRPr="005134C8">
              <w:rPr>
                <w:color w:val="000000"/>
                <w:sz w:val="20"/>
                <w:szCs w:val="20"/>
              </w:rPr>
              <w:t>"___" __________ _____г.</w:t>
            </w:r>
          </w:p>
        </w:tc>
      </w:tr>
    </w:tbl>
    <w:p w14:paraId="3CBBC21A" w14:textId="77777777" w:rsidR="007C2726" w:rsidRPr="005134C8" w:rsidRDefault="007C2726" w:rsidP="007C2726">
      <w:pPr>
        <w:jc w:val="both"/>
        <w:rPr>
          <w:sz w:val="20"/>
          <w:szCs w:val="20"/>
        </w:rPr>
      </w:pPr>
      <w:bookmarkStart w:id="66" w:name="z1451"/>
      <w:r w:rsidRPr="005134C8">
        <w:rPr>
          <w:color w:val="000000"/>
          <w:sz w:val="20"/>
          <w:szCs w:val="20"/>
        </w:rPr>
        <w:t>      ____________________________________________________________________</w:t>
      </w:r>
    </w:p>
    <w:bookmarkEnd w:id="66"/>
    <w:p w14:paraId="0A122941" w14:textId="77777777" w:rsidR="007C2726" w:rsidRPr="005134C8" w:rsidRDefault="007C2726" w:rsidP="007C2726">
      <w:pPr>
        <w:jc w:val="both"/>
        <w:rPr>
          <w:sz w:val="20"/>
          <w:szCs w:val="20"/>
        </w:rPr>
      </w:pPr>
      <w:r w:rsidRPr="005134C8">
        <w:rPr>
          <w:color w:val="000000"/>
          <w:sz w:val="20"/>
          <w:szCs w:val="20"/>
        </w:rPr>
        <w:t>(полное наименование заказчика),</w:t>
      </w:r>
    </w:p>
    <w:p w14:paraId="75C552DD" w14:textId="77777777" w:rsidR="007C2726" w:rsidRPr="005134C8" w:rsidRDefault="007C2726" w:rsidP="007C2726">
      <w:pPr>
        <w:jc w:val="both"/>
        <w:rPr>
          <w:sz w:val="20"/>
          <w:szCs w:val="20"/>
        </w:rPr>
      </w:pPr>
      <w:r w:rsidRPr="005134C8">
        <w:rPr>
          <w:color w:val="000000"/>
          <w:sz w:val="20"/>
          <w:szCs w:val="20"/>
        </w:rPr>
        <w:t>именуемый в дальнейшем "Заказчик",</w:t>
      </w:r>
    </w:p>
    <w:p w14:paraId="2E08E797" w14:textId="77777777" w:rsidR="007C2726" w:rsidRPr="005134C8" w:rsidRDefault="007C2726" w:rsidP="007C2726">
      <w:pPr>
        <w:jc w:val="both"/>
        <w:rPr>
          <w:sz w:val="20"/>
          <w:szCs w:val="20"/>
        </w:rPr>
      </w:pPr>
      <w:r w:rsidRPr="005134C8">
        <w:rPr>
          <w:color w:val="000000"/>
          <w:sz w:val="20"/>
          <w:szCs w:val="20"/>
        </w:rPr>
        <w:t>в лице ______________________________________________________________,</w:t>
      </w:r>
    </w:p>
    <w:p w14:paraId="26A956B6" w14:textId="77777777" w:rsidR="007C2726" w:rsidRPr="005134C8" w:rsidRDefault="007C2726" w:rsidP="007C2726">
      <w:pPr>
        <w:jc w:val="both"/>
        <w:rPr>
          <w:sz w:val="20"/>
          <w:szCs w:val="20"/>
        </w:rPr>
      </w:pPr>
      <w:r w:rsidRPr="005134C8">
        <w:rPr>
          <w:color w:val="000000"/>
          <w:sz w:val="20"/>
          <w:szCs w:val="20"/>
        </w:rPr>
        <w:t>должность, фамилия, имя, отчество (при его наличии)</w:t>
      </w:r>
    </w:p>
    <w:p w14:paraId="49704933" w14:textId="77777777" w:rsidR="007C2726" w:rsidRPr="005134C8" w:rsidRDefault="007C2726" w:rsidP="007C2726">
      <w:pPr>
        <w:jc w:val="both"/>
        <w:rPr>
          <w:sz w:val="20"/>
          <w:szCs w:val="20"/>
        </w:rPr>
      </w:pPr>
      <w:r w:rsidRPr="005134C8">
        <w:rPr>
          <w:color w:val="000000"/>
          <w:sz w:val="20"/>
          <w:szCs w:val="20"/>
        </w:rPr>
        <w:t>уполномоченного лица с одной стороны,</w:t>
      </w:r>
    </w:p>
    <w:p w14:paraId="73B5157F" w14:textId="77777777" w:rsidR="007C2726" w:rsidRPr="005134C8" w:rsidRDefault="007C2726" w:rsidP="007C2726">
      <w:pPr>
        <w:jc w:val="both"/>
        <w:rPr>
          <w:sz w:val="20"/>
          <w:szCs w:val="20"/>
        </w:rPr>
      </w:pPr>
      <w:r w:rsidRPr="005134C8">
        <w:rPr>
          <w:color w:val="000000"/>
          <w:sz w:val="20"/>
          <w:szCs w:val="20"/>
        </w:rPr>
        <w:t>и ___________________________________________________________________</w:t>
      </w:r>
    </w:p>
    <w:p w14:paraId="05069F87" w14:textId="77777777" w:rsidR="007C2726" w:rsidRPr="005134C8" w:rsidRDefault="007C2726" w:rsidP="007C2726">
      <w:pPr>
        <w:jc w:val="both"/>
        <w:rPr>
          <w:sz w:val="20"/>
          <w:szCs w:val="20"/>
        </w:rPr>
      </w:pPr>
      <w:r w:rsidRPr="005134C8">
        <w:rPr>
          <w:color w:val="000000"/>
          <w:sz w:val="20"/>
          <w:szCs w:val="20"/>
        </w:rPr>
        <w:t>(полное наименование поставщика – победителя тендера)</w:t>
      </w:r>
    </w:p>
    <w:p w14:paraId="6A22B137" w14:textId="77777777" w:rsidR="007C2726" w:rsidRPr="005134C8" w:rsidRDefault="007C2726" w:rsidP="007C2726">
      <w:pPr>
        <w:jc w:val="both"/>
        <w:rPr>
          <w:sz w:val="20"/>
          <w:szCs w:val="20"/>
        </w:rPr>
      </w:pPr>
      <w:r w:rsidRPr="005134C8">
        <w:rPr>
          <w:color w:val="000000"/>
          <w:sz w:val="20"/>
          <w:szCs w:val="20"/>
        </w:rPr>
        <w:t>_____________________________________________________________________,</w:t>
      </w:r>
    </w:p>
    <w:p w14:paraId="4FF58D81" w14:textId="77777777" w:rsidR="007C2726" w:rsidRPr="005134C8" w:rsidRDefault="007C2726" w:rsidP="007C2726">
      <w:pPr>
        <w:jc w:val="both"/>
        <w:rPr>
          <w:sz w:val="20"/>
          <w:szCs w:val="20"/>
        </w:rPr>
      </w:pPr>
      <w:r w:rsidRPr="005134C8">
        <w:rPr>
          <w:color w:val="000000"/>
          <w:sz w:val="20"/>
          <w:szCs w:val="20"/>
        </w:rPr>
        <w:t>именуемый в дальнейшем "Поставщик",</w:t>
      </w:r>
    </w:p>
    <w:p w14:paraId="1A4277BD" w14:textId="77777777" w:rsidR="007C2726" w:rsidRPr="005134C8" w:rsidRDefault="007C2726" w:rsidP="007C2726">
      <w:pPr>
        <w:jc w:val="both"/>
        <w:rPr>
          <w:sz w:val="20"/>
          <w:szCs w:val="20"/>
        </w:rPr>
      </w:pPr>
      <w:r w:rsidRPr="005134C8">
        <w:rPr>
          <w:color w:val="000000"/>
          <w:sz w:val="20"/>
          <w:szCs w:val="20"/>
        </w:rPr>
        <w:t>в лице _______________________________________________________________,</w:t>
      </w:r>
    </w:p>
    <w:p w14:paraId="02F85A64" w14:textId="77777777" w:rsidR="007C2726" w:rsidRPr="005134C8" w:rsidRDefault="007C2726" w:rsidP="007C2726">
      <w:pPr>
        <w:jc w:val="both"/>
        <w:rPr>
          <w:sz w:val="20"/>
          <w:szCs w:val="20"/>
        </w:rPr>
      </w:pPr>
      <w:r w:rsidRPr="005134C8">
        <w:rPr>
          <w:color w:val="000000"/>
          <w:sz w:val="20"/>
          <w:szCs w:val="20"/>
        </w:rPr>
        <w:t>должность, фамилия, имя, отчество (при его наличии) уполномоченного лица,</w:t>
      </w:r>
    </w:p>
    <w:p w14:paraId="0CB061CF" w14:textId="77777777" w:rsidR="007C2726" w:rsidRPr="005134C8" w:rsidRDefault="007C2726" w:rsidP="007C2726">
      <w:pPr>
        <w:jc w:val="both"/>
        <w:rPr>
          <w:sz w:val="20"/>
          <w:szCs w:val="20"/>
        </w:rPr>
      </w:pPr>
      <w:r w:rsidRPr="005134C8">
        <w:rPr>
          <w:color w:val="000000"/>
          <w:sz w:val="20"/>
          <w:szCs w:val="20"/>
        </w:rPr>
        <w:t>действующего на основании __________, (устава, положения) с другой стороны,</w:t>
      </w:r>
    </w:p>
    <w:p w14:paraId="65A4ED82" w14:textId="77777777" w:rsidR="007C2726" w:rsidRPr="005134C8" w:rsidRDefault="007C2726" w:rsidP="007C2726">
      <w:pPr>
        <w:jc w:val="both"/>
        <w:rPr>
          <w:sz w:val="20"/>
          <w:szCs w:val="20"/>
        </w:rPr>
      </w:pPr>
      <w:r w:rsidRPr="005134C8">
        <w:rPr>
          <w:color w:val="000000"/>
          <w:sz w:val="20"/>
          <w:szCs w:val="20"/>
        </w:rPr>
        <w:t>на основании правил организации и проведения закупа лекарственных средств,</w:t>
      </w:r>
    </w:p>
    <w:p w14:paraId="0338849D" w14:textId="77777777" w:rsidR="007C2726" w:rsidRPr="005134C8" w:rsidRDefault="007C2726" w:rsidP="007C2726">
      <w:pPr>
        <w:jc w:val="both"/>
        <w:rPr>
          <w:sz w:val="20"/>
          <w:szCs w:val="20"/>
        </w:rPr>
      </w:pPr>
      <w:r w:rsidRPr="005134C8">
        <w:rPr>
          <w:color w:val="000000"/>
          <w:sz w:val="20"/>
          <w:szCs w:val="20"/>
        </w:rPr>
        <w:t>медицинских изделий и специализированных лечебных продуктов в рамках</w:t>
      </w:r>
    </w:p>
    <w:p w14:paraId="2A4430E9" w14:textId="77777777" w:rsidR="007C2726" w:rsidRPr="005134C8" w:rsidRDefault="007C2726" w:rsidP="007C2726">
      <w:pPr>
        <w:jc w:val="both"/>
        <w:rPr>
          <w:sz w:val="20"/>
          <w:szCs w:val="20"/>
        </w:rPr>
      </w:pPr>
      <w:r w:rsidRPr="005134C8">
        <w:rPr>
          <w:color w:val="000000"/>
          <w:sz w:val="20"/>
          <w:szCs w:val="20"/>
        </w:rPr>
        <w:t>гарантированного объема бесплатной медицинской помощи, дополнительного</w:t>
      </w:r>
    </w:p>
    <w:p w14:paraId="15152521" w14:textId="77777777" w:rsidR="007C2726" w:rsidRPr="005134C8" w:rsidRDefault="007C2726" w:rsidP="007C2726">
      <w:pPr>
        <w:jc w:val="both"/>
        <w:rPr>
          <w:sz w:val="20"/>
          <w:szCs w:val="20"/>
        </w:rPr>
      </w:pPr>
      <w:r w:rsidRPr="005134C8">
        <w:rPr>
          <w:color w:val="000000"/>
          <w:sz w:val="20"/>
          <w:szCs w:val="20"/>
        </w:rPr>
        <w:t>объема медицинской помощи для лиц, содержащихся в следственных изоляторах</w:t>
      </w:r>
    </w:p>
    <w:p w14:paraId="673E1C3B" w14:textId="77777777" w:rsidR="007C2726" w:rsidRPr="005134C8" w:rsidRDefault="007C2726" w:rsidP="007C2726">
      <w:pPr>
        <w:jc w:val="both"/>
        <w:rPr>
          <w:sz w:val="20"/>
          <w:szCs w:val="20"/>
        </w:rPr>
      </w:pPr>
      <w:r w:rsidRPr="005134C8">
        <w:rPr>
          <w:color w:val="000000"/>
          <w:sz w:val="20"/>
          <w:szCs w:val="20"/>
        </w:rPr>
        <w:t>и учреждениях уголовно-исполнительной (пенитенциарной) системы, за счет</w:t>
      </w:r>
    </w:p>
    <w:p w14:paraId="54CDFAF1" w14:textId="77777777" w:rsidR="007C2726" w:rsidRPr="005134C8" w:rsidRDefault="007C2726" w:rsidP="007C2726">
      <w:pPr>
        <w:jc w:val="both"/>
        <w:rPr>
          <w:sz w:val="20"/>
          <w:szCs w:val="20"/>
        </w:rPr>
      </w:pPr>
      <w:r w:rsidRPr="005134C8">
        <w:rPr>
          <w:color w:val="000000"/>
          <w:sz w:val="20"/>
          <w:szCs w:val="20"/>
        </w:rPr>
        <w:t>бюджетных средств и (или) в системе обязательного социального медицинского</w:t>
      </w:r>
    </w:p>
    <w:p w14:paraId="7D20E4E3" w14:textId="77777777" w:rsidR="007C2726" w:rsidRPr="005134C8" w:rsidRDefault="007C2726" w:rsidP="007C2726">
      <w:pPr>
        <w:jc w:val="both"/>
        <w:rPr>
          <w:sz w:val="20"/>
          <w:szCs w:val="20"/>
        </w:rPr>
      </w:pPr>
      <w:r w:rsidRPr="005134C8">
        <w:rPr>
          <w:color w:val="000000"/>
          <w:sz w:val="20"/>
          <w:szCs w:val="20"/>
        </w:rPr>
        <w:t>страхования, фармацевтических услуг (далее – Правила), и протокола об итогах</w:t>
      </w:r>
    </w:p>
    <w:p w14:paraId="71F9C389" w14:textId="77777777" w:rsidR="007C2726" w:rsidRPr="005134C8" w:rsidRDefault="007C2726" w:rsidP="007C2726">
      <w:pPr>
        <w:jc w:val="both"/>
        <w:rPr>
          <w:sz w:val="20"/>
          <w:szCs w:val="20"/>
        </w:rPr>
      </w:pPr>
      <w:r w:rsidRPr="005134C8">
        <w:rPr>
          <w:color w:val="000000"/>
          <w:sz w:val="20"/>
          <w:szCs w:val="20"/>
        </w:rPr>
        <w:t>закупа способом ______________________________________________________</w:t>
      </w:r>
    </w:p>
    <w:p w14:paraId="15CF4E57" w14:textId="77777777" w:rsidR="007C2726" w:rsidRPr="005134C8" w:rsidRDefault="007C2726" w:rsidP="007C2726">
      <w:pPr>
        <w:jc w:val="both"/>
        <w:rPr>
          <w:sz w:val="20"/>
          <w:szCs w:val="20"/>
        </w:rPr>
      </w:pPr>
      <w:r w:rsidRPr="005134C8">
        <w:rPr>
          <w:color w:val="000000"/>
          <w:sz w:val="20"/>
          <w:szCs w:val="20"/>
        </w:rPr>
        <w:t>(указать способ) по закупу (указать предмет закупа)</w:t>
      </w:r>
    </w:p>
    <w:p w14:paraId="4CFD24EA" w14:textId="77777777" w:rsidR="007C2726" w:rsidRPr="005134C8" w:rsidRDefault="007C2726" w:rsidP="007C2726">
      <w:pPr>
        <w:jc w:val="both"/>
        <w:rPr>
          <w:sz w:val="20"/>
          <w:szCs w:val="20"/>
        </w:rPr>
      </w:pPr>
      <w:r w:rsidRPr="005134C8">
        <w:rPr>
          <w:color w:val="000000"/>
          <w:sz w:val="20"/>
          <w:szCs w:val="20"/>
        </w:rPr>
        <w:t>№ _______ от "___" __________ _____ года, заключили настоящий Договор закупа</w:t>
      </w:r>
    </w:p>
    <w:p w14:paraId="267DFF86" w14:textId="77777777" w:rsidR="007C2726" w:rsidRPr="005134C8" w:rsidRDefault="007C2726" w:rsidP="007C2726">
      <w:pPr>
        <w:jc w:val="both"/>
        <w:rPr>
          <w:sz w:val="20"/>
          <w:szCs w:val="20"/>
        </w:rPr>
      </w:pPr>
      <w:r w:rsidRPr="005134C8">
        <w:rPr>
          <w:color w:val="000000"/>
          <w:sz w:val="20"/>
          <w:szCs w:val="20"/>
        </w:rPr>
        <w:t>лекарственных средств и (или) медицинских изделий (далее – Договор) и пришли</w:t>
      </w:r>
    </w:p>
    <w:p w14:paraId="4AC07B57" w14:textId="77777777" w:rsidR="007C2726" w:rsidRPr="005134C8" w:rsidRDefault="007C2726" w:rsidP="007C2726">
      <w:pPr>
        <w:jc w:val="both"/>
        <w:rPr>
          <w:sz w:val="20"/>
          <w:szCs w:val="20"/>
        </w:rPr>
      </w:pPr>
      <w:r w:rsidRPr="005134C8">
        <w:rPr>
          <w:color w:val="000000"/>
          <w:sz w:val="20"/>
          <w:szCs w:val="20"/>
        </w:rPr>
        <w:t>к соглашению о нижеследующем:</w:t>
      </w:r>
    </w:p>
    <w:p w14:paraId="55489345" w14:textId="77777777" w:rsidR="007C2726" w:rsidRPr="005134C8" w:rsidRDefault="007C2726" w:rsidP="007C2726">
      <w:pPr>
        <w:rPr>
          <w:sz w:val="20"/>
          <w:szCs w:val="20"/>
        </w:rPr>
      </w:pPr>
      <w:bookmarkStart w:id="67" w:name="z1452"/>
      <w:r w:rsidRPr="005134C8">
        <w:rPr>
          <w:b/>
          <w:color w:val="000000"/>
          <w:sz w:val="20"/>
          <w:szCs w:val="20"/>
        </w:rPr>
        <w:t xml:space="preserve"> Глава 1. Термины, применяемые в Договоре</w:t>
      </w:r>
    </w:p>
    <w:p w14:paraId="5C468FA9" w14:textId="77777777" w:rsidR="007C2726" w:rsidRPr="005134C8" w:rsidRDefault="007C2726" w:rsidP="007C2726">
      <w:pPr>
        <w:jc w:val="both"/>
        <w:rPr>
          <w:sz w:val="20"/>
          <w:szCs w:val="20"/>
        </w:rPr>
      </w:pPr>
      <w:bookmarkStart w:id="68" w:name="z1453"/>
      <w:bookmarkEnd w:id="67"/>
      <w:r w:rsidRPr="005134C8">
        <w:rPr>
          <w:color w:val="000000"/>
          <w:sz w:val="20"/>
          <w:szCs w:val="20"/>
        </w:rPr>
        <w:t>      1. В данном Договоре нижеперечисленные понятия будут иметь следующее толкование:</w:t>
      </w:r>
    </w:p>
    <w:p w14:paraId="1A023F2E" w14:textId="77777777" w:rsidR="007C2726" w:rsidRPr="005134C8" w:rsidRDefault="007C2726" w:rsidP="007C2726">
      <w:pPr>
        <w:jc w:val="both"/>
        <w:rPr>
          <w:sz w:val="20"/>
          <w:szCs w:val="20"/>
        </w:rPr>
      </w:pPr>
      <w:bookmarkStart w:id="69" w:name="z1454"/>
      <w:bookmarkEnd w:id="68"/>
      <w:r w:rsidRPr="005134C8">
        <w:rPr>
          <w:color w:val="000000"/>
          <w:sz w:val="20"/>
          <w:szCs w:val="20"/>
        </w:rPr>
        <w:t xml:space="preserve">       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 </w:t>
      </w:r>
    </w:p>
    <w:p w14:paraId="633E9A0E" w14:textId="77777777" w:rsidR="007C2726" w:rsidRPr="005134C8" w:rsidRDefault="007C2726" w:rsidP="007C2726">
      <w:pPr>
        <w:jc w:val="both"/>
        <w:rPr>
          <w:sz w:val="20"/>
          <w:szCs w:val="20"/>
        </w:rPr>
      </w:pPr>
      <w:bookmarkStart w:id="70" w:name="z1455"/>
      <w:bookmarkEnd w:id="69"/>
      <w:r w:rsidRPr="005134C8">
        <w:rPr>
          <w:color w:val="000000"/>
          <w:sz w:val="20"/>
          <w:szCs w:val="20"/>
        </w:rPr>
        <w:t>      2) цена Договора – сумма, которая должна быть выплачена Заказчиком Поставщику в соответствии с условиями Договора;</w:t>
      </w:r>
    </w:p>
    <w:p w14:paraId="73A8FCD3" w14:textId="77777777" w:rsidR="007C2726" w:rsidRPr="005134C8" w:rsidRDefault="007C2726" w:rsidP="007C2726">
      <w:pPr>
        <w:jc w:val="both"/>
        <w:rPr>
          <w:sz w:val="20"/>
          <w:szCs w:val="20"/>
        </w:rPr>
      </w:pPr>
      <w:bookmarkStart w:id="71" w:name="z1456"/>
      <w:bookmarkEnd w:id="70"/>
      <w:r w:rsidRPr="005134C8">
        <w:rPr>
          <w:color w:val="000000"/>
          <w:sz w:val="20"/>
          <w:szCs w:val="20"/>
        </w:rPr>
        <w:t>      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14:paraId="34F82084" w14:textId="77777777" w:rsidR="007C2726" w:rsidRPr="005134C8" w:rsidRDefault="007C2726" w:rsidP="007C2726">
      <w:pPr>
        <w:jc w:val="both"/>
        <w:rPr>
          <w:sz w:val="20"/>
          <w:szCs w:val="20"/>
        </w:rPr>
      </w:pPr>
      <w:bookmarkStart w:id="72" w:name="z1457"/>
      <w:bookmarkEnd w:id="71"/>
      <w:r w:rsidRPr="005134C8">
        <w:rPr>
          <w:color w:val="000000"/>
          <w:sz w:val="20"/>
          <w:szCs w:val="20"/>
        </w:rPr>
        <w:t>      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14:paraId="2E043727" w14:textId="77777777" w:rsidR="007C2726" w:rsidRPr="005134C8" w:rsidRDefault="007C2726" w:rsidP="007C2726">
      <w:pPr>
        <w:jc w:val="both"/>
        <w:rPr>
          <w:sz w:val="20"/>
          <w:szCs w:val="20"/>
        </w:rPr>
      </w:pPr>
      <w:bookmarkStart w:id="73" w:name="z1458"/>
      <w:bookmarkEnd w:id="72"/>
      <w:r w:rsidRPr="005134C8">
        <w:rPr>
          <w:color w:val="000000"/>
          <w:sz w:val="20"/>
          <w:szCs w:val="20"/>
        </w:rPr>
        <w:lastRenderedPageBreak/>
        <w:t>      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14:paraId="72C4ACC8" w14:textId="77777777" w:rsidR="007C2726" w:rsidRPr="005134C8" w:rsidRDefault="007C2726" w:rsidP="007C2726">
      <w:pPr>
        <w:jc w:val="both"/>
        <w:rPr>
          <w:sz w:val="20"/>
          <w:szCs w:val="20"/>
        </w:rPr>
      </w:pPr>
      <w:bookmarkStart w:id="74" w:name="z1459"/>
      <w:bookmarkEnd w:id="73"/>
      <w:r w:rsidRPr="005134C8">
        <w:rPr>
          <w:color w:val="000000"/>
          <w:sz w:val="20"/>
          <w:szCs w:val="20"/>
        </w:rPr>
        <w:t>      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14:paraId="7E2557C8" w14:textId="77777777" w:rsidR="007C2726" w:rsidRPr="005134C8" w:rsidRDefault="007C2726" w:rsidP="007C2726">
      <w:pPr>
        <w:rPr>
          <w:sz w:val="20"/>
          <w:szCs w:val="20"/>
        </w:rPr>
      </w:pPr>
      <w:bookmarkStart w:id="75" w:name="z1460"/>
      <w:bookmarkEnd w:id="74"/>
      <w:r w:rsidRPr="005134C8">
        <w:rPr>
          <w:b/>
          <w:color w:val="000000"/>
          <w:sz w:val="20"/>
          <w:szCs w:val="20"/>
        </w:rPr>
        <w:t xml:space="preserve"> Глава 2. Предмет Договора</w:t>
      </w:r>
    </w:p>
    <w:p w14:paraId="79A59FD8" w14:textId="77777777" w:rsidR="007C2726" w:rsidRPr="005134C8" w:rsidRDefault="007C2726" w:rsidP="007C2726">
      <w:pPr>
        <w:jc w:val="both"/>
        <w:rPr>
          <w:sz w:val="20"/>
          <w:szCs w:val="20"/>
        </w:rPr>
      </w:pPr>
      <w:bookmarkStart w:id="76" w:name="z1461"/>
      <w:bookmarkEnd w:id="75"/>
      <w:r w:rsidRPr="005134C8">
        <w:rPr>
          <w:color w:val="000000"/>
          <w:sz w:val="20"/>
          <w:szCs w:val="20"/>
        </w:rPr>
        <w:t>      2.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14:paraId="61F21BFA" w14:textId="77777777" w:rsidR="007C2726" w:rsidRPr="005134C8" w:rsidRDefault="007C2726" w:rsidP="007C2726">
      <w:pPr>
        <w:jc w:val="both"/>
        <w:rPr>
          <w:sz w:val="20"/>
          <w:szCs w:val="20"/>
        </w:rPr>
      </w:pPr>
      <w:bookmarkStart w:id="77" w:name="z1462"/>
      <w:bookmarkEnd w:id="76"/>
      <w:r w:rsidRPr="005134C8">
        <w:rPr>
          <w:color w:val="000000"/>
          <w:sz w:val="20"/>
          <w:szCs w:val="20"/>
        </w:rPr>
        <w:t xml:space="preserve">       3. Перечисленные ниже документы и условия, оговоренные в них, образуют данный Договор и считаются его неотъемлемой частью, а именно: </w:t>
      </w:r>
    </w:p>
    <w:p w14:paraId="20281F10" w14:textId="77777777" w:rsidR="007C2726" w:rsidRPr="005134C8" w:rsidRDefault="007C2726" w:rsidP="007C2726">
      <w:pPr>
        <w:jc w:val="both"/>
        <w:rPr>
          <w:sz w:val="20"/>
          <w:szCs w:val="20"/>
        </w:rPr>
      </w:pPr>
      <w:bookmarkStart w:id="78" w:name="z1463"/>
      <w:bookmarkEnd w:id="77"/>
      <w:r w:rsidRPr="005134C8">
        <w:rPr>
          <w:color w:val="000000"/>
          <w:sz w:val="20"/>
          <w:szCs w:val="20"/>
        </w:rPr>
        <w:t>      1) настоящий Договор;</w:t>
      </w:r>
    </w:p>
    <w:p w14:paraId="3E3C691A" w14:textId="77777777" w:rsidR="007C2726" w:rsidRPr="005134C8" w:rsidRDefault="007C2726" w:rsidP="007C2726">
      <w:pPr>
        <w:jc w:val="both"/>
        <w:rPr>
          <w:sz w:val="20"/>
          <w:szCs w:val="20"/>
        </w:rPr>
      </w:pPr>
      <w:bookmarkStart w:id="79" w:name="z1464"/>
      <w:bookmarkEnd w:id="78"/>
      <w:r w:rsidRPr="005134C8">
        <w:rPr>
          <w:color w:val="000000"/>
          <w:sz w:val="20"/>
          <w:szCs w:val="20"/>
        </w:rPr>
        <w:t>      2) перечень закупаемых товаров;</w:t>
      </w:r>
    </w:p>
    <w:p w14:paraId="2E98DE71" w14:textId="77777777" w:rsidR="007C2726" w:rsidRPr="005134C8" w:rsidRDefault="007C2726" w:rsidP="007C2726">
      <w:pPr>
        <w:jc w:val="both"/>
        <w:rPr>
          <w:sz w:val="20"/>
          <w:szCs w:val="20"/>
        </w:rPr>
      </w:pPr>
      <w:bookmarkStart w:id="80" w:name="z1465"/>
      <w:bookmarkEnd w:id="79"/>
      <w:r w:rsidRPr="005134C8">
        <w:rPr>
          <w:color w:val="000000"/>
          <w:sz w:val="20"/>
          <w:szCs w:val="20"/>
        </w:rPr>
        <w:t>      3) техническая спецификация;</w:t>
      </w:r>
    </w:p>
    <w:p w14:paraId="399A6048" w14:textId="77777777" w:rsidR="007C2726" w:rsidRPr="005134C8" w:rsidRDefault="007C2726" w:rsidP="007C2726">
      <w:pPr>
        <w:jc w:val="both"/>
        <w:rPr>
          <w:sz w:val="20"/>
          <w:szCs w:val="20"/>
        </w:rPr>
      </w:pPr>
      <w:bookmarkStart w:id="81" w:name="z1466"/>
      <w:bookmarkEnd w:id="80"/>
      <w:r w:rsidRPr="005134C8">
        <w:rPr>
          <w:color w:val="000000"/>
          <w:sz w:val="20"/>
          <w:szCs w:val="20"/>
        </w:rPr>
        <w:t>      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14:paraId="726C6BB7" w14:textId="77777777" w:rsidR="007C2726" w:rsidRPr="005134C8" w:rsidRDefault="007C2726" w:rsidP="007C2726">
      <w:pPr>
        <w:rPr>
          <w:sz w:val="20"/>
          <w:szCs w:val="20"/>
        </w:rPr>
      </w:pPr>
      <w:bookmarkStart w:id="82" w:name="z1467"/>
      <w:bookmarkEnd w:id="81"/>
      <w:r w:rsidRPr="005134C8">
        <w:rPr>
          <w:b/>
          <w:color w:val="000000"/>
          <w:sz w:val="20"/>
          <w:szCs w:val="20"/>
        </w:rPr>
        <w:t xml:space="preserve"> Глава 3. Цена Договора и оплата</w:t>
      </w:r>
    </w:p>
    <w:p w14:paraId="446D4936" w14:textId="77777777" w:rsidR="007C2726" w:rsidRPr="005134C8" w:rsidRDefault="007C2726" w:rsidP="007C2726">
      <w:pPr>
        <w:jc w:val="both"/>
        <w:rPr>
          <w:sz w:val="20"/>
          <w:szCs w:val="20"/>
        </w:rPr>
      </w:pPr>
      <w:bookmarkStart w:id="83" w:name="z1468"/>
      <w:bookmarkEnd w:id="82"/>
      <w:r w:rsidRPr="005134C8">
        <w:rPr>
          <w:color w:val="000000"/>
          <w:sz w:val="20"/>
          <w:szCs w:val="20"/>
        </w:rPr>
        <w:t>      4. Цена Договора (для ГУ указать наименование товаров согласно бюджетной программы/специфики) составляет ______________________________________</w:t>
      </w:r>
    </w:p>
    <w:bookmarkEnd w:id="83"/>
    <w:p w14:paraId="2F9E6EAA" w14:textId="77777777" w:rsidR="007C2726" w:rsidRPr="005134C8" w:rsidRDefault="007C2726" w:rsidP="007C2726">
      <w:pPr>
        <w:jc w:val="both"/>
        <w:rPr>
          <w:sz w:val="20"/>
          <w:szCs w:val="20"/>
        </w:rPr>
      </w:pPr>
      <w:r w:rsidRPr="005134C8">
        <w:rPr>
          <w:color w:val="000000"/>
          <w:sz w:val="20"/>
          <w:szCs w:val="20"/>
        </w:rPr>
        <w:t>тенге (указать сумму цифрами и прописью)</w:t>
      </w:r>
    </w:p>
    <w:p w14:paraId="6C0845A0" w14:textId="77777777" w:rsidR="007C2726" w:rsidRPr="005134C8" w:rsidRDefault="007C2726" w:rsidP="007C2726">
      <w:pPr>
        <w:jc w:val="both"/>
        <w:rPr>
          <w:sz w:val="20"/>
          <w:szCs w:val="20"/>
        </w:rPr>
      </w:pPr>
      <w:r w:rsidRPr="005134C8">
        <w:rPr>
          <w:color w:val="000000"/>
          <w:sz w:val="20"/>
          <w:szCs w:val="20"/>
        </w:rPr>
        <w:t>и соответствует цене, указанной Поставщиком в его тендерной заявке.</w:t>
      </w:r>
    </w:p>
    <w:p w14:paraId="1463EB1C" w14:textId="77777777" w:rsidR="007C2726" w:rsidRPr="005134C8" w:rsidRDefault="007C2726" w:rsidP="007C2726">
      <w:pPr>
        <w:jc w:val="both"/>
        <w:rPr>
          <w:sz w:val="20"/>
          <w:szCs w:val="20"/>
        </w:rPr>
      </w:pPr>
      <w:bookmarkStart w:id="84" w:name="z1469"/>
      <w:r w:rsidRPr="005134C8">
        <w:rPr>
          <w:color w:val="000000"/>
          <w:sz w:val="20"/>
          <w:szCs w:val="20"/>
        </w:rPr>
        <w:t>      5. Оплата Поставщику за поставленные товары производиться на следующих условиях:</w:t>
      </w:r>
    </w:p>
    <w:p w14:paraId="583F5EDF" w14:textId="77777777" w:rsidR="007C2726" w:rsidRPr="005134C8" w:rsidRDefault="007C2726" w:rsidP="007C2726">
      <w:pPr>
        <w:jc w:val="both"/>
        <w:rPr>
          <w:sz w:val="20"/>
          <w:szCs w:val="20"/>
        </w:rPr>
      </w:pPr>
      <w:bookmarkStart w:id="85" w:name="z1470"/>
      <w:bookmarkEnd w:id="84"/>
      <w:r w:rsidRPr="005134C8">
        <w:rPr>
          <w:color w:val="000000"/>
          <w:sz w:val="20"/>
          <w:szCs w:val="20"/>
        </w:rPr>
        <w:t>      Форма оплаты _____________ (перечисление, за наличный расчет, аккредитив и иные платежи)</w:t>
      </w:r>
    </w:p>
    <w:p w14:paraId="122778B7" w14:textId="77777777" w:rsidR="007C2726" w:rsidRPr="005134C8" w:rsidRDefault="007C2726" w:rsidP="007C2726">
      <w:pPr>
        <w:jc w:val="both"/>
        <w:rPr>
          <w:sz w:val="20"/>
          <w:szCs w:val="20"/>
        </w:rPr>
      </w:pPr>
      <w:bookmarkStart w:id="86" w:name="z1471"/>
      <w:bookmarkEnd w:id="85"/>
      <w:r w:rsidRPr="005134C8">
        <w:rPr>
          <w:color w:val="000000"/>
          <w:sz w:val="20"/>
          <w:szCs w:val="20"/>
        </w:rPr>
        <w:t>      Сроки выплат ____ (пример: % после приемки товара в пункте назначения или предоплата, или иное).</w:t>
      </w:r>
    </w:p>
    <w:p w14:paraId="0F4EC6F2" w14:textId="77777777" w:rsidR="007C2726" w:rsidRPr="005134C8" w:rsidRDefault="007C2726" w:rsidP="007C2726">
      <w:pPr>
        <w:jc w:val="both"/>
        <w:rPr>
          <w:sz w:val="20"/>
          <w:szCs w:val="20"/>
        </w:rPr>
      </w:pPr>
      <w:bookmarkStart w:id="87" w:name="z1472"/>
      <w:bookmarkEnd w:id="86"/>
      <w:r w:rsidRPr="005134C8">
        <w:rPr>
          <w:color w:val="000000"/>
          <w:sz w:val="20"/>
          <w:szCs w:val="20"/>
        </w:rPr>
        <w:t>      6. Необходимые документы, предшествующие оплате:</w:t>
      </w:r>
    </w:p>
    <w:p w14:paraId="5C32E9CF" w14:textId="77777777" w:rsidR="007C2726" w:rsidRPr="005134C8" w:rsidRDefault="007C2726" w:rsidP="007C2726">
      <w:pPr>
        <w:jc w:val="both"/>
        <w:rPr>
          <w:sz w:val="20"/>
          <w:szCs w:val="20"/>
        </w:rPr>
      </w:pPr>
      <w:bookmarkStart w:id="88" w:name="z1473"/>
      <w:bookmarkEnd w:id="87"/>
      <w:r w:rsidRPr="005134C8">
        <w:rPr>
          <w:color w:val="000000"/>
          <w:sz w:val="20"/>
          <w:szCs w:val="20"/>
        </w:rPr>
        <w:t xml:space="preserve">       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 </w:t>
      </w:r>
    </w:p>
    <w:p w14:paraId="2840975F" w14:textId="77777777" w:rsidR="007C2726" w:rsidRPr="005134C8" w:rsidRDefault="007C2726" w:rsidP="007C2726">
      <w:pPr>
        <w:jc w:val="both"/>
        <w:rPr>
          <w:sz w:val="20"/>
          <w:szCs w:val="20"/>
        </w:rPr>
      </w:pPr>
      <w:bookmarkStart w:id="89" w:name="z1474"/>
      <w:bookmarkEnd w:id="88"/>
      <w:r w:rsidRPr="005134C8">
        <w:rPr>
          <w:color w:val="000000"/>
          <w:sz w:val="20"/>
          <w:szCs w:val="20"/>
        </w:rPr>
        <w:t>      2) счет-фактура, накладная, акт приемки-передачи;</w:t>
      </w:r>
    </w:p>
    <w:p w14:paraId="50FBE3F0" w14:textId="77777777" w:rsidR="007C2726" w:rsidRPr="005134C8" w:rsidRDefault="007C2726" w:rsidP="007C2726">
      <w:pPr>
        <w:jc w:val="both"/>
        <w:rPr>
          <w:sz w:val="20"/>
          <w:szCs w:val="20"/>
        </w:rPr>
      </w:pPr>
      <w:bookmarkStart w:id="90" w:name="z1475"/>
      <w:bookmarkEnd w:id="89"/>
      <w:r w:rsidRPr="005134C8">
        <w:rPr>
          <w:color w:val="000000"/>
          <w:sz w:val="20"/>
          <w:szCs w:val="20"/>
        </w:rPr>
        <w:t>      3) иные документы специфичные для конкретного вида товара (при закупе медицинской техники: график проведения сервисного обслуживания; сертификат о прохождении первичной поверки средства измерения, если товар является средством измерения; документы, подтверждающие проведение обучения медицинских и технических специалистов заказчика).</w:t>
      </w:r>
    </w:p>
    <w:p w14:paraId="6A645284" w14:textId="77777777" w:rsidR="007C2726" w:rsidRPr="005134C8" w:rsidRDefault="007C2726" w:rsidP="007C2726">
      <w:pPr>
        <w:rPr>
          <w:sz w:val="20"/>
          <w:szCs w:val="20"/>
        </w:rPr>
      </w:pPr>
      <w:bookmarkStart w:id="91" w:name="z1476"/>
      <w:bookmarkEnd w:id="90"/>
      <w:r w:rsidRPr="005134C8">
        <w:rPr>
          <w:b/>
          <w:color w:val="000000"/>
          <w:sz w:val="20"/>
          <w:szCs w:val="20"/>
        </w:rPr>
        <w:t xml:space="preserve"> Глава 4. Условия поставки и приемки товара</w:t>
      </w:r>
    </w:p>
    <w:p w14:paraId="25BE741C" w14:textId="77777777" w:rsidR="007C2726" w:rsidRPr="005134C8" w:rsidRDefault="007C2726" w:rsidP="007C2726">
      <w:pPr>
        <w:jc w:val="both"/>
        <w:rPr>
          <w:sz w:val="20"/>
          <w:szCs w:val="20"/>
        </w:rPr>
      </w:pPr>
      <w:bookmarkStart w:id="92" w:name="z1477"/>
      <w:bookmarkEnd w:id="91"/>
      <w:r w:rsidRPr="005134C8">
        <w:rPr>
          <w:color w:val="000000"/>
          <w:sz w:val="20"/>
          <w:szCs w:val="20"/>
        </w:rPr>
        <w:t>      7. Товары, поставляемые в рамках Договора, должны соответствовать или быть выше стандартов, указанных в технической спецификации.</w:t>
      </w:r>
    </w:p>
    <w:p w14:paraId="16792E11" w14:textId="77777777" w:rsidR="007C2726" w:rsidRPr="005134C8" w:rsidRDefault="007C2726" w:rsidP="007C2726">
      <w:pPr>
        <w:jc w:val="both"/>
        <w:rPr>
          <w:sz w:val="20"/>
          <w:szCs w:val="20"/>
        </w:rPr>
      </w:pPr>
      <w:bookmarkStart w:id="93" w:name="z1478"/>
      <w:bookmarkEnd w:id="92"/>
      <w:r w:rsidRPr="005134C8">
        <w:rPr>
          <w:color w:val="000000"/>
          <w:sz w:val="20"/>
          <w:szCs w:val="20"/>
        </w:rPr>
        <w:t>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14:paraId="41E8F820" w14:textId="77777777" w:rsidR="007C2726" w:rsidRPr="005134C8" w:rsidRDefault="007C2726" w:rsidP="007C2726">
      <w:pPr>
        <w:jc w:val="both"/>
        <w:rPr>
          <w:sz w:val="20"/>
          <w:szCs w:val="20"/>
        </w:rPr>
      </w:pPr>
      <w:bookmarkStart w:id="94" w:name="z1479"/>
      <w:bookmarkEnd w:id="93"/>
      <w:r w:rsidRPr="005134C8">
        <w:rPr>
          <w:color w:val="000000"/>
          <w:sz w:val="20"/>
          <w:szCs w:val="20"/>
        </w:rPr>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14:paraId="2183B513" w14:textId="77777777" w:rsidR="007C2726" w:rsidRPr="005134C8" w:rsidRDefault="007C2726" w:rsidP="007C2726">
      <w:pPr>
        <w:jc w:val="both"/>
        <w:rPr>
          <w:sz w:val="20"/>
          <w:szCs w:val="20"/>
        </w:rPr>
      </w:pPr>
      <w:bookmarkStart w:id="95" w:name="z1480"/>
      <w:bookmarkEnd w:id="94"/>
      <w:r w:rsidRPr="005134C8">
        <w:rPr>
          <w:color w:val="000000"/>
          <w:sz w:val="20"/>
          <w:szCs w:val="20"/>
        </w:rPr>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14:paraId="54C65E63" w14:textId="77777777" w:rsidR="007C2726" w:rsidRPr="005134C8" w:rsidRDefault="007C2726" w:rsidP="007C2726">
      <w:pPr>
        <w:jc w:val="both"/>
        <w:rPr>
          <w:sz w:val="20"/>
          <w:szCs w:val="20"/>
        </w:rPr>
      </w:pPr>
      <w:bookmarkStart w:id="96" w:name="z1481"/>
      <w:bookmarkEnd w:id="95"/>
      <w:r w:rsidRPr="005134C8">
        <w:rPr>
          <w:color w:val="000000"/>
          <w:sz w:val="20"/>
          <w:szCs w:val="20"/>
        </w:rPr>
        <w:t xml:space="preserve">       10. Поставщик должен обеспечить упаковку товаров, способную предотвратить их от повреждения или порчи во время перевозки к конечному пункту назначения. </w:t>
      </w:r>
    </w:p>
    <w:p w14:paraId="591FD68D" w14:textId="77777777" w:rsidR="007C2726" w:rsidRPr="005134C8" w:rsidRDefault="007C2726" w:rsidP="007C2726">
      <w:pPr>
        <w:jc w:val="both"/>
        <w:rPr>
          <w:sz w:val="20"/>
          <w:szCs w:val="20"/>
        </w:rPr>
      </w:pPr>
      <w:bookmarkStart w:id="97" w:name="z1482"/>
      <w:bookmarkEnd w:id="96"/>
      <w:r w:rsidRPr="005134C8">
        <w:rPr>
          <w:color w:val="000000"/>
          <w:sz w:val="20"/>
          <w:szCs w:val="20"/>
        </w:rPr>
        <w:t xml:space="preserve">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w:t>
      </w:r>
    </w:p>
    <w:p w14:paraId="3576D037" w14:textId="77777777" w:rsidR="007C2726" w:rsidRPr="005134C8" w:rsidRDefault="007C2726" w:rsidP="007C2726">
      <w:pPr>
        <w:jc w:val="both"/>
        <w:rPr>
          <w:sz w:val="20"/>
          <w:szCs w:val="20"/>
        </w:rPr>
      </w:pPr>
      <w:bookmarkStart w:id="98" w:name="z1483"/>
      <w:bookmarkEnd w:id="97"/>
      <w:r w:rsidRPr="005134C8">
        <w:rPr>
          <w:color w:val="000000"/>
          <w:sz w:val="20"/>
          <w:szCs w:val="20"/>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14:paraId="2A1EA486" w14:textId="77777777" w:rsidR="007C2726" w:rsidRPr="005134C8" w:rsidRDefault="007C2726" w:rsidP="007C2726">
      <w:pPr>
        <w:jc w:val="both"/>
        <w:rPr>
          <w:sz w:val="20"/>
          <w:szCs w:val="20"/>
        </w:rPr>
      </w:pPr>
      <w:bookmarkStart w:id="99" w:name="z1484"/>
      <w:bookmarkEnd w:id="98"/>
      <w:r w:rsidRPr="005134C8">
        <w:rPr>
          <w:color w:val="000000"/>
          <w:sz w:val="20"/>
          <w:szCs w:val="20"/>
        </w:rPr>
        <w:t>      11. Упаковка и маркировка ящиков, а также документация внутри и вне ее должны строго соответствовать законодательству Республики Казахстан.</w:t>
      </w:r>
    </w:p>
    <w:p w14:paraId="749A7AA6" w14:textId="77777777" w:rsidR="007C2726" w:rsidRPr="005134C8" w:rsidRDefault="007C2726" w:rsidP="007C2726">
      <w:pPr>
        <w:jc w:val="both"/>
        <w:rPr>
          <w:sz w:val="20"/>
          <w:szCs w:val="20"/>
        </w:rPr>
      </w:pPr>
      <w:bookmarkStart w:id="100" w:name="z1485"/>
      <w:bookmarkEnd w:id="99"/>
      <w:r w:rsidRPr="005134C8">
        <w:rPr>
          <w:color w:val="000000"/>
          <w:sz w:val="20"/>
          <w:szCs w:val="20"/>
        </w:rPr>
        <w:t>      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14:paraId="65602791" w14:textId="77777777" w:rsidR="007C2726" w:rsidRPr="005134C8" w:rsidRDefault="007C2726" w:rsidP="007C2726">
      <w:pPr>
        <w:jc w:val="both"/>
        <w:rPr>
          <w:sz w:val="20"/>
          <w:szCs w:val="20"/>
        </w:rPr>
      </w:pPr>
      <w:bookmarkStart w:id="101" w:name="z1486"/>
      <w:bookmarkEnd w:id="100"/>
      <w:r w:rsidRPr="005134C8">
        <w:rPr>
          <w:color w:val="000000"/>
          <w:sz w:val="20"/>
          <w:szCs w:val="20"/>
        </w:rPr>
        <w:t>      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14:paraId="34DAC9DB" w14:textId="77777777" w:rsidR="007C2726" w:rsidRPr="005134C8" w:rsidRDefault="007C2726" w:rsidP="007C2726">
      <w:pPr>
        <w:rPr>
          <w:sz w:val="20"/>
          <w:szCs w:val="20"/>
        </w:rPr>
      </w:pPr>
      <w:bookmarkStart w:id="102" w:name="z1487"/>
      <w:bookmarkEnd w:id="101"/>
      <w:r w:rsidRPr="005134C8">
        <w:rPr>
          <w:b/>
          <w:color w:val="000000"/>
          <w:sz w:val="20"/>
          <w:szCs w:val="20"/>
        </w:rPr>
        <w:t xml:space="preserve"> Глава 5. Особенности поставки и приемки медицинской техники</w:t>
      </w:r>
    </w:p>
    <w:p w14:paraId="487EAAC7" w14:textId="77777777" w:rsidR="007C2726" w:rsidRPr="005134C8" w:rsidRDefault="007C2726" w:rsidP="007C2726">
      <w:pPr>
        <w:jc w:val="both"/>
        <w:rPr>
          <w:sz w:val="20"/>
          <w:szCs w:val="20"/>
        </w:rPr>
      </w:pPr>
      <w:bookmarkStart w:id="103" w:name="z1488"/>
      <w:bookmarkEnd w:id="102"/>
      <w:r w:rsidRPr="005134C8">
        <w:rPr>
          <w:color w:val="000000"/>
          <w:sz w:val="20"/>
          <w:szCs w:val="20"/>
        </w:rPr>
        <w:t xml:space="preserve">       14. 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 </w:t>
      </w:r>
    </w:p>
    <w:p w14:paraId="3E6A746D" w14:textId="77777777" w:rsidR="007C2726" w:rsidRPr="005134C8" w:rsidRDefault="007C2726" w:rsidP="007C2726">
      <w:pPr>
        <w:jc w:val="both"/>
        <w:rPr>
          <w:sz w:val="20"/>
          <w:szCs w:val="20"/>
        </w:rPr>
      </w:pPr>
      <w:bookmarkStart w:id="104" w:name="z1489"/>
      <w:bookmarkEnd w:id="103"/>
      <w:r w:rsidRPr="005134C8">
        <w:rPr>
          <w:color w:val="000000"/>
          <w:sz w:val="20"/>
          <w:szCs w:val="20"/>
        </w:rPr>
        <w:t>      15. В рамках данного Договора Поставщик должен предоставить услуги, указанные в тендерной документации.</w:t>
      </w:r>
    </w:p>
    <w:p w14:paraId="1501552A" w14:textId="77777777" w:rsidR="007C2726" w:rsidRPr="005134C8" w:rsidRDefault="007C2726" w:rsidP="007C2726">
      <w:pPr>
        <w:jc w:val="both"/>
        <w:rPr>
          <w:sz w:val="20"/>
          <w:szCs w:val="20"/>
        </w:rPr>
      </w:pPr>
      <w:bookmarkStart w:id="105" w:name="z1490"/>
      <w:bookmarkEnd w:id="104"/>
      <w:r w:rsidRPr="005134C8">
        <w:rPr>
          <w:color w:val="000000"/>
          <w:sz w:val="20"/>
          <w:szCs w:val="20"/>
        </w:rPr>
        <w:t>      16. Цены на сопутствующие услуги включены в цену Договора.</w:t>
      </w:r>
    </w:p>
    <w:p w14:paraId="6F2CDE62" w14:textId="77777777" w:rsidR="007C2726" w:rsidRPr="005134C8" w:rsidRDefault="007C2726" w:rsidP="007C2726">
      <w:pPr>
        <w:jc w:val="both"/>
        <w:rPr>
          <w:sz w:val="20"/>
          <w:szCs w:val="20"/>
        </w:rPr>
      </w:pPr>
      <w:bookmarkStart w:id="106" w:name="z1491"/>
      <w:bookmarkEnd w:id="105"/>
      <w:r w:rsidRPr="005134C8">
        <w:rPr>
          <w:color w:val="000000"/>
          <w:sz w:val="20"/>
          <w:szCs w:val="20"/>
        </w:rPr>
        <w:lastRenderedPageBreak/>
        <w:t>      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14:paraId="275C434C" w14:textId="77777777" w:rsidR="007C2726" w:rsidRPr="005134C8" w:rsidRDefault="007C2726" w:rsidP="007C2726">
      <w:pPr>
        <w:jc w:val="both"/>
        <w:rPr>
          <w:sz w:val="20"/>
          <w:szCs w:val="20"/>
        </w:rPr>
      </w:pPr>
      <w:bookmarkStart w:id="107" w:name="z1492"/>
      <w:bookmarkEnd w:id="106"/>
      <w:r w:rsidRPr="005134C8">
        <w:rPr>
          <w:color w:val="000000"/>
          <w:sz w:val="20"/>
          <w:szCs w:val="20"/>
        </w:rPr>
        <w:t>      18. Поставщик, при прекращении производства им запасных частей, должен:</w:t>
      </w:r>
    </w:p>
    <w:p w14:paraId="198E9174" w14:textId="77777777" w:rsidR="007C2726" w:rsidRPr="005134C8" w:rsidRDefault="007C2726" w:rsidP="007C2726">
      <w:pPr>
        <w:jc w:val="both"/>
        <w:rPr>
          <w:sz w:val="20"/>
          <w:szCs w:val="20"/>
        </w:rPr>
      </w:pPr>
      <w:bookmarkStart w:id="108" w:name="z1493"/>
      <w:bookmarkEnd w:id="107"/>
      <w:r w:rsidRPr="005134C8">
        <w:rPr>
          <w:color w:val="000000"/>
          <w:sz w:val="20"/>
          <w:szCs w:val="20"/>
        </w:rPr>
        <w:t>      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14:paraId="0D6ED6A0" w14:textId="77777777" w:rsidR="007C2726" w:rsidRPr="005134C8" w:rsidRDefault="007C2726" w:rsidP="007C2726">
      <w:pPr>
        <w:jc w:val="both"/>
        <w:rPr>
          <w:sz w:val="20"/>
          <w:szCs w:val="20"/>
        </w:rPr>
      </w:pPr>
      <w:bookmarkStart w:id="109" w:name="z1494"/>
      <w:bookmarkEnd w:id="108"/>
      <w:r w:rsidRPr="005134C8">
        <w:rPr>
          <w:color w:val="000000"/>
          <w:sz w:val="20"/>
          <w:szCs w:val="20"/>
        </w:rPr>
        <w:t>      б) при необходимости вслед за прекращением производства бесплатно предоставить Заказчику планы, чертежи и техническую документацию на запасные части.</w:t>
      </w:r>
    </w:p>
    <w:p w14:paraId="702C768A" w14:textId="77777777" w:rsidR="007C2726" w:rsidRPr="005134C8" w:rsidRDefault="007C2726" w:rsidP="007C2726">
      <w:pPr>
        <w:jc w:val="both"/>
        <w:rPr>
          <w:sz w:val="20"/>
          <w:szCs w:val="20"/>
        </w:rPr>
      </w:pPr>
      <w:bookmarkStart w:id="110" w:name="z1495"/>
      <w:bookmarkEnd w:id="109"/>
      <w:r w:rsidRPr="005134C8">
        <w:rPr>
          <w:color w:val="000000"/>
          <w:sz w:val="20"/>
          <w:szCs w:val="20"/>
        </w:rPr>
        <w:t>      19. Поставщик гарантирует, что товары, поставленные в рамках Договора:</w:t>
      </w:r>
    </w:p>
    <w:p w14:paraId="74CC71BC" w14:textId="77777777" w:rsidR="007C2726" w:rsidRPr="005134C8" w:rsidRDefault="007C2726" w:rsidP="007C2726">
      <w:pPr>
        <w:jc w:val="both"/>
        <w:rPr>
          <w:sz w:val="20"/>
          <w:szCs w:val="20"/>
        </w:rPr>
      </w:pPr>
      <w:bookmarkStart w:id="111" w:name="z1496"/>
      <w:bookmarkEnd w:id="110"/>
      <w:r w:rsidRPr="005134C8">
        <w:rPr>
          <w:color w:val="000000"/>
          <w:sz w:val="20"/>
          <w:szCs w:val="20"/>
        </w:rPr>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14:paraId="62341ED3" w14:textId="77777777" w:rsidR="007C2726" w:rsidRPr="005134C8" w:rsidRDefault="007C2726" w:rsidP="007C2726">
      <w:pPr>
        <w:jc w:val="both"/>
        <w:rPr>
          <w:sz w:val="20"/>
          <w:szCs w:val="20"/>
        </w:rPr>
      </w:pPr>
      <w:bookmarkStart w:id="112" w:name="z1497"/>
      <w:bookmarkEnd w:id="111"/>
      <w:r w:rsidRPr="005134C8">
        <w:rPr>
          <w:color w:val="000000"/>
          <w:sz w:val="20"/>
          <w:szCs w:val="20"/>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14:paraId="048F634A" w14:textId="77777777" w:rsidR="007C2726" w:rsidRPr="005134C8" w:rsidRDefault="007C2726" w:rsidP="007C2726">
      <w:pPr>
        <w:jc w:val="both"/>
        <w:rPr>
          <w:sz w:val="20"/>
          <w:szCs w:val="20"/>
        </w:rPr>
      </w:pPr>
      <w:bookmarkStart w:id="113" w:name="z1498"/>
      <w:bookmarkEnd w:id="112"/>
      <w:r w:rsidRPr="005134C8">
        <w:rPr>
          <w:color w:val="000000"/>
          <w:sz w:val="20"/>
          <w:szCs w:val="20"/>
        </w:rPr>
        <w:t>      20. При появлении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14:paraId="0BE0D12C" w14:textId="77777777" w:rsidR="007C2726" w:rsidRPr="005134C8" w:rsidRDefault="007C2726" w:rsidP="007C2726">
      <w:pPr>
        <w:jc w:val="both"/>
        <w:rPr>
          <w:sz w:val="20"/>
          <w:szCs w:val="20"/>
        </w:rPr>
      </w:pPr>
      <w:bookmarkStart w:id="114" w:name="z1499"/>
      <w:bookmarkEnd w:id="113"/>
      <w:r w:rsidRPr="005134C8">
        <w:rPr>
          <w:color w:val="000000"/>
          <w:sz w:val="20"/>
          <w:szCs w:val="20"/>
        </w:rPr>
        <w:t>      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14:paraId="4AC53CCE" w14:textId="77777777" w:rsidR="007C2726" w:rsidRPr="005134C8" w:rsidRDefault="007C2726" w:rsidP="007C2726">
      <w:pPr>
        <w:jc w:val="both"/>
        <w:rPr>
          <w:sz w:val="20"/>
          <w:szCs w:val="20"/>
        </w:rPr>
      </w:pPr>
      <w:bookmarkStart w:id="115" w:name="z1500"/>
      <w:bookmarkEnd w:id="114"/>
      <w:r w:rsidRPr="005134C8">
        <w:rPr>
          <w:color w:val="000000"/>
          <w:sz w:val="20"/>
          <w:szCs w:val="20"/>
        </w:rPr>
        <w:t>      22. Заказчик обязан оперативно уведомить Поставщика в письменном виде обо всех претензиях, связанных с данной гарантией.</w:t>
      </w:r>
    </w:p>
    <w:p w14:paraId="0BBA910B" w14:textId="77777777" w:rsidR="007C2726" w:rsidRPr="005134C8" w:rsidRDefault="007C2726" w:rsidP="007C2726">
      <w:pPr>
        <w:jc w:val="both"/>
        <w:rPr>
          <w:sz w:val="20"/>
          <w:szCs w:val="20"/>
        </w:rPr>
      </w:pPr>
      <w:bookmarkStart w:id="116" w:name="z1501"/>
      <w:bookmarkEnd w:id="115"/>
      <w:r w:rsidRPr="005134C8">
        <w:rPr>
          <w:color w:val="000000"/>
          <w:sz w:val="20"/>
          <w:szCs w:val="20"/>
        </w:rPr>
        <w:t>      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14:paraId="0F5AFD2F" w14:textId="77777777" w:rsidR="007C2726" w:rsidRPr="005134C8" w:rsidRDefault="007C2726" w:rsidP="007C2726">
      <w:pPr>
        <w:jc w:val="both"/>
        <w:rPr>
          <w:sz w:val="20"/>
          <w:szCs w:val="20"/>
        </w:rPr>
      </w:pPr>
      <w:bookmarkStart w:id="117" w:name="z1502"/>
      <w:bookmarkEnd w:id="116"/>
      <w:r w:rsidRPr="005134C8">
        <w:rPr>
          <w:color w:val="000000"/>
          <w:sz w:val="20"/>
          <w:szCs w:val="20"/>
        </w:rPr>
        <w:t>      24.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14:paraId="30AFB1AB" w14:textId="77777777" w:rsidR="007C2726" w:rsidRPr="005134C8" w:rsidRDefault="007C2726" w:rsidP="007C2726">
      <w:pPr>
        <w:jc w:val="both"/>
        <w:rPr>
          <w:sz w:val="20"/>
          <w:szCs w:val="20"/>
        </w:rPr>
      </w:pPr>
      <w:bookmarkStart w:id="118" w:name="z1503"/>
      <w:bookmarkEnd w:id="117"/>
      <w:r w:rsidRPr="005134C8">
        <w:rPr>
          <w:color w:val="000000"/>
          <w:sz w:val="20"/>
          <w:szCs w:val="20"/>
        </w:rPr>
        <w:t>      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14:paraId="5F3FAC6F" w14:textId="77777777" w:rsidR="007C2726" w:rsidRPr="005134C8" w:rsidRDefault="007C2726" w:rsidP="007C2726">
      <w:pPr>
        <w:jc w:val="both"/>
        <w:rPr>
          <w:sz w:val="20"/>
          <w:szCs w:val="20"/>
        </w:rPr>
      </w:pPr>
      <w:bookmarkStart w:id="119" w:name="z1504"/>
      <w:bookmarkEnd w:id="118"/>
      <w:r w:rsidRPr="005134C8">
        <w:rPr>
          <w:color w:val="000000"/>
          <w:sz w:val="20"/>
          <w:szCs w:val="20"/>
        </w:rPr>
        <w:t>      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14:paraId="28C70AD2" w14:textId="77777777" w:rsidR="007C2726" w:rsidRPr="005134C8" w:rsidRDefault="007C2726" w:rsidP="007C2726">
      <w:pPr>
        <w:rPr>
          <w:sz w:val="20"/>
          <w:szCs w:val="20"/>
        </w:rPr>
      </w:pPr>
      <w:bookmarkStart w:id="120" w:name="z1505"/>
      <w:bookmarkEnd w:id="119"/>
      <w:r w:rsidRPr="005134C8">
        <w:rPr>
          <w:b/>
          <w:color w:val="000000"/>
          <w:sz w:val="20"/>
          <w:szCs w:val="20"/>
        </w:rPr>
        <w:t xml:space="preserve"> Глава 6. Ответственность Сторон</w:t>
      </w:r>
    </w:p>
    <w:p w14:paraId="76F6F4B9" w14:textId="77777777" w:rsidR="007C2726" w:rsidRPr="005134C8" w:rsidRDefault="007C2726" w:rsidP="007C2726">
      <w:pPr>
        <w:jc w:val="both"/>
        <w:rPr>
          <w:sz w:val="20"/>
          <w:szCs w:val="20"/>
        </w:rPr>
      </w:pPr>
      <w:bookmarkStart w:id="121" w:name="z1506"/>
      <w:bookmarkEnd w:id="120"/>
      <w:r w:rsidRPr="005134C8">
        <w:rPr>
          <w:color w:val="000000"/>
          <w:sz w:val="20"/>
          <w:szCs w:val="20"/>
        </w:rPr>
        <w:t>      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14:paraId="7B17669F" w14:textId="77777777" w:rsidR="007C2726" w:rsidRPr="005134C8" w:rsidRDefault="007C2726" w:rsidP="007C2726">
      <w:pPr>
        <w:jc w:val="both"/>
        <w:rPr>
          <w:sz w:val="20"/>
          <w:szCs w:val="20"/>
        </w:rPr>
      </w:pPr>
      <w:bookmarkStart w:id="122" w:name="z1507"/>
      <w:bookmarkEnd w:id="121"/>
      <w:r w:rsidRPr="005134C8">
        <w:rPr>
          <w:color w:val="000000"/>
          <w:sz w:val="20"/>
          <w:szCs w:val="20"/>
        </w:rPr>
        <w:t>      28. Поставка товаров и предоставление услуг должны осуществляться Поставщиком в соответствии с графиком, указанным в таблице цен.</w:t>
      </w:r>
    </w:p>
    <w:p w14:paraId="4BC8E70F" w14:textId="77777777" w:rsidR="007C2726" w:rsidRPr="005134C8" w:rsidRDefault="007C2726" w:rsidP="007C2726">
      <w:pPr>
        <w:jc w:val="both"/>
        <w:rPr>
          <w:sz w:val="20"/>
          <w:szCs w:val="20"/>
        </w:rPr>
      </w:pPr>
      <w:bookmarkStart w:id="123" w:name="z1508"/>
      <w:bookmarkEnd w:id="122"/>
      <w:r w:rsidRPr="005134C8">
        <w:rPr>
          <w:color w:val="000000"/>
          <w:sz w:val="20"/>
          <w:szCs w:val="20"/>
        </w:rPr>
        <w:t>      29. Задержка с выполнением поставки со стороны поставщика приводит к удержанию обеспечения исполнения договора и выплате неустойки.</w:t>
      </w:r>
    </w:p>
    <w:p w14:paraId="755509AE" w14:textId="77777777" w:rsidR="007C2726" w:rsidRPr="005134C8" w:rsidRDefault="007C2726" w:rsidP="007C2726">
      <w:pPr>
        <w:jc w:val="both"/>
        <w:rPr>
          <w:sz w:val="20"/>
          <w:szCs w:val="20"/>
        </w:rPr>
      </w:pPr>
      <w:bookmarkStart w:id="124" w:name="z1509"/>
      <w:bookmarkEnd w:id="123"/>
      <w:r w:rsidRPr="005134C8">
        <w:rPr>
          <w:color w:val="000000"/>
          <w:sz w:val="20"/>
          <w:szCs w:val="20"/>
        </w:rPr>
        <w:t>      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14:paraId="5A61533E" w14:textId="77777777" w:rsidR="007C2726" w:rsidRPr="005134C8" w:rsidRDefault="007C2726" w:rsidP="007C2726">
      <w:pPr>
        <w:jc w:val="both"/>
        <w:rPr>
          <w:sz w:val="20"/>
          <w:szCs w:val="20"/>
        </w:rPr>
      </w:pPr>
      <w:bookmarkStart w:id="125" w:name="z1510"/>
      <w:bookmarkEnd w:id="124"/>
      <w:r w:rsidRPr="005134C8">
        <w:rPr>
          <w:color w:val="000000"/>
          <w:sz w:val="20"/>
          <w:szCs w:val="20"/>
        </w:rPr>
        <w:t>      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14:paraId="62C35540" w14:textId="77777777" w:rsidR="007C2726" w:rsidRPr="005134C8" w:rsidRDefault="007C2726" w:rsidP="007C2726">
      <w:pPr>
        <w:jc w:val="both"/>
        <w:rPr>
          <w:sz w:val="20"/>
          <w:szCs w:val="20"/>
        </w:rPr>
      </w:pPr>
      <w:bookmarkStart w:id="126" w:name="z1511"/>
      <w:bookmarkEnd w:id="125"/>
      <w:r w:rsidRPr="005134C8">
        <w:rPr>
          <w:color w:val="000000"/>
          <w:sz w:val="20"/>
          <w:szCs w:val="20"/>
        </w:rPr>
        <w:t>      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14:paraId="7AAA6F62" w14:textId="77777777" w:rsidR="007C2726" w:rsidRPr="005134C8" w:rsidRDefault="007C2726" w:rsidP="007C2726">
      <w:pPr>
        <w:jc w:val="both"/>
        <w:rPr>
          <w:sz w:val="20"/>
          <w:szCs w:val="20"/>
        </w:rPr>
      </w:pPr>
      <w:bookmarkStart w:id="127" w:name="z1512"/>
      <w:bookmarkEnd w:id="126"/>
      <w:r w:rsidRPr="005134C8">
        <w:rPr>
          <w:color w:val="000000"/>
          <w:sz w:val="20"/>
          <w:szCs w:val="20"/>
        </w:rPr>
        <w:t xml:space="preserve">       33.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военные действия, приостановление или прекращение производства и обстоятельства указанные в свидетельстве о наступлении непреодолимой силы (форс-мажора)) при условии, что эти обстоятельства сделали невозможным исполнение любой из Сторон своих обязательств по Договору. </w:t>
      </w:r>
    </w:p>
    <w:p w14:paraId="777FFB75" w14:textId="77777777" w:rsidR="007C2726" w:rsidRPr="005134C8" w:rsidRDefault="007C2726" w:rsidP="007C2726">
      <w:pPr>
        <w:jc w:val="both"/>
        <w:rPr>
          <w:sz w:val="20"/>
          <w:szCs w:val="20"/>
        </w:rPr>
      </w:pPr>
      <w:bookmarkStart w:id="128" w:name="z1513"/>
      <w:bookmarkEnd w:id="127"/>
      <w:r w:rsidRPr="005134C8">
        <w:rPr>
          <w:color w:val="000000"/>
          <w:sz w:val="20"/>
          <w:szCs w:val="20"/>
        </w:rPr>
        <w:t xml:space="preserve">      34.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Неуведомление или </w:t>
      </w:r>
      <w:r w:rsidRPr="005134C8">
        <w:rPr>
          <w:color w:val="000000"/>
          <w:sz w:val="20"/>
          <w:szCs w:val="20"/>
        </w:rPr>
        <w:lastRenderedPageBreak/>
        <w:t>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14:paraId="03DEB743" w14:textId="77777777" w:rsidR="007C2726" w:rsidRPr="005134C8" w:rsidRDefault="007C2726" w:rsidP="007C2726">
      <w:pPr>
        <w:jc w:val="both"/>
        <w:rPr>
          <w:sz w:val="20"/>
          <w:szCs w:val="20"/>
        </w:rPr>
      </w:pPr>
      <w:bookmarkStart w:id="129" w:name="z1514"/>
      <w:bookmarkEnd w:id="128"/>
      <w:r w:rsidRPr="005134C8">
        <w:rPr>
          <w:color w:val="000000"/>
          <w:sz w:val="20"/>
          <w:szCs w:val="20"/>
        </w:rPr>
        <w:t>      35.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14:paraId="12292D48" w14:textId="77777777" w:rsidR="007C2726" w:rsidRPr="005134C8" w:rsidRDefault="007C2726" w:rsidP="007C2726">
      <w:pPr>
        <w:jc w:val="both"/>
        <w:rPr>
          <w:sz w:val="20"/>
          <w:szCs w:val="20"/>
        </w:rPr>
      </w:pPr>
      <w:bookmarkStart w:id="130" w:name="z1515"/>
      <w:bookmarkEnd w:id="129"/>
      <w:r w:rsidRPr="005134C8">
        <w:rPr>
          <w:color w:val="000000"/>
          <w:sz w:val="20"/>
          <w:szCs w:val="20"/>
        </w:rPr>
        <w:t>      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14:paraId="50BACF83" w14:textId="77777777" w:rsidR="007C2726" w:rsidRPr="005134C8" w:rsidRDefault="007C2726" w:rsidP="007C2726">
      <w:pPr>
        <w:jc w:val="both"/>
        <w:rPr>
          <w:sz w:val="20"/>
          <w:szCs w:val="20"/>
        </w:rPr>
      </w:pPr>
      <w:bookmarkStart w:id="131" w:name="z1516"/>
      <w:bookmarkEnd w:id="130"/>
      <w:r w:rsidRPr="005134C8">
        <w:rPr>
          <w:color w:val="000000"/>
          <w:sz w:val="20"/>
          <w:szCs w:val="20"/>
        </w:rPr>
        <w:t>      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14:paraId="29B7C2D0" w14:textId="77777777" w:rsidR="007C2726" w:rsidRPr="005134C8" w:rsidRDefault="007C2726" w:rsidP="007C2726">
      <w:pPr>
        <w:jc w:val="both"/>
        <w:rPr>
          <w:sz w:val="20"/>
          <w:szCs w:val="20"/>
        </w:rPr>
      </w:pPr>
      <w:bookmarkStart w:id="132" w:name="z1517"/>
      <w:bookmarkEnd w:id="131"/>
      <w:r w:rsidRPr="005134C8">
        <w:rPr>
          <w:color w:val="000000"/>
          <w:sz w:val="20"/>
          <w:szCs w:val="20"/>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09B96076" w14:textId="77777777" w:rsidR="007C2726" w:rsidRPr="005134C8" w:rsidRDefault="007C2726" w:rsidP="007C2726">
      <w:pPr>
        <w:jc w:val="both"/>
        <w:rPr>
          <w:sz w:val="20"/>
          <w:szCs w:val="20"/>
        </w:rPr>
      </w:pPr>
      <w:bookmarkStart w:id="133" w:name="z1518"/>
      <w:bookmarkEnd w:id="132"/>
      <w:r w:rsidRPr="005134C8">
        <w:rPr>
          <w:color w:val="000000"/>
          <w:sz w:val="20"/>
          <w:szCs w:val="20"/>
        </w:rPr>
        <w:t>      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14:paraId="27B63981" w14:textId="77777777" w:rsidR="007C2726" w:rsidRPr="005134C8" w:rsidRDefault="007C2726" w:rsidP="007C2726">
      <w:pPr>
        <w:jc w:val="both"/>
        <w:rPr>
          <w:sz w:val="20"/>
          <w:szCs w:val="20"/>
        </w:rPr>
      </w:pPr>
      <w:bookmarkStart w:id="134" w:name="z1519"/>
      <w:bookmarkEnd w:id="133"/>
      <w:r w:rsidRPr="005134C8">
        <w:rPr>
          <w:color w:val="000000"/>
          <w:sz w:val="20"/>
          <w:szCs w:val="20"/>
        </w:rPr>
        <w:t>      39.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к Договору.</w:t>
      </w:r>
    </w:p>
    <w:p w14:paraId="14C8CAE7" w14:textId="77777777" w:rsidR="007C2726" w:rsidRPr="005134C8" w:rsidRDefault="007C2726" w:rsidP="007C2726">
      <w:pPr>
        <w:rPr>
          <w:sz w:val="20"/>
          <w:szCs w:val="20"/>
        </w:rPr>
      </w:pPr>
      <w:bookmarkStart w:id="135" w:name="z1520"/>
      <w:bookmarkEnd w:id="134"/>
      <w:r w:rsidRPr="005134C8">
        <w:rPr>
          <w:b/>
          <w:color w:val="000000"/>
          <w:sz w:val="20"/>
          <w:szCs w:val="20"/>
        </w:rPr>
        <w:t xml:space="preserve"> Глава 7. Конфиденциальность</w:t>
      </w:r>
    </w:p>
    <w:p w14:paraId="761CCCDE" w14:textId="77777777" w:rsidR="007C2726" w:rsidRPr="005134C8" w:rsidRDefault="007C2726" w:rsidP="007C2726">
      <w:pPr>
        <w:jc w:val="both"/>
        <w:rPr>
          <w:sz w:val="20"/>
          <w:szCs w:val="20"/>
        </w:rPr>
      </w:pPr>
      <w:bookmarkStart w:id="136" w:name="z1521"/>
      <w:bookmarkEnd w:id="135"/>
      <w:r w:rsidRPr="005134C8">
        <w:rPr>
          <w:color w:val="000000"/>
          <w:sz w:val="20"/>
          <w:szCs w:val="20"/>
        </w:rPr>
        <w:t>      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14:paraId="49EC4F64" w14:textId="77777777" w:rsidR="007C2726" w:rsidRPr="005134C8" w:rsidRDefault="007C2726" w:rsidP="007C2726">
      <w:pPr>
        <w:jc w:val="both"/>
        <w:rPr>
          <w:sz w:val="20"/>
          <w:szCs w:val="20"/>
        </w:rPr>
      </w:pPr>
      <w:bookmarkStart w:id="137" w:name="z1522"/>
      <w:bookmarkEnd w:id="136"/>
      <w:r w:rsidRPr="005134C8">
        <w:rPr>
          <w:color w:val="000000"/>
          <w:sz w:val="20"/>
          <w:szCs w:val="20"/>
        </w:rPr>
        <w:t>      1) во время раскрытия находилась в публичном доступе;</w:t>
      </w:r>
    </w:p>
    <w:p w14:paraId="09AE9B27" w14:textId="77777777" w:rsidR="007C2726" w:rsidRPr="005134C8" w:rsidRDefault="007C2726" w:rsidP="007C2726">
      <w:pPr>
        <w:jc w:val="both"/>
        <w:rPr>
          <w:sz w:val="20"/>
          <w:szCs w:val="20"/>
        </w:rPr>
      </w:pPr>
      <w:bookmarkStart w:id="138" w:name="z1523"/>
      <w:bookmarkEnd w:id="137"/>
      <w:r w:rsidRPr="005134C8">
        <w:rPr>
          <w:color w:val="000000"/>
          <w:sz w:val="20"/>
          <w:szCs w:val="20"/>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14:paraId="0A82E942" w14:textId="77777777" w:rsidR="007C2726" w:rsidRPr="005134C8" w:rsidRDefault="007C2726" w:rsidP="007C2726">
      <w:pPr>
        <w:jc w:val="both"/>
        <w:rPr>
          <w:sz w:val="20"/>
          <w:szCs w:val="20"/>
        </w:rPr>
      </w:pPr>
      <w:bookmarkStart w:id="139" w:name="z1524"/>
      <w:bookmarkEnd w:id="138"/>
      <w:r w:rsidRPr="005134C8">
        <w:rPr>
          <w:color w:val="000000"/>
          <w:sz w:val="20"/>
          <w:szCs w:val="20"/>
        </w:rPr>
        <w:t>      3) во время раскрытия другой Стороной находилась во владении у Стороны и не была приобретена прямо или косвенно у такой Стороны;</w:t>
      </w:r>
    </w:p>
    <w:p w14:paraId="5B3B4465" w14:textId="77777777" w:rsidR="007C2726" w:rsidRPr="005134C8" w:rsidRDefault="007C2726" w:rsidP="007C2726">
      <w:pPr>
        <w:jc w:val="both"/>
        <w:rPr>
          <w:sz w:val="20"/>
          <w:szCs w:val="20"/>
        </w:rPr>
      </w:pPr>
      <w:bookmarkStart w:id="140" w:name="z1525"/>
      <w:bookmarkEnd w:id="139"/>
      <w:r w:rsidRPr="005134C8">
        <w:rPr>
          <w:color w:val="000000"/>
          <w:sz w:val="20"/>
          <w:szCs w:val="20"/>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14:paraId="0BBBB21C" w14:textId="77777777" w:rsidR="007C2726" w:rsidRPr="005134C8" w:rsidRDefault="007C2726" w:rsidP="007C2726">
      <w:pPr>
        <w:jc w:val="both"/>
        <w:rPr>
          <w:sz w:val="20"/>
          <w:szCs w:val="20"/>
        </w:rPr>
      </w:pPr>
      <w:bookmarkStart w:id="141" w:name="z1526"/>
      <w:bookmarkEnd w:id="140"/>
      <w:r w:rsidRPr="005134C8">
        <w:rPr>
          <w:color w:val="000000"/>
          <w:sz w:val="20"/>
          <w:szCs w:val="20"/>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14:paraId="3AAC805D" w14:textId="77777777" w:rsidR="007C2726" w:rsidRPr="005134C8" w:rsidRDefault="007C2726" w:rsidP="007C2726">
      <w:pPr>
        <w:jc w:val="both"/>
        <w:rPr>
          <w:sz w:val="20"/>
          <w:szCs w:val="20"/>
        </w:rPr>
      </w:pPr>
      <w:bookmarkStart w:id="142" w:name="z1527"/>
      <w:bookmarkEnd w:id="141"/>
      <w:r w:rsidRPr="005134C8">
        <w:rPr>
          <w:color w:val="000000"/>
          <w:sz w:val="20"/>
          <w:szCs w:val="20"/>
        </w:rPr>
        <w:t>      41. Сторона, подтверждающая свое обязательство в соответствии с Договором, возлагает на себя бремя доказывания, при установлении нарушения такого обязательства.</w:t>
      </w:r>
    </w:p>
    <w:p w14:paraId="06C53F5D" w14:textId="77777777" w:rsidR="007C2726" w:rsidRPr="005134C8" w:rsidRDefault="007C2726" w:rsidP="007C2726">
      <w:pPr>
        <w:rPr>
          <w:sz w:val="20"/>
          <w:szCs w:val="20"/>
        </w:rPr>
      </w:pPr>
      <w:bookmarkStart w:id="143" w:name="z1528"/>
      <w:bookmarkEnd w:id="142"/>
      <w:r w:rsidRPr="005134C8">
        <w:rPr>
          <w:b/>
          <w:color w:val="000000"/>
          <w:sz w:val="20"/>
          <w:szCs w:val="20"/>
        </w:rPr>
        <w:t xml:space="preserve"> Глава 8. Заключительные положения</w:t>
      </w:r>
    </w:p>
    <w:p w14:paraId="581C8283" w14:textId="77777777" w:rsidR="007C2726" w:rsidRPr="005134C8" w:rsidRDefault="007C2726" w:rsidP="007C2726">
      <w:pPr>
        <w:jc w:val="both"/>
        <w:rPr>
          <w:sz w:val="20"/>
          <w:szCs w:val="20"/>
        </w:rPr>
      </w:pPr>
      <w:bookmarkStart w:id="144" w:name="z1529"/>
      <w:bookmarkEnd w:id="143"/>
      <w:r w:rsidRPr="005134C8">
        <w:rPr>
          <w:color w:val="000000"/>
          <w:sz w:val="20"/>
          <w:szCs w:val="20"/>
        </w:rPr>
        <w:t>      42. Договор составляется на казахском и русском языках.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При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14:paraId="58C7D07A" w14:textId="77777777" w:rsidR="007C2726" w:rsidRPr="005134C8" w:rsidRDefault="007C2726" w:rsidP="007C2726">
      <w:pPr>
        <w:jc w:val="both"/>
        <w:rPr>
          <w:sz w:val="20"/>
          <w:szCs w:val="20"/>
        </w:rPr>
      </w:pPr>
      <w:bookmarkStart w:id="145" w:name="z1530"/>
      <w:bookmarkEnd w:id="144"/>
      <w:r w:rsidRPr="005134C8">
        <w:rPr>
          <w:color w:val="000000"/>
          <w:sz w:val="20"/>
          <w:szCs w:val="20"/>
        </w:rPr>
        <w:t>      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14:paraId="0495BFF3" w14:textId="77777777" w:rsidR="007C2726" w:rsidRPr="005134C8" w:rsidRDefault="007C2726" w:rsidP="007C2726">
      <w:pPr>
        <w:jc w:val="both"/>
        <w:rPr>
          <w:sz w:val="20"/>
          <w:szCs w:val="20"/>
        </w:rPr>
      </w:pPr>
      <w:bookmarkStart w:id="146" w:name="z1531"/>
      <w:bookmarkEnd w:id="145"/>
      <w:r w:rsidRPr="005134C8">
        <w:rPr>
          <w:color w:val="000000"/>
          <w:sz w:val="20"/>
          <w:szCs w:val="20"/>
        </w:rPr>
        <w:t>      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7FF188C4" w14:textId="77777777" w:rsidR="007C2726" w:rsidRPr="005134C8" w:rsidRDefault="007C2726" w:rsidP="007C2726">
      <w:pPr>
        <w:jc w:val="both"/>
        <w:rPr>
          <w:sz w:val="20"/>
          <w:szCs w:val="20"/>
        </w:rPr>
      </w:pPr>
      <w:bookmarkStart w:id="147" w:name="z1532"/>
      <w:bookmarkEnd w:id="146"/>
      <w:r w:rsidRPr="005134C8">
        <w:rPr>
          <w:color w:val="000000"/>
          <w:sz w:val="20"/>
          <w:szCs w:val="20"/>
        </w:rPr>
        <w:t>      45. Налоги и другие обязательные платежи в бюджет подлежат уплате в соответствии с налоговым законодательством Республики Казахстан.</w:t>
      </w:r>
    </w:p>
    <w:p w14:paraId="7018CFF2" w14:textId="77777777" w:rsidR="007C2726" w:rsidRPr="005134C8" w:rsidRDefault="007C2726" w:rsidP="007C2726">
      <w:pPr>
        <w:jc w:val="both"/>
        <w:rPr>
          <w:sz w:val="20"/>
          <w:szCs w:val="20"/>
        </w:rPr>
      </w:pPr>
      <w:bookmarkStart w:id="148" w:name="z1533"/>
      <w:bookmarkEnd w:id="147"/>
      <w:r w:rsidRPr="005134C8">
        <w:rPr>
          <w:color w:val="000000"/>
          <w:sz w:val="20"/>
          <w:szCs w:val="20"/>
        </w:rPr>
        <w:t>      46. Поставщик обязан внести обеспечение исполнения Договора в форме, объеме и на условиях, предусмотренных в тендерной документации.</w:t>
      </w:r>
    </w:p>
    <w:p w14:paraId="02EE63CA" w14:textId="77777777" w:rsidR="007C2726" w:rsidRPr="005134C8" w:rsidRDefault="007C2726" w:rsidP="007C2726">
      <w:pPr>
        <w:jc w:val="both"/>
        <w:rPr>
          <w:sz w:val="20"/>
          <w:szCs w:val="20"/>
        </w:rPr>
      </w:pPr>
      <w:bookmarkStart w:id="149" w:name="z1534"/>
      <w:bookmarkEnd w:id="148"/>
      <w:r w:rsidRPr="005134C8">
        <w:rPr>
          <w:color w:val="000000"/>
          <w:sz w:val="20"/>
          <w:szCs w:val="20"/>
        </w:rPr>
        <w:t>      47.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14:paraId="0E76ED04" w14:textId="09FD54A7" w:rsidR="007C2726" w:rsidRPr="005134C8" w:rsidRDefault="007C2726" w:rsidP="007C2726">
      <w:pPr>
        <w:jc w:val="both"/>
        <w:rPr>
          <w:sz w:val="20"/>
          <w:szCs w:val="20"/>
        </w:rPr>
      </w:pPr>
      <w:bookmarkStart w:id="150" w:name="z1535"/>
      <w:bookmarkEnd w:id="149"/>
      <w:r w:rsidRPr="005134C8">
        <w:rPr>
          <w:color w:val="000000"/>
          <w:sz w:val="20"/>
          <w:szCs w:val="20"/>
        </w:rPr>
        <w:t xml:space="preserve">      Дата регистрации в территориальном органе казначейства (для государственных органов и государственных учреждений): </w:t>
      </w:r>
    </w:p>
    <w:p w14:paraId="036F6184" w14:textId="77777777" w:rsidR="007C2726" w:rsidRPr="005134C8" w:rsidRDefault="007C2726" w:rsidP="007C2726">
      <w:pPr>
        <w:jc w:val="both"/>
        <w:rPr>
          <w:sz w:val="20"/>
          <w:szCs w:val="20"/>
        </w:rPr>
      </w:pPr>
      <w:bookmarkStart w:id="151" w:name="z1536"/>
      <w:bookmarkEnd w:id="150"/>
      <w:r w:rsidRPr="005134C8">
        <w:rPr>
          <w:color w:val="000000"/>
          <w:sz w:val="20"/>
          <w:szCs w:val="20"/>
        </w:rPr>
        <w:t>      48.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14:paraId="0DF04935" w14:textId="77777777" w:rsidR="00AB715D" w:rsidRDefault="00AB715D" w:rsidP="007C2726">
      <w:pPr>
        <w:rPr>
          <w:b/>
          <w:color w:val="000000"/>
          <w:sz w:val="20"/>
          <w:szCs w:val="20"/>
        </w:rPr>
      </w:pPr>
      <w:bookmarkStart w:id="152" w:name="z1537"/>
      <w:bookmarkEnd w:id="151"/>
    </w:p>
    <w:p w14:paraId="62FCABC4" w14:textId="6E60AD96" w:rsidR="007C2726" w:rsidRPr="005134C8" w:rsidRDefault="007C2726" w:rsidP="007C2726">
      <w:pPr>
        <w:rPr>
          <w:sz w:val="20"/>
          <w:szCs w:val="20"/>
        </w:rPr>
      </w:pPr>
      <w:r w:rsidRPr="005134C8">
        <w:rPr>
          <w:b/>
          <w:color w:val="000000"/>
          <w:sz w:val="20"/>
          <w:szCs w:val="20"/>
        </w:rPr>
        <w:lastRenderedPageBreak/>
        <w:t xml:space="preserve"> Глава 9. Адреса, банковские реквизиты и подписи Сторон:</w:t>
      </w:r>
    </w:p>
    <w:tbl>
      <w:tblPr>
        <w:tblW w:w="0" w:type="auto"/>
        <w:tblCellSpacing w:w="0" w:type="auto"/>
        <w:tblLayout w:type="fixed"/>
        <w:tblLook w:val="04A0" w:firstRow="1" w:lastRow="0" w:firstColumn="1" w:lastColumn="0" w:noHBand="0" w:noVBand="1"/>
      </w:tblPr>
      <w:tblGrid>
        <w:gridCol w:w="6150"/>
        <w:gridCol w:w="1630"/>
        <w:gridCol w:w="4520"/>
        <w:gridCol w:w="80"/>
      </w:tblGrid>
      <w:tr w:rsidR="007C2726" w:rsidRPr="005134C8" w14:paraId="27511D51" w14:textId="77777777" w:rsidTr="007C2726">
        <w:trPr>
          <w:gridAfter w:val="1"/>
          <w:wAfter w:w="80" w:type="dxa"/>
          <w:trHeight w:val="30"/>
          <w:tblCellSpacing w:w="0" w:type="auto"/>
        </w:trPr>
        <w:tc>
          <w:tcPr>
            <w:tcW w:w="6150" w:type="dxa"/>
            <w:tcMar>
              <w:top w:w="15" w:type="dxa"/>
              <w:left w:w="15" w:type="dxa"/>
              <w:bottom w:w="15" w:type="dxa"/>
              <w:right w:w="15" w:type="dxa"/>
            </w:tcMar>
            <w:vAlign w:val="center"/>
          </w:tcPr>
          <w:bookmarkEnd w:id="152"/>
          <w:p w14:paraId="12565B7E" w14:textId="77777777" w:rsidR="007C2726" w:rsidRPr="005134C8" w:rsidRDefault="007C2726" w:rsidP="007C2726">
            <w:pPr>
              <w:spacing w:after="20"/>
              <w:ind w:left="20"/>
              <w:jc w:val="both"/>
              <w:rPr>
                <w:sz w:val="20"/>
                <w:szCs w:val="20"/>
              </w:rPr>
            </w:pPr>
            <w:r w:rsidRPr="005134C8">
              <w:rPr>
                <w:color w:val="000000"/>
                <w:sz w:val="20"/>
                <w:szCs w:val="20"/>
              </w:rPr>
              <w:t>Заказчик: ______________________</w:t>
            </w:r>
          </w:p>
          <w:p w14:paraId="1600A9B9" w14:textId="77777777" w:rsidR="007C2726" w:rsidRPr="005134C8" w:rsidRDefault="007C2726" w:rsidP="007C2726">
            <w:pPr>
              <w:spacing w:after="20"/>
              <w:ind w:left="20"/>
              <w:jc w:val="both"/>
              <w:rPr>
                <w:sz w:val="20"/>
                <w:szCs w:val="20"/>
              </w:rPr>
            </w:pPr>
            <w:r w:rsidRPr="005134C8">
              <w:rPr>
                <w:color w:val="000000"/>
                <w:sz w:val="20"/>
                <w:szCs w:val="20"/>
              </w:rPr>
              <w:t>БИН</w:t>
            </w:r>
          </w:p>
          <w:p w14:paraId="327BD37B" w14:textId="77777777" w:rsidR="007C2726" w:rsidRPr="005134C8" w:rsidRDefault="007C2726" w:rsidP="007C2726">
            <w:pPr>
              <w:spacing w:after="20"/>
              <w:ind w:left="20"/>
              <w:jc w:val="both"/>
              <w:rPr>
                <w:sz w:val="20"/>
                <w:szCs w:val="20"/>
              </w:rPr>
            </w:pPr>
            <w:r w:rsidRPr="005134C8">
              <w:rPr>
                <w:color w:val="000000"/>
                <w:sz w:val="20"/>
                <w:szCs w:val="20"/>
              </w:rPr>
              <w:t>Юридический адрес:</w:t>
            </w:r>
          </w:p>
          <w:p w14:paraId="536CF524" w14:textId="77777777" w:rsidR="007C2726" w:rsidRPr="005134C8" w:rsidRDefault="007C2726" w:rsidP="007C2726">
            <w:pPr>
              <w:spacing w:after="20"/>
              <w:ind w:left="20"/>
              <w:jc w:val="both"/>
              <w:rPr>
                <w:sz w:val="20"/>
                <w:szCs w:val="20"/>
              </w:rPr>
            </w:pPr>
            <w:r w:rsidRPr="005134C8">
              <w:rPr>
                <w:color w:val="000000"/>
                <w:sz w:val="20"/>
                <w:szCs w:val="20"/>
              </w:rPr>
              <w:t>Банковские реквизиты</w:t>
            </w:r>
          </w:p>
          <w:p w14:paraId="16054FA8" w14:textId="77777777" w:rsidR="007C2726" w:rsidRPr="005134C8" w:rsidRDefault="007C2726" w:rsidP="007C2726">
            <w:pPr>
              <w:spacing w:after="20"/>
              <w:ind w:left="20"/>
              <w:jc w:val="both"/>
              <w:rPr>
                <w:sz w:val="20"/>
                <w:szCs w:val="20"/>
              </w:rPr>
            </w:pPr>
            <w:r w:rsidRPr="005134C8">
              <w:rPr>
                <w:color w:val="000000"/>
                <w:sz w:val="20"/>
                <w:szCs w:val="20"/>
              </w:rPr>
              <w:t>Телефон, e-mail</w:t>
            </w:r>
          </w:p>
          <w:p w14:paraId="64CD90E2" w14:textId="77777777" w:rsidR="007C2726" w:rsidRPr="005134C8" w:rsidRDefault="007C2726" w:rsidP="007C2726">
            <w:pPr>
              <w:spacing w:after="20"/>
              <w:ind w:left="20"/>
              <w:jc w:val="both"/>
              <w:rPr>
                <w:sz w:val="20"/>
                <w:szCs w:val="20"/>
              </w:rPr>
            </w:pPr>
            <w:r w:rsidRPr="005134C8">
              <w:rPr>
                <w:color w:val="000000"/>
                <w:sz w:val="20"/>
                <w:szCs w:val="20"/>
              </w:rPr>
              <w:t>Должность ____________________</w:t>
            </w:r>
          </w:p>
          <w:p w14:paraId="3D3C186D" w14:textId="77777777" w:rsidR="007C2726" w:rsidRPr="005134C8" w:rsidRDefault="007C2726" w:rsidP="007C2726">
            <w:pPr>
              <w:spacing w:after="20"/>
              <w:ind w:left="20"/>
              <w:jc w:val="both"/>
              <w:rPr>
                <w:sz w:val="20"/>
                <w:szCs w:val="20"/>
              </w:rPr>
            </w:pPr>
            <w:r w:rsidRPr="005134C8">
              <w:rPr>
                <w:color w:val="000000"/>
                <w:sz w:val="20"/>
                <w:szCs w:val="20"/>
              </w:rPr>
              <w:t>Подпись, Ф.И.О. (при его наличии)</w:t>
            </w:r>
          </w:p>
          <w:p w14:paraId="4581DDC5" w14:textId="77777777" w:rsidR="007C2726" w:rsidRPr="005134C8" w:rsidRDefault="007C2726" w:rsidP="007C2726">
            <w:pPr>
              <w:spacing w:after="20"/>
              <w:ind w:left="20"/>
              <w:jc w:val="both"/>
              <w:rPr>
                <w:sz w:val="20"/>
                <w:szCs w:val="20"/>
              </w:rPr>
            </w:pPr>
            <w:r w:rsidRPr="005134C8">
              <w:rPr>
                <w:color w:val="000000"/>
                <w:sz w:val="20"/>
                <w:szCs w:val="20"/>
              </w:rPr>
              <w:t>Печать (при наличии)</w:t>
            </w:r>
          </w:p>
        </w:tc>
        <w:tc>
          <w:tcPr>
            <w:tcW w:w="6150" w:type="dxa"/>
            <w:gridSpan w:val="2"/>
            <w:tcMar>
              <w:top w:w="15" w:type="dxa"/>
              <w:left w:w="15" w:type="dxa"/>
              <w:bottom w:w="15" w:type="dxa"/>
              <w:right w:w="15" w:type="dxa"/>
            </w:tcMar>
            <w:vAlign w:val="center"/>
          </w:tcPr>
          <w:p w14:paraId="2225B60B" w14:textId="77777777" w:rsidR="007C2726" w:rsidRPr="005134C8" w:rsidRDefault="007C2726" w:rsidP="007C2726">
            <w:pPr>
              <w:spacing w:after="20"/>
              <w:ind w:left="20"/>
              <w:jc w:val="both"/>
              <w:rPr>
                <w:sz w:val="20"/>
                <w:szCs w:val="20"/>
              </w:rPr>
            </w:pPr>
            <w:r w:rsidRPr="005134C8">
              <w:rPr>
                <w:color w:val="000000"/>
                <w:sz w:val="20"/>
                <w:szCs w:val="20"/>
              </w:rPr>
              <w:t>Поставщик: _____________________</w:t>
            </w:r>
          </w:p>
          <w:p w14:paraId="1BC597EB" w14:textId="77777777" w:rsidR="007C2726" w:rsidRPr="005134C8" w:rsidRDefault="007C2726" w:rsidP="007C2726">
            <w:pPr>
              <w:spacing w:after="20"/>
              <w:ind w:left="20"/>
              <w:jc w:val="both"/>
              <w:rPr>
                <w:sz w:val="20"/>
                <w:szCs w:val="20"/>
              </w:rPr>
            </w:pPr>
            <w:r w:rsidRPr="005134C8">
              <w:rPr>
                <w:color w:val="000000"/>
                <w:sz w:val="20"/>
                <w:szCs w:val="20"/>
              </w:rPr>
              <w:t>БИН</w:t>
            </w:r>
          </w:p>
          <w:p w14:paraId="0661D6A2" w14:textId="77777777" w:rsidR="007C2726" w:rsidRPr="005134C8" w:rsidRDefault="007C2726" w:rsidP="007C2726">
            <w:pPr>
              <w:spacing w:after="20"/>
              <w:ind w:left="20"/>
              <w:jc w:val="both"/>
              <w:rPr>
                <w:sz w:val="20"/>
                <w:szCs w:val="20"/>
              </w:rPr>
            </w:pPr>
            <w:r w:rsidRPr="005134C8">
              <w:rPr>
                <w:color w:val="000000"/>
                <w:sz w:val="20"/>
                <w:szCs w:val="20"/>
              </w:rPr>
              <w:t>Юридический адрес:</w:t>
            </w:r>
          </w:p>
          <w:p w14:paraId="7273CA88" w14:textId="77777777" w:rsidR="007C2726" w:rsidRPr="005134C8" w:rsidRDefault="007C2726" w:rsidP="007C2726">
            <w:pPr>
              <w:spacing w:after="20"/>
              <w:ind w:left="20"/>
              <w:jc w:val="both"/>
              <w:rPr>
                <w:sz w:val="20"/>
                <w:szCs w:val="20"/>
              </w:rPr>
            </w:pPr>
            <w:r w:rsidRPr="005134C8">
              <w:rPr>
                <w:color w:val="000000"/>
                <w:sz w:val="20"/>
                <w:szCs w:val="20"/>
              </w:rPr>
              <w:t>Банковские реквизиты</w:t>
            </w:r>
          </w:p>
          <w:p w14:paraId="5F2DC0C2" w14:textId="77777777" w:rsidR="007C2726" w:rsidRPr="005134C8" w:rsidRDefault="007C2726" w:rsidP="007C2726">
            <w:pPr>
              <w:spacing w:after="20"/>
              <w:ind w:left="20"/>
              <w:jc w:val="both"/>
              <w:rPr>
                <w:sz w:val="20"/>
                <w:szCs w:val="20"/>
              </w:rPr>
            </w:pPr>
            <w:r w:rsidRPr="005134C8">
              <w:rPr>
                <w:color w:val="000000"/>
                <w:sz w:val="20"/>
                <w:szCs w:val="20"/>
              </w:rPr>
              <w:t>Телефон, e-mail</w:t>
            </w:r>
          </w:p>
          <w:p w14:paraId="7948CE54" w14:textId="77777777" w:rsidR="007C2726" w:rsidRPr="005134C8" w:rsidRDefault="007C2726" w:rsidP="007C2726">
            <w:pPr>
              <w:spacing w:after="20"/>
              <w:ind w:left="20"/>
              <w:jc w:val="both"/>
              <w:rPr>
                <w:sz w:val="20"/>
                <w:szCs w:val="20"/>
              </w:rPr>
            </w:pPr>
            <w:r w:rsidRPr="005134C8">
              <w:rPr>
                <w:color w:val="000000"/>
                <w:sz w:val="20"/>
                <w:szCs w:val="20"/>
              </w:rPr>
              <w:t>Должность _____________________</w:t>
            </w:r>
          </w:p>
          <w:p w14:paraId="79207661" w14:textId="77777777" w:rsidR="007C2726" w:rsidRPr="005134C8" w:rsidRDefault="007C2726" w:rsidP="007C2726">
            <w:pPr>
              <w:spacing w:after="20"/>
              <w:ind w:left="20"/>
              <w:jc w:val="both"/>
              <w:rPr>
                <w:sz w:val="20"/>
                <w:szCs w:val="20"/>
              </w:rPr>
            </w:pPr>
            <w:r w:rsidRPr="005134C8">
              <w:rPr>
                <w:color w:val="000000"/>
                <w:sz w:val="20"/>
                <w:szCs w:val="20"/>
              </w:rPr>
              <w:t>Подпись, Ф.И.О. (при его наличии)</w:t>
            </w:r>
          </w:p>
          <w:p w14:paraId="6D6A6FD5" w14:textId="77777777" w:rsidR="007C2726" w:rsidRPr="005134C8" w:rsidRDefault="007C2726" w:rsidP="007C2726">
            <w:pPr>
              <w:spacing w:after="20"/>
              <w:ind w:left="20"/>
              <w:jc w:val="both"/>
              <w:rPr>
                <w:sz w:val="20"/>
                <w:szCs w:val="20"/>
              </w:rPr>
            </w:pPr>
            <w:r w:rsidRPr="005134C8">
              <w:rPr>
                <w:color w:val="000000"/>
                <w:sz w:val="20"/>
                <w:szCs w:val="20"/>
              </w:rPr>
              <w:t>Печать (при наличии)</w:t>
            </w:r>
          </w:p>
        </w:tc>
      </w:tr>
      <w:tr w:rsidR="007C2726" w:rsidRPr="00CA2AFC" w14:paraId="5A622C85" w14:textId="77777777" w:rsidTr="007C2726">
        <w:trPr>
          <w:trHeight w:val="30"/>
          <w:tblCellSpacing w:w="0" w:type="auto"/>
        </w:trPr>
        <w:tc>
          <w:tcPr>
            <w:tcW w:w="7780" w:type="dxa"/>
            <w:gridSpan w:val="2"/>
            <w:tcMar>
              <w:top w:w="15" w:type="dxa"/>
              <w:left w:w="15" w:type="dxa"/>
              <w:bottom w:w="15" w:type="dxa"/>
              <w:right w:w="15" w:type="dxa"/>
            </w:tcMar>
            <w:vAlign w:val="center"/>
          </w:tcPr>
          <w:p w14:paraId="529FA4CF" w14:textId="77777777" w:rsidR="007C2726" w:rsidRDefault="007C2726" w:rsidP="007C2726">
            <w:pPr>
              <w:jc w:val="center"/>
              <w:rPr>
                <w:color w:val="000000"/>
                <w:sz w:val="20"/>
              </w:rPr>
            </w:pPr>
            <w:r>
              <w:rPr>
                <w:color w:val="000000"/>
                <w:sz w:val="20"/>
              </w:rPr>
              <w:t> </w:t>
            </w:r>
          </w:p>
          <w:p w14:paraId="6DDE654B" w14:textId="56353784" w:rsidR="00AB715D" w:rsidRDefault="00AB715D" w:rsidP="007C2726">
            <w:pPr>
              <w:jc w:val="center"/>
            </w:pPr>
          </w:p>
        </w:tc>
        <w:tc>
          <w:tcPr>
            <w:tcW w:w="4600" w:type="dxa"/>
            <w:gridSpan w:val="2"/>
            <w:tcMar>
              <w:top w:w="15" w:type="dxa"/>
              <w:left w:w="15" w:type="dxa"/>
              <w:bottom w:w="15" w:type="dxa"/>
              <w:right w:w="15" w:type="dxa"/>
            </w:tcMar>
            <w:vAlign w:val="center"/>
          </w:tcPr>
          <w:p w14:paraId="7055DA28" w14:textId="77777777" w:rsidR="00A76BF9" w:rsidRDefault="00A76BF9" w:rsidP="00A76BF9">
            <w:pPr>
              <w:rPr>
                <w:color w:val="000000"/>
                <w:sz w:val="20"/>
              </w:rPr>
            </w:pPr>
          </w:p>
          <w:p w14:paraId="7ED285F8" w14:textId="77777777" w:rsidR="00A76BF9" w:rsidRDefault="00A76BF9" w:rsidP="00A76BF9">
            <w:pPr>
              <w:rPr>
                <w:color w:val="000000"/>
                <w:sz w:val="20"/>
              </w:rPr>
            </w:pPr>
          </w:p>
          <w:p w14:paraId="26A49FFB" w14:textId="77777777" w:rsidR="00A76BF9" w:rsidRDefault="00A76BF9" w:rsidP="00A76BF9">
            <w:pPr>
              <w:rPr>
                <w:color w:val="000000"/>
                <w:sz w:val="20"/>
              </w:rPr>
            </w:pPr>
          </w:p>
          <w:p w14:paraId="7749FC8B" w14:textId="46006943" w:rsidR="00A76BF9" w:rsidRDefault="00A76BF9" w:rsidP="00A76BF9">
            <w:pPr>
              <w:rPr>
                <w:color w:val="000000"/>
                <w:sz w:val="20"/>
              </w:rPr>
            </w:pPr>
          </w:p>
          <w:p w14:paraId="18D301EA" w14:textId="71FD27ED" w:rsidR="00AB715D" w:rsidRDefault="00AB715D" w:rsidP="00A76BF9">
            <w:pPr>
              <w:rPr>
                <w:color w:val="000000"/>
                <w:sz w:val="20"/>
              </w:rPr>
            </w:pPr>
          </w:p>
          <w:p w14:paraId="17F19899" w14:textId="2A77F5D5" w:rsidR="00AB715D" w:rsidRDefault="00AB715D" w:rsidP="00A76BF9">
            <w:pPr>
              <w:rPr>
                <w:color w:val="000000"/>
                <w:sz w:val="20"/>
              </w:rPr>
            </w:pPr>
          </w:p>
          <w:p w14:paraId="571EB475" w14:textId="4FFDE2AA" w:rsidR="00AB715D" w:rsidRDefault="00AB715D" w:rsidP="00A76BF9">
            <w:pPr>
              <w:rPr>
                <w:color w:val="000000"/>
                <w:sz w:val="20"/>
              </w:rPr>
            </w:pPr>
          </w:p>
          <w:p w14:paraId="59ED7EC1" w14:textId="07249AA4" w:rsidR="00AB715D" w:rsidRDefault="00AB715D" w:rsidP="00A76BF9">
            <w:pPr>
              <w:rPr>
                <w:color w:val="000000"/>
                <w:sz w:val="20"/>
              </w:rPr>
            </w:pPr>
          </w:p>
          <w:p w14:paraId="224D47F7" w14:textId="09CEA607" w:rsidR="00AB715D" w:rsidRDefault="00AB715D" w:rsidP="00A76BF9">
            <w:pPr>
              <w:rPr>
                <w:color w:val="000000"/>
                <w:sz w:val="20"/>
              </w:rPr>
            </w:pPr>
          </w:p>
          <w:p w14:paraId="57C3FF1B" w14:textId="151EA13A" w:rsidR="00AB715D" w:rsidRDefault="00AB715D" w:rsidP="00A76BF9">
            <w:pPr>
              <w:rPr>
                <w:color w:val="000000"/>
                <w:sz w:val="20"/>
              </w:rPr>
            </w:pPr>
          </w:p>
          <w:p w14:paraId="531BEF8F" w14:textId="71C21158" w:rsidR="00AB715D" w:rsidRDefault="00AB715D" w:rsidP="00A76BF9">
            <w:pPr>
              <w:rPr>
                <w:color w:val="000000"/>
                <w:sz w:val="20"/>
              </w:rPr>
            </w:pPr>
          </w:p>
          <w:p w14:paraId="3D20595A" w14:textId="1D109941" w:rsidR="00AB715D" w:rsidRDefault="00AB715D" w:rsidP="00A76BF9">
            <w:pPr>
              <w:rPr>
                <w:color w:val="000000"/>
                <w:sz w:val="20"/>
              </w:rPr>
            </w:pPr>
          </w:p>
          <w:p w14:paraId="20D41800" w14:textId="03A9731F" w:rsidR="00AB715D" w:rsidRDefault="00AB715D" w:rsidP="00A76BF9">
            <w:pPr>
              <w:rPr>
                <w:color w:val="000000"/>
                <w:sz w:val="20"/>
              </w:rPr>
            </w:pPr>
          </w:p>
          <w:p w14:paraId="16B22BCE" w14:textId="4C473283" w:rsidR="00AB715D" w:rsidRDefault="00AB715D" w:rsidP="00A76BF9">
            <w:pPr>
              <w:rPr>
                <w:color w:val="000000"/>
                <w:sz w:val="20"/>
              </w:rPr>
            </w:pPr>
          </w:p>
          <w:p w14:paraId="626999AA" w14:textId="0838F2F1" w:rsidR="00AB715D" w:rsidRDefault="00AB715D" w:rsidP="00A76BF9">
            <w:pPr>
              <w:rPr>
                <w:color w:val="000000"/>
                <w:sz w:val="20"/>
              </w:rPr>
            </w:pPr>
          </w:p>
          <w:p w14:paraId="0BCCB569" w14:textId="475836EA" w:rsidR="00AB715D" w:rsidRDefault="00AB715D" w:rsidP="00A76BF9">
            <w:pPr>
              <w:rPr>
                <w:color w:val="000000"/>
                <w:sz w:val="20"/>
              </w:rPr>
            </w:pPr>
          </w:p>
          <w:p w14:paraId="1E3F8A93" w14:textId="06B3DB88" w:rsidR="00AB715D" w:rsidRDefault="00AB715D" w:rsidP="00A76BF9">
            <w:pPr>
              <w:rPr>
                <w:color w:val="000000"/>
                <w:sz w:val="20"/>
              </w:rPr>
            </w:pPr>
          </w:p>
          <w:p w14:paraId="3CF9B7BD" w14:textId="530AA480" w:rsidR="00AB715D" w:rsidRDefault="00AB715D" w:rsidP="00A76BF9">
            <w:pPr>
              <w:rPr>
                <w:color w:val="000000"/>
                <w:sz w:val="20"/>
              </w:rPr>
            </w:pPr>
          </w:p>
          <w:p w14:paraId="5A55B058" w14:textId="245B04C0" w:rsidR="00AB715D" w:rsidRDefault="00AB715D" w:rsidP="00A76BF9">
            <w:pPr>
              <w:rPr>
                <w:color w:val="000000"/>
                <w:sz w:val="20"/>
              </w:rPr>
            </w:pPr>
          </w:p>
          <w:p w14:paraId="52D1F8FD" w14:textId="5C49E770" w:rsidR="00AB715D" w:rsidRDefault="00AB715D" w:rsidP="00A76BF9">
            <w:pPr>
              <w:rPr>
                <w:color w:val="000000"/>
                <w:sz w:val="20"/>
              </w:rPr>
            </w:pPr>
          </w:p>
          <w:p w14:paraId="1A409240" w14:textId="3A375D91" w:rsidR="00AB715D" w:rsidRDefault="00AB715D" w:rsidP="00A76BF9">
            <w:pPr>
              <w:rPr>
                <w:color w:val="000000"/>
                <w:sz w:val="20"/>
              </w:rPr>
            </w:pPr>
          </w:p>
          <w:p w14:paraId="790D65FB" w14:textId="120E3404" w:rsidR="00AB715D" w:rsidRDefault="00AB715D" w:rsidP="00A76BF9">
            <w:pPr>
              <w:rPr>
                <w:color w:val="000000"/>
                <w:sz w:val="20"/>
              </w:rPr>
            </w:pPr>
          </w:p>
          <w:p w14:paraId="45EE2B3C" w14:textId="5CFD75F6" w:rsidR="00AB715D" w:rsidRDefault="00AB715D" w:rsidP="00A76BF9">
            <w:pPr>
              <w:rPr>
                <w:color w:val="000000"/>
                <w:sz w:val="20"/>
              </w:rPr>
            </w:pPr>
          </w:p>
          <w:p w14:paraId="02A33E0E" w14:textId="4B9050D7" w:rsidR="00AB715D" w:rsidRDefault="00AB715D" w:rsidP="00A76BF9">
            <w:pPr>
              <w:rPr>
                <w:color w:val="000000"/>
                <w:sz w:val="20"/>
              </w:rPr>
            </w:pPr>
          </w:p>
          <w:p w14:paraId="7A7A12F5" w14:textId="38364374" w:rsidR="00AB715D" w:rsidRDefault="00AB715D" w:rsidP="00A76BF9">
            <w:pPr>
              <w:rPr>
                <w:color w:val="000000"/>
                <w:sz w:val="20"/>
              </w:rPr>
            </w:pPr>
          </w:p>
          <w:p w14:paraId="14C69C20" w14:textId="22602914" w:rsidR="00AB715D" w:rsidRDefault="00AB715D" w:rsidP="00A76BF9">
            <w:pPr>
              <w:rPr>
                <w:color w:val="000000"/>
                <w:sz w:val="20"/>
              </w:rPr>
            </w:pPr>
          </w:p>
          <w:p w14:paraId="5E14B99C" w14:textId="5C216B3D" w:rsidR="00AB715D" w:rsidRDefault="00AB715D" w:rsidP="00A76BF9">
            <w:pPr>
              <w:rPr>
                <w:color w:val="000000"/>
                <w:sz w:val="20"/>
              </w:rPr>
            </w:pPr>
          </w:p>
          <w:p w14:paraId="091BEDA3" w14:textId="0F783DF7" w:rsidR="00AB715D" w:rsidRDefault="00AB715D" w:rsidP="00A76BF9">
            <w:pPr>
              <w:rPr>
                <w:color w:val="000000"/>
                <w:sz w:val="20"/>
              </w:rPr>
            </w:pPr>
          </w:p>
          <w:p w14:paraId="12EDE59B" w14:textId="4B8E199D" w:rsidR="00AB715D" w:rsidRDefault="00AB715D" w:rsidP="00A76BF9">
            <w:pPr>
              <w:rPr>
                <w:color w:val="000000"/>
                <w:sz w:val="20"/>
              </w:rPr>
            </w:pPr>
          </w:p>
          <w:p w14:paraId="25797F9E" w14:textId="4121933C" w:rsidR="00AB715D" w:rsidRDefault="00AB715D" w:rsidP="00A76BF9">
            <w:pPr>
              <w:rPr>
                <w:color w:val="000000"/>
                <w:sz w:val="20"/>
              </w:rPr>
            </w:pPr>
          </w:p>
          <w:p w14:paraId="401A3F89" w14:textId="4A044356" w:rsidR="00AB715D" w:rsidRDefault="00AB715D" w:rsidP="00A76BF9">
            <w:pPr>
              <w:rPr>
                <w:color w:val="000000"/>
                <w:sz w:val="20"/>
              </w:rPr>
            </w:pPr>
          </w:p>
          <w:p w14:paraId="2098088B" w14:textId="038C8F39" w:rsidR="00AB715D" w:rsidRDefault="00AB715D" w:rsidP="00A76BF9">
            <w:pPr>
              <w:rPr>
                <w:color w:val="000000"/>
                <w:sz w:val="20"/>
              </w:rPr>
            </w:pPr>
          </w:p>
          <w:p w14:paraId="425F1F33" w14:textId="563CC8C9" w:rsidR="00AB715D" w:rsidRDefault="00AB715D" w:rsidP="00A76BF9">
            <w:pPr>
              <w:rPr>
                <w:color w:val="000000"/>
                <w:sz w:val="20"/>
              </w:rPr>
            </w:pPr>
          </w:p>
          <w:p w14:paraId="74EF9804" w14:textId="26A7B8DB" w:rsidR="00AB715D" w:rsidRDefault="00AB715D" w:rsidP="00A76BF9">
            <w:pPr>
              <w:rPr>
                <w:color w:val="000000"/>
                <w:sz w:val="20"/>
              </w:rPr>
            </w:pPr>
          </w:p>
          <w:p w14:paraId="0B6B7683" w14:textId="34AE47F9" w:rsidR="00AB715D" w:rsidRDefault="00AB715D" w:rsidP="00A76BF9">
            <w:pPr>
              <w:rPr>
                <w:color w:val="000000"/>
                <w:sz w:val="20"/>
              </w:rPr>
            </w:pPr>
          </w:p>
          <w:p w14:paraId="1D0BE0C5" w14:textId="6BBA99B7" w:rsidR="00AB715D" w:rsidRDefault="00AB715D" w:rsidP="00A76BF9">
            <w:pPr>
              <w:rPr>
                <w:color w:val="000000"/>
                <w:sz w:val="20"/>
              </w:rPr>
            </w:pPr>
          </w:p>
          <w:p w14:paraId="70A7EB80" w14:textId="75028E99" w:rsidR="00AB715D" w:rsidRDefault="00AB715D" w:rsidP="00A76BF9">
            <w:pPr>
              <w:rPr>
                <w:color w:val="000000"/>
                <w:sz w:val="20"/>
              </w:rPr>
            </w:pPr>
          </w:p>
          <w:p w14:paraId="7E258295" w14:textId="000F89D7" w:rsidR="00AB715D" w:rsidRDefault="00AB715D" w:rsidP="00A76BF9">
            <w:pPr>
              <w:rPr>
                <w:color w:val="000000"/>
                <w:sz w:val="20"/>
              </w:rPr>
            </w:pPr>
          </w:p>
          <w:p w14:paraId="6F27AC62" w14:textId="600D1D0B" w:rsidR="00AB715D" w:rsidRDefault="00AB715D" w:rsidP="00A76BF9">
            <w:pPr>
              <w:rPr>
                <w:color w:val="000000"/>
                <w:sz w:val="20"/>
              </w:rPr>
            </w:pPr>
          </w:p>
          <w:p w14:paraId="722016C5" w14:textId="5416735C" w:rsidR="00AB715D" w:rsidRDefault="00AB715D" w:rsidP="00A76BF9">
            <w:pPr>
              <w:rPr>
                <w:color w:val="000000"/>
                <w:sz w:val="20"/>
              </w:rPr>
            </w:pPr>
          </w:p>
          <w:p w14:paraId="7C546A8F" w14:textId="4D88DD7E" w:rsidR="00AB715D" w:rsidRDefault="00AB715D" w:rsidP="00A76BF9">
            <w:pPr>
              <w:rPr>
                <w:color w:val="000000"/>
                <w:sz w:val="20"/>
              </w:rPr>
            </w:pPr>
          </w:p>
          <w:p w14:paraId="16A61A32" w14:textId="7D47A775" w:rsidR="00AB715D" w:rsidRDefault="00AB715D" w:rsidP="00A76BF9">
            <w:pPr>
              <w:rPr>
                <w:color w:val="000000"/>
                <w:sz w:val="20"/>
              </w:rPr>
            </w:pPr>
          </w:p>
          <w:p w14:paraId="40F035A8" w14:textId="5A473523" w:rsidR="00AB715D" w:rsidRDefault="00AB715D" w:rsidP="00A76BF9">
            <w:pPr>
              <w:rPr>
                <w:color w:val="000000"/>
                <w:sz w:val="20"/>
              </w:rPr>
            </w:pPr>
          </w:p>
          <w:p w14:paraId="78CE6803" w14:textId="2179354D" w:rsidR="00AB715D" w:rsidRDefault="00AB715D" w:rsidP="00A76BF9">
            <w:pPr>
              <w:rPr>
                <w:color w:val="000000"/>
                <w:sz w:val="20"/>
              </w:rPr>
            </w:pPr>
          </w:p>
          <w:p w14:paraId="41FE8857" w14:textId="5CC14260" w:rsidR="00AB715D" w:rsidRDefault="00AB715D" w:rsidP="00A76BF9">
            <w:pPr>
              <w:rPr>
                <w:color w:val="000000"/>
                <w:sz w:val="20"/>
              </w:rPr>
            </w:pPr>
          </w:p>
          <w:p w14:paraId="7D1C55BB" w14:textId="4311E69D" w:rsidR="00AB715D" w:rsidRDefault="00AB715D" w:rsidP="00A76BF9">
            <w:pPr>
              <w:rPr>
                <w:color w:val="000000"/>
                <w:sz w:val="20"/>
              </w:rPr>
            </w:pPr>
          </w:p>
          <w:p w14:paraId="20C8DC4B" w14:textId="54B7F91E" w:rsidR="00AB715D" w:rsidRDefault="00AB715D" w:rsidP="00A76BF9">
            <w:pPr>
              <w:rPr>
                <w:color w:val="000000"/>
                <w:sz w:val="20"/>
              </w:rPr>
            </w:pPr>
          </w:p>
          <w:p w14:paraId="30DCE5DE" w14:textId="256B33B1" w:rsidR="00AB715D" w:rsidRDefault="00AB715D" w:rsidP="00A76BF9">
            <w:pPr>
              <w:rPr>
                <w:color w:val="000000"/>
                <w:sz w:val="20"/>
              </w:rPr>
            </w:pPr>
          </w:p>
          <w:p w14:paraId="1CAAD010" w14:textId="5FFCC995" w:rsidR="00AB715D" w:rsidRDefault="00AB715D" w:rsidP="00A76BF9">
            <w:pPr>
              <w:rPr>
                <w:color w:val="000000"/>
                <w:sz w:val="20"/>
              </w:rPr>
            </w:pPr>
          </w:p>
          <w:p w14:paraId="7FCE35D0" w14:textId="24F360DA" w:rsidR="00AB715D" w:rsidRDefault="00AB715D" w:rsidP="00A76BF9">
            <w:pPr>
              <w:rPr>
                <w:color w:val="000000"/>
                <w:sz w:val="20"/>
              </w:rPr>
            </w:pPr>
          </w:p>
          <w:p w14:paraId="27D76171" w14:textId="0CC1E227" w:rsidR="00AB715D" w:rsidRDefault="00AB715D" w:rsidP="00A76BF9">
            <w:pPr>
              <w:rPr>
                <w:color w:val="000000"/>
                <w:sz w:val="20"/>
              </w:rPr>
            </w:pPr>
          </w:p>
          <w:p w14:paraId="050DAB31" w14:textId="786D330A" w:rsidR="00AB715D" w:rsidRDefault="00AB715D" w:rsidP="00A76BF9">
            <w:pPr>
              <w:rPr>
                <w:color w:val="000000"/>
                <w:sz w:val="20"/>
              </w:rPr>
            </w:pPr>
          </w:p>
          <w:p w14:paraId="104C0856" w14:textId="4FE88EE7" w:rsidR="00AB715D" w:rsidRDefault="00AB715D" w:rsidP="00A76BF9">
            <w:pPr>
              <w:rPr>
                <w:color w:val="000000"/>
                <w:sz w:val="20"/>
              </w:rPr>
            </w:pPr>
          </w:p>
          <w:p w14:paraId="27BF0E95" w14:textId="679F3BB9" w:rsidR="00AB715D" w:rsidRDefault="00AB715D" w:rsidP="00A76BF9">
            <w:pPr>
              <w:rPr>
                <w:color w:val="000000"/>
                <w:sz w:val="20"/>
              </w:rPr>
            </w:pPr>
          </w:p>
          <w:p w14:paraId="62C320FD" w14:textId="72D5829E" w:rsidR="00AB715D" w:rsidRDefault="00AB715D" w:rsidP="00A76BF9">
            <w:pPr>
              <w:rPr>
                <w:color w:val="000000"/>
                <w:sz w:val="20"/>
              </w:rPr>
            </w:pPr>
          </w:p>
          <w:p w14:paraId="0400D925" w14:textId="2F9709BA" w:rsidR="00AB715D" w:rsidRDefault="00AB715D" w:rsidP="00A76BF9">
            <w:pPr>
              <w:rPr>
                <w:color w:val="000000"/>
                <w:sz w:val="20"/>
              </w:rPr>
            </w:pPr>
          </w:p>
          <w:p w14:paraId="505D01A1" w14:textId="1B146E42" w:rsidR="00AB715D" w:rsidRDefault="00AB715D" w:rsidP="00A76BF9">
            <w:pPr>
              <w:rPr>
                <w:color w:val="000000"/>
                <w:sz w:val="20"/>
              </w:rPr>
            </w:pPr>
          </w:p>
          <w:p w14:paraId="1D406E5D" w14:textId="4BD6B50F" w:rsidR="00AB715D" w:rsidRDefault="00AB715D" w:rsidP="00A76BF9">
            <w:pPr>
              <w:rPr>
                <w:color w:val="000000"/>
                <w:sz w:val="20"/>
              </w:rPr>
            </w:pPr>
          </w:p>
          <w:p w14:paraId="07E0E948" w14:textId="149A1CA7" w:rsidR="007C2726" w:rsidRPr="00603B78" w:rsidRDefault="007C2726" w:rsidP="00A76BF9">
            <w:r w:rsidRPr="00603B78">
              <w:rPr>
                <w:color w:val="000000"/>
                <w:sz w:val="20"/>
              </w:rPr>
              <w:lastRenderedPageBreak/>
              <w:t>Приложение</w:t>
            </w:r>
            <w:r w:rsidRPr="00603B78">
              <w:br/>
            </w:r>
            <w:r w:rsidRPr="00603B78">
              <w:rPr>
                <w:color w:val="000000"/>
                <w:sz w:val="20"/>
              </w:rPr>
              <w:t>к Типовому договору закупа</w:t>
            </w:r>
            <w:r w:rsidRPr="00603B78">
              <w:br/>
            </w:r>
            <w:r w:rsidRPr="00603B78">
              <w:rPr>
                <w:color w:val="000000"/>
                <w:sz w:val="20"/>
              </w:rPr>
              <w:t>(между заказчиком и поставщиком)</w:t>
            </w:r>
          </w:p>
        </w:tc>
      </w:tr>
      <w:tr w:rsidR="007C2726" w14:paraId="1C05D389" w14:textId="77777777" w:rsidTr="007C2726">
        <w:trPr>
          <w:trHeight w:val="30"/>
          <w:tblCellSpacing w:w="0" w:type="auto"/>
        </w:trPr>
        <w:tc>
          <w:tcPr>
            <w:tcW w:w="7780" w:type="dxa"/>
            <w:gridSpan w:val="2"/>
            <w:tcMar>
              <w:top w:w="15" w:type="dxa"/>
              <w:left w:w="15" w:type="dxa"/>
              <w:bottom w:w="15" w:type="dxa"/>
              <w:right w:w="15" w:type="dxa"/>
            </w:tcMar>
            <w:vAlign w:val="center"/>
          </w:tcPr>
          <w:p w14:paraId="0352E175" w14:textId="77777777" w:rsidR="007C2726" w:rsidRPr="00603B78" w:rsidRDefault="007C2726" w:rsidP="007C2726">
            <w:pPr>
              <w:jc w:val="center"/>
            </w:pPr>
            <w:r>
              <w:rPr>
                <w:color w:val="000000"/>
                <w:sz w:val="20"/>
              </w:rPr>
              <w:lastRenderedPageBreak/>
              <w:t> </w:t>
            </w:r>
          </w:p>
        </w:tc>
        <w:tc>
          <w:tcPr>
            <w:tcW w:w="4600" w:type="dxa"/>
            <w:gridSpan w:val="2"/>
            <w:tcMar>
              <w:top w:w="15" w:type="dxa"/>
              <w:left w:w="15" w:type="dxa"/>
              <w:bottom w:w="15" w:type="dxa"/>
              <w:right w:w="15" w:type="dxa"/>
            </w:tcMar>
            <w:vAlign w:val="center"/>
          </w:tcPr>
          <w:p w14:paraId="1D9FF1A4" w14:textId="77777777" w:rsidR="007C2726" w:rsidRDefault="007C2726" w:rsidP="00A76BF9">
            <w:r>
              <w:rPr>
                <w:color w:val="000000"/>
                <w:sz w:val="20"/>
              </w:rPr>
              <w:t>Форма</w:t>
            </w:r>
          </w:p>
        </w:tc>
      </w:tr>
    </w:tbl>
    <w:p w14:paraId="74635941" w14:textId="77777777" w:rsidR="00A76BF9" w:rsidRDefault="00A76BF9" w:rsidP="007C2726">
      <w:pPr>
        <w:rPr>
          <w:b/>
          <w:color w:val="000000"/>
        </w:rPr>
      </w:pPr>
      <w:bookmarkStart w:id="153" w:name="z1540"/>
    </w:p>
    <w:p w14:paraId="2690E6AB" w14:textId="6F283417" w:rsidR="007C2726" w:rsidRPr="005134C8" w:rsidRDefault="007C2726" w:rsidP="007C2726">
      <w:pPr>
        <w:rPr>
          <w:sz w:val="20"/>
          <w:szCs w:val="20"/>
        </w:rPr>
      </w:pPr>
      <w:r w:rsidRPr="005134C8">
        <w:rPr>
          <w:b/>
          <w:color w:val="000000"/>
          <w:sz w:val="20"/>
          <w:szCs w:val="20"/>
        </w:rPr>
        <w:t xml:space="preserve"> Антикоррупционные требования</w:t>
      </w:r>
    </w:p>
    <w:p w14:paraId="1FEDF4EE" w14:textId="77777777" w:rsidR="007C2726" w:rsidRPr="005134C8" w:rsidRDefault="007C2726" w:rsidP="007C2726">
      <w:pPr>
        <w:jc w:val="both"/>
        <w:rPr>
          <w:sz w:val="20"/>
          <w:szCs w:val="20"/>
        </w:rPr>
      </w:pPr>
      <w:bookmarkStart w:id="154" w:name="z1541"/>
      <w:bookmarkEnd w:id="153"/>
      <w:r w:rsidRPr="005134C8">
        <w:rPr>
          <w:color w:val="000000"/>
          <w:sz w:val="20"/>
          <w:szCs w:val="20"/>
        </w:rPr>
        <w:t>      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6DA1AE4" w14:textId="77777777" w:rsidR="007C2726" w:rsidRPr="005134C8" w:rsidRDefault="007C2726" w:rsidP="007C2726">
      <w:pPr>
        <w:jc w:val="both"/>
        <w:rPr>
          <w:sz w:val="20"/>
          <w:szCs w:val="20"/>
        </w:rPr>
      </w:pPr>
      <w:bookmarkStart w:id="155" w:name="z1542"/>
      <w:bookmarkEnd w:id="154"/>
      <w:r w:rsidRPr="005134C8">
        <w:rPr>
          <w:color w:val="000000"/>
          <w:sz w:val="20"/>
          <w:szCs w:val="20"/>
        </w:rPr>
        <w:t>      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14:paraId="78465ACA" w14:textId="77777777" w:rsidR="007C2726" w:rsidRPr="005134C8" w:rsidRDefault="007C2726" w:rsidP="007C2726">
      <w:pPr>
        <w:jc w:val="both"/>
        <w:rPr>
          <w:sz w:val="20"/>
          <w:szCs w:val="20"/>
        </w:rPr>
      </w:pPr>
      <w:bookmarkStart w:id="156" w:name="z1543"/>
      <w:bookmarkEnd w:id="155"/>
      <w:r w:rsidRPr="005134C8">
        <w:rPr>
          <w:color w:val="000000"/>
          <w:sz w:val="20"/>
          <w:szCs w:val="20"/>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3E15FFE7" w14:textId="77777777" w:rsidR="007C2726" w:rsidRPr="005134C8" w:rsidRDefault="007C2726" w:rsidP="007C2726">
      <w:pPr>
        <w:jc w:val="both"/>
        <w:rPr>
          <w:sz w:val="20"/>
          <w:szCs w:val="20"/>
        </w:rPr>
      </w:pPr>
      <w:bookmarkStart w:id="157" w:name="z1544"/>
      <w:bookmarkEnd w:id="156"/>
      <w:r w:rsidRPr="005134C8">
        <w:rPr>
          <w:color w:val="000000"/>
          <w:sz w:val="20"/>
          <w:szCs w:val="20"/>
        </w:rPr>
        <w:t>      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p w14:paraId="6D0718F5" w14:textId="77777777" w:rsidR="007C2726" w:rsidRPr="005134C8" w:rsidRDefault="007C2726" w:rsidP="007C2726">
      <w:pPr>
        <w:jc w:val="both"/>
        <w:rPr>
          <w:sz w:val="20"/>
          <w:szCs w:val="20"/>
        </w:rPr>
      </w:pPr>
      <w:bookmarkStart w:id="158" w:name="z1545"/>
      <w:bookmarkEnd w:id="157"/>
      <w:r w:rsidRPr="005134C8">
        <w:rPr>
          <w:color w:val="000000"/>
          <w:sz w:val="20"/>
          <w:szCs w:val="20"/>
        </w:rPr>
        <w:t xml:space="preserve">       5. При возникновении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пунктом 1 статьи 24 Закона Республики Казахстан "О противодействии коррупции". </w:t>
      </w:r>
    </w:p>
    <w:p w14:paraId="44555941" w14:textId="77777777" w:rsidR="007C2726" w:rsidRPr="005134C8" w:rsidRDefault="007C2726" w:rsidP="007C2726">
      <w:pPr>
        <w:jc w:val="both"/>
        <w:rPr>
          <w:sz w:val="20"/>
          <w:szCs w:val="20"/>
        </w:rPr>
      </w:pPr>
      <w:bookmarkStart w:id="159" w:name="z1546"/>
      <w:bookmarkEnd w:id="158"/>
      <w:r w:rsidRPr="005134C8">
        <w:rPr>
          <w:color w:val="000000"/>
          <w:sz w:val="20"/>
          <w:szCs w:val="20"/>
        </w:rPr>
        <w:t>      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14:paraId="194DDBF9" w14:textId="77777777" w:rsidR="007C2726" w:rsidRPr="005134C8" w:rsidRDefault="007C2726" w:rsidP="007C2726">
      <w:pPr>
        <w:jc w:val="both"/>
        <w:rPr>
          <w:sz w:val="20"/>
          <w:szCs w:val="20"/>
        </w:rPr>
      </w:pPr>
      <w:bookmarkStart w:id="160" w:name="z1547"/>
      <w:bookmarkEnd w:id="159"/>
      <w:r w:rsidRPr="005134C8">
        <w:rPr>
          <w:color w:val="000000"/>
          <w:sz w:val="20"/>
          <w:szCs w:val="20"/>
        </w:rPr>
        <w:t>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14:paraId="5AFC8C43" w14:textId="77777777" w:rsidR="007C2726" w:rsidRPr="005134C8" w:rsidRDefault="007C2726" w:rsidP="007C2726">
      <w:pPr>
        <w:jc w:val="both"/>
        <w:rPr>
          <w:sz w:val="20"/>
          <w:szCs w:val="20"/>
        </w:rPr>
      </w:pPr>
      <w:bookmarkStart w:id="161" w:name="z1548"/>
      <w:bookmarkEnd w:id="160"/>
      <w:r w:rsidRPr="005134C8">
        <w:rPr>
          <w:color w:val="000000"/>
          <w:sz w:val="20"/>
          <w:szCs w:val="20"/>
        </w:rPr>
        <w:t>      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bookmarkEnd w:id="161"/>
    <w:p w14:paraId="39566CB1" w14:textId="4394903A"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356DD750" w14:textId="51E9F486"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17569811" w14:textId="7014806A"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5D8F6435" w14:textId="61042F47"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78969174" w14:textId="4357071A"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7CB842F0" w14:textId="43ECF0DE"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73E13BE7" w14:textId="22C40328" w:rsidR="007C2726" w:rsidRDefault="007C2726" w:rsidP="00CA5BBB">
      <w:pPr>
        <w:pStyle w:val="pc"/>
        <w:shd w:val="clear" w:color="auto" w:fill="FFFFFF"/>
        <w:spacing w:before="0" w:beforeAutospacing="0" w:after="0" w:afterAutospacing="0"/>
        <w:jc w:val="center"/>
        <w:textAlignment w:val="baseline"/>
        <w:rPr>
          <w:rStyle w:val="s1"/>
          <w:b w:val="0"/>
          <w:bCs w:val="0"/>
        </w:rPr>
      </w:pPr>
    </w:p>
    <w:p w14:paraId="746CBE52" w14:textId="54A601BE" w:rsidR="00676BDE" w:rsidRDefault="00676BDE" w:rsidP="005134C8">
      <w:pPr>
        <w:pStyle w:val="pc"/>
        <w:shd w:val="clear" w:color="auto" w:fill="FFFFFF"/>
        <w:spacing w:before="0" w:beforeAutospacing="0" w:after="0" w:afterAutospacing="0"/>
        <w:textAlignment w:val="baseline"/>
        <w:rPr>
          <w:rStyle w:val="s1"/>
          <w:b w:val="0"/>
          <w:bCs w:val="0"/>
        </w:rPr>
      </w:pPr>
    </w:p>
    <w:p w14:paraId="2807D336" w14:textId="06ECE109" w:rsidR="00676BDE" w:rsidRDefault="00676BDE" w:rsidP="00CA5BBB">
      <w:pPr>
        <w:pStyle w:val="pc"/>
        <w:shd w:val="clear" w:color="auto" w:fill="FFFFFF"/>
        <w:spacing w:before="0" w:beforeAutospacing="0" w:after="0" w:afterAutospacing="0"/>
        <w:jc w:val="center"/>
        <w:textAlignment w:val="baseline"/>
        <w:rPr>
          <w:rStyle w:val="s1"/>
          <w:b w:val="0"/>
          <w:bCs w:val="0"/>
        </w:rPr>
      </w:pPr>
    </w:p>
    <w:p w14:paraId="4881CEEA" w14:textId="36EBCD23" w:rsidR="00AB715D" w:rsidRDefault="00AB715D" w:rsidP="00CA5BBB">
      <w:pPr>
        <w:pStyle w:val="pc"/>
        <w:shd w:val="clear" w:color="auto" w:fill="FFFFFF"/>
        <w:spacing w:before="0" w:beforeAutospacing="0" w:after="0" w:afterAutospacing="0"/>
        <w:jc w:val="center"/>
        <w:textAlignment w:val="baseline"/>
        <w:rPr>
          <w:rStyle w:val="s1"/>
          <w:b w:val="0"/>
          <w:bCs w:val="0"/>
        </w:rPr>
      </w:pPr>
    </w:p>
    <w:p w14:paraId="0F29814C" w14:textId="46520252" w:rsidR="00AB715D" w:rsidRDefault="00AB715D" w:rsidP="00CA5BBB">
      <w:pPr>
        <w:pStyle w:val="pc"/>
        <w:shd w:val="clear" w:color="auto" w:fill="FFFFFF"/>
        <w:spacing w:before="0" w:beforeAutospacing="0" w:after="0" w:afterAutospacing="0"/>
        <w:jc w:val="center"/>
        <w:textAlignment w:val="baseline"/>
        <w:rPr>
          <w:rStyle w:val="s1"/>
          <w:b w:val="0"/>
          <w:bCs w:val="0"/>
        </w:rPr>
      </w:pPr>
    </w:p>
    <w:p w14:paraId="532FE917" w14:textId="700E075F" w:rsidR="00AB715D" w:rsidRDefault="00AB715D" w:rsidP="00CA5BBB">
      <w:pPr>
        <w:pStyle w:val="pc"/>
        <w:shd w:val="clear" w:color="auto" w:fill="FFFFFF"/>
        <w:spacing w:before="0" w:beforeAutospacing="0" w:after="0" w:afterAutospacing="0"/>
        <w:jc w:val="center"/>
        <w:textAlignment w:val="baseline"/>
        <w:rPr>
          <w:rStyle w:val="s1"/>
          <w:b w:val="0"/>
          <w:bCs w:val="0"/>
        </w:rPr>
      </w:pPr>
    </w:p>
    <w:p w14:paraId="653DB68E" w14:textId="0B9146EC" w:rsidR="00AB715D" w:rsidRDefault="00AB715D" w:rsidP="00CA5BBB">
      <w:pPr>
        <w:pStyle w:val="pc"/>
        <w:shd w:val="clear" w:color="auto" w:fill="FFFFFF"/>
        <w:spacing w:before="0" w:beforeAutospacing="0" w:after="0" w:afterAutospacing="0"/>
        <w:jc w:val="center"/>
        <w:textAlignment w:val="baseline"/>
        <w:rPr>
          <w:rStyle w:val="s1"/>
          <w:b w:val="0"/>
          <w:bCs w:val="0"/>
        </w:rPr>
      </w:pPr>
    </w:p>
    <w:p w14:paraId="5F5A7D56" w14:textId="2D872F86" w:rsidR="00AB715D" w:rsidRDefault="00AB715D" w:rsidP="00CA5BBB">
      <w:pPr>
        <w:pStyle w:val="pc"/>
        <w:shd w:val="clear" w:color="auto" w:fill="FFFFFF"/>
        <w:spacing w:before="0" w:beforeAutospacing="0" w:after="0" w:afterAutospacing="0"/>
        <w:jc w:val="center"/>
        <w:textAlignment w:val="baseline"/>
        <w:rPr>
          <w:rStyle w:val="s1"/>
          <w:b w:val="0"/>
          <w:bCs w:val="0"/>
        </w:rPr>
      </w:pPr>
    </w:p>
    <w:p w14:paraId="3636F502" w14:textId="75621295" w:rsidR="00AB715D" w:rsidRDefault="00AB715D" w:rsidP="00CA5BBB">
      <w:pPr>
        <w:pStyle w:val="pc"/>
        <w:shd w:val="clear" w:color="auto" w:fill="FFFFFF"/>
        <w:spacing w:before="0" w:beforeAutospacing="0" w:after="0" w:afterAutospacing="0"/>
        <w:jc w:val="center"/>
        <w:textAlignment w:val="baseline"/>
        <w:rPr>
          <w:rStyle w:val="s1"/>
          <w:b w:val="0"/>
          <w:bCs w:val="0"/>
        </w:rPr>
      </w:pPr>
    </w:p>
    <w:p w14:paraId="4E6FDB8F" w14:textId="3446D97D" w:rsidR="00AB715D" w:rsidRDefault="00AB715D" w:rsidP="00CA5BBB">
      <w:pPr>
        <w:pStyle w:val="pc"/>
        <w:shd w:val="clear" w:color="auto" w:fill="FFFFFF"/>
        <w:spacing w:before="0" w:beforeAutospacing="0" w:after="0" w:afterAutospacing="0"/>
        <w:jc w:val="center"/>
        <w:textAlignment w:val="baseline"/>
        <w:rPr>
          <w:rStyle w:val="s1"/>
          <w:b w:val="0"/>
          <w:bCs w:val="0"/>
        </w:rPr>
      </w:pPr>
    </w:p>
    <w:p w14:paraId="1D125067" w14:textId="62A3378A" w:rsidR="00AB715D" w:rsidRDefault="00AB715D" w:rsidP="00CA5BBB">
      <w:pPr>
        <w:pStyle w:val="pc"/>
        <w:shd w:val="clear" w:color="auto" w:fill="FFFFFF"/>
        <w:spacing w:before="0" w:beforeAutospacing="0" w:after="0" w:afterAutospacing="0"/>
        <w:jc w:val="center"/>
        <w:textAlignment w:val="baseline"/>
        <w:rPr>
          <w:rStyle w:val="s1"/>
          <w:b w:val="0"/>
          <w:bCs w:val="0"/>
        </w:rPr>
      </w:pPr>
    </w:p>
    <w:p w14:paraId="2A9684D9" w14:textId="6B7338E5" w:rsidR="00AB715D" w:rsidRDefault="00AB715D" w:rsidP="00CA5BBB">
      <w:pPr>
        <w:pStyle w:val="pc"/>
        <w:shd w:val="clear" w:color="auto" w:fill="FFFFFF"/>
        <w:spacing w:before="0" w:beforeAutospacing="0" w:after="0" w:afterAutospacing="0"/>
        <w:jc w:val="center"/>
        <w:textAlignment w:val="baseline"/>
        <w:rPr>
          <w:rStyle w:val="s1"/>
          <w:b w:val="0"/>
          <w:bCs w:val="0"/>
        </w:rPr>
      </w:pPr>
    </w:p>
    <w:p w14:paraId="3E5A8EA5" w14:textId="331F27AF" w:rsidR="00AB715D" w:rsidRDefault="00AB715D" w:rsidP="00CA5BBB">
      <w:pPr>
        <w:pStyle w:val="pc"/>
        <w:shd w:val="clear" w:color="auto" w:fill="FFFFFF"/>
        <w:spacing w:before="0" w:beforeAutospacing="0" w:after="0" w:afterAutospacing="0"/>
        <w:jc w:val="center"/>
        <w:textAlignment w:val="baseline"/>
        <w:rPr>
          <w:rStyle w:val="s1"/>
          <w:b w:val="0"/>
          <w:bCs w:val="0"/>
        </w:rPr>
      </w:pPr>
    </w:p>
    <w:p w14:paraId="4D4232F3" w14:textId="77777777" w:rsidR="00AB715D" w:rsidRDefault="00AB715D" w:rsidP="00CA5BBB">
      <w:pPr>
        <w:pStyle w:val="pc"/>
        <w:shd w:val="clear" w:color="auto" w:fill="FFFFFF"/>
        <w:spacing w:before="0" w:beforeAutospacing="0" w:after="0" w:afterAutospacing="0"/>
        <w:jc w:val="center"/>
        <w:textAlignment w:val="baseline"/>
        <w:rPr>
          <w:rStyle w:val="s1"/>
          <w:b w:val="0"/>
          <w:bCs w:val="0"/>
        </w:rPr>
      </w:pPr>
    </w:p>
    <w:p w14:paraId="2D80084B" w14:textId="77777777" w:rsidR="00676BDE" w:rsidRDefault="00676BDE" w:rsidP="00CA5BBB">
      <w:pPr>
        <w:pStyle w:val="pc"/>
        <w:shd w:val="clear" w:color="auto" w:fill="FFFFFF"/>
        <w:spacing w:before="0" w:beforeAutospacing="0" w:after="0" w:afterAutospacing="0"/>
        <w:jc w:val="center"/>
        <w:textAlignment w:val="baseline"/>
        <w:rPr>
          <w:rStyle w:val="s1"/>
          <w:b w:val="0"/>
          <w:bCs w:val="0"/>
        </w:rPr>
      </w:pPr>
    </w:p>
    <w:tbl>
      <w:tblPr>
        <w:tblW w:w="10773" w:type="dxa"/>
        <w:tblCellSpacing w:w="0" w:type="auto"/>
        <w:tblLook w:val="04A0" w:firstRow="1" w:lastRow="0" w:firstColumn="1" w:lastColumn="0" w:noHBand="0" w:noVBand="1"/>
      </w:tblPr>
      <w:tblGrid>
        <w:gridCol w:w="10773"/>
      </w:tblGrid>
      <w:tr w:rsidR="00676BDE" w:rsidRPr="00603B78" w14:paraId="082C8875" w14:textId="77777777" w:rsidTr="00676BDE">
        <w:trPr>
          <w:trHeight w:val="30"/>
          <w:tblCellSpacing w:w="0" w:type="auto"/>
        </w:trPr>
        <w:tc>
          <w:tcPr>
            <w:tcW w:w="10773" w:type="dxa"/>
            <w:tcMar>
              <w:top w:w="15" w:type="dxa"/>
              <w:left w:w="15" w:type="dxa"/>
              <w:bottom w:w="15" w:type="dxa"/>
              <w:right w:w="15" w:type="dxa"/>
            </w:tcMar>
            <w:vAlign w:val="center"/>
          </w:tcPr>
          <w:p w14:paraId="7AAADEA6" w14:textId="77777777" w:rsidR="00676BDE" w:rsidRPr="00603B78" w:rsidRDefault="00676BDE" w:rsidP="00676BDE">
            <w:pPr>
              <w:jc w:val="right"/>
            </w:pPr>
            <w:r w:rsidRPr="00603B78">
              <w:rPr>
                <w:color w:val="000000"/>
                <w:sz w:val="20"/>
              </w:rPr>
              <w:lastRenderedPageBreak/>
              <w:t>Приложение 10</w:t>
            </w:r>
            <w:r w:rsidRPr="00603B78">
              <w:br/>
            </w:r>
            <w:r w:rsidRPr="00603B78">
              <w:rPr>
                <w:color w:val="000000"/>
                <w:sz w:val="20"/>
              </w:rPr>
              <w:t>к Правилам организации</w:t>
            </w:r>
            <w:r w:rsidRPr="00603B78">
              <w:br/>
            </w:r>
            <w:r w:rsidRPr="00603B78">
              <w:rPr>
                <w:color w:val="000000"/>
                <w:sz w:val="20"/>
              </w:rPr>
              <w:t>и проведения закупа</w:t>
            </w:r>
            <w:r w:rsidRPr="00603B78">
              <w:br/>
            </w:r>
            <w:r w:rsidRPr="00603B78">
              <w:rPr>
                <w:color w:val="000000"/>
                <w:sz w:val="20"/>
              </w:rPr>
              <w:t>лекарственных средств,</w:t>
            </w:r>
            <w:r w:rsidRPr="00603B78">
              <w:br/>
            </w:r>
            <w:r w:rsidRPr="00603B78">
              <w:rPr>
                <w:color w:val="000000"/>
                <w:sz w:val="20"/>
              </w:rPr>
              <w:t>медицинских изделий</w:t>
            </w:r>
            <w:r w:rsidRPr="00603B78">
              <w:br/>
            </w:r>
            <w:r w:rsidRPr="00603B78">
              <w:rPr>
                <w:color w:val="000000"/>
                <w:sz w:val="20"/>
              </w:rPr>
              <w:t>и специализированных</w:t>
            </w:r>
            <w:r w:rsidRPr="00603B78">
              <w:br/>
            </w:r>
            <w:r w:rsidRPr="00603B78">
              <w:rPr>
                <w:color w:val="000000"/>
                <w:sz w:val="20"/>
              </w:rPr>
              <w:t>лечебных продуктов в рамках</w:t>
            </w:r>
            <w:r w:rsidRPr="00603B78">
              <w:br/>
            </w:r>
            <w:r w:rsidRPr="00603B78">
              <w:rPr>
                <w:color w:val="000000"/>
                <w:sz w:val="20"/>
              </w:rPr>
              <w:t>гарантированного объема</w:t>
            </w:r>
            <w:r w:rsidRPr="00603B78">
              <w:br/>
            </w:r>
            <w:r w:rsidRPr="00603B78">
              <w:rPr>
                <w:color w:val="000000"/>
                <w:sz w:val="20"/>
              </w:rPr>
              <w:t>бесплатной медицинской помощи,</w:t>
            </w:r>
            <w:r w:rsidRPr="00603B78">
              <w:br/>
            </w:r>
            <w:r w:rsidRPr="00603B78">
              <w:rPr>
                <w:color w:val="000000"/>
                <w:sz w:val="20"/>
              </w:rPr>
              <w:t>дополнительного объема</w:t>
            </w:r>
            <w:r w:rsidRPr="00603B78">
              <w:br/>
            </w:r>
            <w:r w:rsidRPr="00603B78">
              <w:rPr>
                <w:color w:val="000000"/>
                <w:sz w:val="20"/>
              </w:rPr>
              <w:t>медицинской помощи для лиц,</w:t>
            </w:r>
            <w:r w:rsidRPr="00603B78">
              <w:br/>
            </w:r>
            <w:r w:rsidRPr="00603B78">
              <w:rPr>
                <w:color w:val="000000"/>
                <w:sz w:val="20"/>
              </w:rPr>
              <w:t>содержащихся в следственных</w:t>
            </w:r>
            <w:r w:rsidRPr="00603B78">
              <w:br/>
            </w:r>
            <w:r w:rsidRPr="00603B78">
              <w:rPr>
                <w:color w:val="000000"/>
                <w:sz w:val="20"/>
              </w:rPr>
              <w:t>изоляторах и учреждениях</w:t>
            </w:r>
            <w:r w:rsidRPr="00603B78">
              <w:br/>
            </w:r>
            <w:r w:rsidRPr="00603B78">
              <w:rPr>
                <w:color w:val="000000"/>
                <w:sz w:val="20"/>
              </w:rPr>
              <w:t>уголовно-исполнительной</w:t>
            </w:r>
            <w:r w:rsidRPr="00603B78">
              <w:br/>
            </w:r>
            <w:r w:rsidRPr="00603B78">
              <w:rPr>
                <w:color w:val="000000"/>
                <w:sz w:val="20"/>
              </w:rPr>
              <w:t>(пенитенциарной)</w:t>
            </w:r>
            <w:r w:rsidRPr="00603B78">
              <w:br/>
            </w:r>
            <w:r w:rsidRPr="00603B78">
              <w:rPr>
                <w:color w:val="000000"/>
                <w:sz w:val="20"/>
              </w:rPr>
              <w:t>системы, за счет бюджетных</w:t>
            </w:r>
            <w:r w:rsidRPr="00603B78">
              <w:br/>
            </w:r>
            <w:r w:rsidRPr="00603B78">
              <w:rPr>
                <w:color w:val="000000"/>
                <w:sz w:val="20"/>
              </w:rPr>
              <w:t>средств и (или) в системе</w:t>
            </w:r>
            <w:r w:rsidRPr="00603B78">
              <w:br/>
            </w:r>
            <w:r w:rsidRPr="00603B78">
              <w:rPr>
                <w:color w:val="000000"/>
                <w:sz w:val="20"/>
              </w:rPr>
              <w:t>обязательного социального</w:t>
            </w:r>
            <w:r w:rsidRPr="00603B78">
              <w:br/>
            </w:r>
            <w:r w:rsidRPr="00603B78">
              <w:rPr>
                <w:color w:val="000000"/>
                <w:sz w:val="20"/>
              </w:rPr>
              <w:t>медицинского страхования,</w:t>
            </w:r>
            <w:r w:rsidRPr="00603B78">
              <w:br/>
            </w:r>
            <w:r w:rsidRPr="00603B78">
              <w:rPr>
                <w:color w:val="000000"/>
                <w:sz w:val="20"/>
              </w:rPr>
              <w:t>фармацевтических услуг</w:t>
            </w:r>
          </w:p>
        </w:tc>
      </w:tr>
      <w:tr w:rsidR="00676BDE" w14:paraId="383FC3F9" w14:textId="77777777" w:rsidTr="00676BDE">
        <w:trPr>
          <w:trHeight w:val="30"/>
          <w:tblCellSpacing w:w="0" w:type="auto"/>
        </w:trPr>
        <w:tc>
          <w:tcPr>
            <w:tcW w:w="10773" w:type="dxa"/>
            <w:tcMar>
              <w:top w:w="15" w:type="dxa"/>
              <w:left w:w="15" w:type="dxa"/>
              <w:bottom w:w="15" w:type="dxa"/>
              <w:right w:w="15" w:type="dxa"/>
            </w:tcMar>
            <w:vAlign w:val="center"/>
          </w:tcPr>
          <w:p w14:paraId="2F7BB79D" w14:textId="77777777" w:rsidR="00676BDE" w:rsidRDefault="00676BDE" w:rsidP="00676BDE">
            <w:pPr>
              <w:jc w:val="right"/>
            </w:pPr>
            <w:r>
              <w:rPr>
                <w:color w:val="000000"/>
                <w:sz w:val="20"/>
              </w:rPr>
              <w:t>Форма</w:t>
            </w:r>
          </w:p>
        </w:tc>
      </w:tr>
    </w:tbl>
    <w:p w14:paraId="39F70B37" w14:textId="77777777" w:rsidR="00676BDE" w:rsidRDefault="00676BDE" w:rsidP="005134C8">
      <w:pPr>
        <w:pStyle w:val="pc"/>
        <w:shd w:val="clear" w:color="auto" w:fill="FFFFFF"/>
        <w:spacing w:before="0" w:beforeAutospacing="0" w:after="0" w:afterAutospacing="0"/>
        <w:textAlignment w:val="baseline"/>
        <w:rPr>
          <w:rStyle w:val="s1"/>
          <w:b w:val="0"/>
          <w:bCs w:val="0"/>
        </w:rPr>
      </w:pPr>
    </w:p>
    <w:p w14:paraId="7F264826" w14:textId="3614BC26" w:rsidR="00676BDE" w:rsidRDefault="00676BDE" w:rsidP="005134C8">
      <w:pPr>
        <w:pStyle w:val="pc"/>
        <w:shd w:val="clear" w:color="auto" w:fill="FFFFFF"/>
        <w:spacing w:before="0" w:beforeAutospacing="0" w:after="0" w:afterAutospacing="0"/>
        <w:jc w:val="right"/>
        <w:textAlignment w:val="baseline"/>
        <w:rPr>
          <w:rStyle w:val="s1"/>
          <w:b w:val="0"/>
          <w:bCs w:val="0"/>
        </w:rPr>
      </w:pPr>
      <w:r>
        <w:rPr>
          <w:color w:val="000000"/>
          <w:sz w:val="20"/>
        </w:rPr>
        <w:t xml:space="preserve">      </w:t>
      </w:r>
      <w:r w:rsidRPr="00603B78">
        <w:rPr>
          <w:color w:val="000000"/>
          <w:sz w:val="20"/>
        </w:rPr>
        <w:t>Кому:</w:t>
      </w:r>
      <w:r w:rsidRPr="00603B78">
        <w:br/>
      </w:r>
      <w:r w:rsidRPr="00603B78">
        <w:rPr>
          <w:color w:val="000000"/>
          <w:sz w:val="20"/>
        </w:rPr>
        <w:t>___________________________</w:t>
      </w:r>
      <w:r w:rsidRPr="00603B78">
        <w:br/>
      </w:r>
      <w:r w:rsidRPr="00603B78">
        <w:rPr>
          <w:color w:val="000000"/>
          <w:sz w:val="20"/>
        </w:rPr>
        <w:t>___________________________</w:t>
      </w:r>
      <w:r w:rsidRPr="00603B78">
        <w:br/>
      </w:r>
      <w:r w:rsidRPr="00603B78">
        <w:rPr>
          <w:color w:val="000000"/>
          <w:sz w:val="20"/>
        </w:rPr>
        <w:t>(наименование и реквизиты</w:t>
      </w:r>
      <w:r w:rsidRPr="00603B78">
        <w:br/>
      </w:r>
      <w:r w:rsidRPr="00603B78">
        <w:rPr>
          <w:color w:val="000000"/>
          <w:sz w:val="20"/>
        </w:rPr>
        <w:t>организатора закупа, заказчика)</w:t>
      </w:r>
    </w:p>
    <w:p w14:paraId="15A759AD" w14:textId="77777777" w:rsidR="00676BDE" w:rsidRPr="005134C8" w:rsidRDefault="00676BDE" w:rsidP="00676BDE">
      <w:pPr>
        <w:jc w:val="both"/>
        <w:rPr>
          <w:sz w:val="20"/>
          <w:szCs w:val="20"/>
        </w:rPr>
      </w:pPr>
      <w:r w:rsidRPr="005134C8">
        <w:rPr>
          <w:color w:val="000000"/>
          <w:sz w:val="20"/>
          <w:szCs w:val="20"/>
        </w:rPr>
        <w:t>Исх. № __________</w:t>
      </w:r>
    </w:p>
    <w:p w14:paraId="4F3A2F5C" w14:textId="5BBF84C1" w:rsidR="00676BDE" w:rsidRPr="005134C8" w:rsidRDefault="00676BDE" w:rsidP="00676BDE">
      <w:pPr>
        <w:tabs>
          <w:tab w:val="left" w:pos="12474"/>
        </w:tabs>
        <w:textAlignment w:val="baseline"/>
        <w:rPr>
          <w:color w:val="000000"/>
          <w:sz w:val="20"/>
          <w:szCs w:val="20"/>
        </w:rPr>
      </w:pPr>
      <w:r w:rsidRPr="005134C8">
        <w:rPr>
          <w:color w:val="000000"/>
          <w:sz w:val="20"/>
          <w:szCs w:val="20"/>
        </w:rPr>
        <w:t>Дата ____________</w:t>
      </w:r>
    </w:p>
    <w:p w14:paraId="4822B172" w14:textId="77777777" w:rsidR="00676BDE" w:rsidRPr="005134C8" w:rsidRDefault="00676BDE" w:rsidP="00676BDE">
      <w:pPr>
        <w:rPr>
          <w:sz w:val="20"/>
          <w:szCs w:val="20"/>
        </w:rPr>
      </w:pPr>
      <w:r w:rsidRPr="005134C8">
        <w:rPr>
          <w:b/>
          <w:color w:val="000000"/>
          <w:sz w:val="20"/>
          <w:szCs w:val="20"/>
        </w:rPr>
        <w:t>Банковская гарантия (вид обеспечения исполнения договора)</w:t>
      </w:r>
      <w:r w:rsidRPr="005134C8">
        <w:rPr>
          <w:sz w:val="20"/>
          <w:szCs w:val="20"/>
        </w:rPr>
        <w:br/>
      </w:r>
      <w:r w:rsidRPr="005134C8">
        <w:rPr>
          <w:b/>
          <w:color w:val="000000"/>
          <w:sz w:val="20"/>
          <w:szCs w:val="20"/>
        </w:rPr>
        <w:t>Наименование банка:</w:t>
      </w:r>
      <w:r w:rsidRPr="005134C8">
        <w:rPr>
          <w:sz w:val="20"/>
          <w:szCs w:val="20"/>
        </w:rPr>
        <w:br/>
      </w:r>
      <w:r w:rsidRPr="005134C8">
        <w:rPr>
          <w:b/>
          <w:color w:val="000000"/>
          <w:sz w:val="20"/>
          <w:szCs w:val="20"/>
        </w:rPr>
        <w:t>____________________________________________________________________</w:t>
      </w:r>
      <w:r w:rsidRPr="005134C8">
        <w:rPr>
          <w:sz w:val="20"/>
          <w:szCs w:val="20"/>
        </w:rPr>
        <w:br/>
      </w:r>
      <w:r w:rsidRPr="005134C8">
        <w:rPr>
          <w:b/>
          <w:color w:val="000000"/>
          <w:sz w:val="20"/>
          <w:szCs w:val="20"/>
        </w:rPr>
        <w:t>(наименование, бизнес-идентификационный номер и другие реквизиты банка)</w:t>
      </w:r>
      <w:r w:rsidRPr="005134C8">
        <w:rPr>
          <w:sz w:val="20"/>
          <w:szCs w:val="20"/>
        </w:rPr>
        <w:br/>
      </w:r>
      <w:r w:rsidRPr="005134C8">
        <w:rPr>
          <w:b/>
          <w:color w:val="000000"/>
          <w:sz w:val="20"/>
          <w:szCs w:val="20"/>
        </w:rPr>
        <w:t>Гарантийное обязательство № _____________________</w:t>
      </w:r>
    </w:p>
    <w:tbl>
      <w:tblPr>
        <w:tblW w:w="0" w:type="auto"/>
        <w:tblCellSpacing w:w="0" w:type="auto"/>
        <w:tblLayout w:type="fixed"/>
        <w:tblLook w:val="04A0" w:firstRow="1" w:lastRow="0" w:firstColumn="1" w:lastColumn="0" w:noHBand="0" w:noVBand="1"/>
      </w:tblPr>
      <w:tblGrid>
        <w:gridCol w:w="6150"/>
        <w:gridCol w:w="6150"/>
      </w:tblGrid>
      <w:tr w:rsidR="00676BDE" w:rsidRPr="005134C8" w14:paraId="0078086F" w14:textId="77777777" w:rsidTr="007C2726">
        <w:trPr>
          <w:trHeight w:val="30"/>
          <w:tblCellSpacing w:w="0" w:type="auto"/>
        </w:trPr>
        <w:tc>
          <w:tcPr>
            <w:tcW w:w="6150" w:type="dxa"/>
            <w:tcMar>
              <w:top w:w="15" w:type="dxa"/>
              <w:left w:w="15" w:type="dxa"/>
              <w:bottom w:w="15" w:type="dxa"/>
              <w:right w:w="15" w:type="dxa"/>
            </w:tcMar>
            <w:vAlign w:val="center"/>
          </w:tcPr>
          <w:p w14:paraId="75FE50C8" w14:textId="77777777" w:rsidR="00676BDE" w:rsidRPr="005134C8" w:rsidRDefault="00676BDE" w:rsidP="007C2726">
            <w:pPr>
              <w:spacing w:after="20"/>
              <w:ind w:left="20"/>
              <w:jc w:val="both"/>
              <w:rPr>
                <w:sz w:val="20"/>
                <w:szCs w:val="20"/>
              </w:rPr>
            </w:pPr>
            <w:r w:rsidRPr="005134C8">
              <w:rPr>
                <w:color w:val="000000"/>
                <w:sz w:val="20"/>
                <w:szCs w:val="20"/>
              </w:rPr>
              <w:t>__________________</w:t>
            </w:r>
          </w:p>
          <w:p w14:paraId="386DF7DA" w14:textId="77777777" w:rsidR="00676BDE" w:rsidRPr="005134C8" w:rsidRDefault="00676BDE" w:rsidP="007C2726">
            <w:pPr>
              <w:spacing w:after="20"/>
              <w:ind w:left="20"/>
              <w:jc w:val="both"/>
              <w:rPr>
                <w:sz w:val="20"/>
                <w:szCs w:val="20"/>
              </w:rPr>
            </w:pPr>
            <w:r w:rsidRPr="005134C8">
              <w:rPr>
                <w:color w:val="000000"/>
                <w:sz w:val="20"/>
                <w:szCs w:val="20"/>
              </w:rPr>
              <w:t>(местонахождение)</w:t>
            </w:r>
          </w:p>
        </w:tc>
        <w:tc>
          <w:tcPr>
            <w:tcW w:w="6150" w:type="dxa"/>
            <w:tcMar>
              <w:top w:w="15" w:type="dxa"/>
              <w:left w:w="15" w:type="dxa"/>
              <w:bottom w:w="15" w:type="dxa"/>
              <w:right w:w="15" w:type="dxa"/>
            </w:tcMar>
            <w:vAlign w:val="center"/>
          </w:tcPr>
          <w:p w14:paraId="6DCA2EF3" w14:textId="77777777" w:rsidR="00676BDE" w:rsidRPr="005134C8" w:rsidRDefault="00676BDE" w:rsidP="007C2726">
            <w:pPr>
              <w:spacing w:after="20"/>
              <w:ind w:left="20"/>
              <w:jc w:val="both"/>
              <w:rPr>
                <w:sz w:val="20"/>
                <w:szCs w:val="20"/>
              </w:rPr>
            </w:pPr>
            <w:r w:rsidRPr="005134C8">
              <w:rPr>
                <w:color w:val="000000"/>
                <w:sz w:val="20"/>
                <w:szCs w:val="20"/>
              </w:rPr>
              <w:t>"___" __________ _____г.</w:t>
            </w:r>
          </w:p>
        </w:tc>
      </w:tr>
    </w:tbl>
    <w:p w14:paraId="17E82A06" w14:textId="77777777" w:rsidR="00676BDE" w:rsidRPr="005134C8" w:rsidRDefault="00676BDE" w:rsidP="00676BDE">
      <w:pPr>
        <w:jc w:val="both"/>
        <w:rPr>
          <w:sz w:val="20"/>
          <w:szCs w:val="20"/>
        </w:rPr>
      </w:pPr>
      <w:bookmarkStart w:id="162" w:name="z1669"/>
      <w:r w:rsidRPr="005134C8">
        <w:rPr>
          <w:color w:val="000000"/>
          <w:sz w:val="20"/>
          <w:szCs w:val="20"/>
        </w:rPr>
        <w:t>      Принимая во внимание, что ___________________________________________</w:t>
      </w:r>
    </w:p>
    <w:bookmarkEnd w:id="162"/>
    <w:p w14:paraId="40A0D54A" w14:textId="77777777" w:rsidR="00676BDE" w:rsidRPr="005134C8" w:rsidRDefault="00676BDE" w:rsidP="00676BDE">
      <w:pPr>
        <w:jc w:val="both"/>
        <w:rPr>
          <w:sz w:val="20"/>
          <w:szCs w:val="20"/>
        </w:rPr>
      </w:pPr>
      <w:r w:rsidRPr="005134C8">
        <w:rPr>
          <w:color w:val="000000"/>
          <w:sz w:val="20"/>
          <w:szCs w:val="20"/>
        </w:rPr>
        <w:t>(наименование Поставщика/Исполнителя), (далее – Поставщик/Исполнитель)</w:t>
      </w:r>
    </w:p>
    <w:p w14:paraId="75234432" w14:textId="77777777" w:rsidR="00676BDE" w:rsidRPr="005134C8" w:rsidRDefault="00676BDE" w:rsidP="00676BDE">
      <w:pPr>
        <w:jc w:val="both"/>
        <w:rPr>
          <w:sz w:val="20"/>
          <w:szCs w:val="20"/>
        </w:rPr>
      </w:pPr>
      <w:r w:rsidRPr="005134C8">
        <w:rPr>
          <w:color w:val="000000"/>
          <w:sz w:val="20"/>
          <w:szCs w:val="20"/>
        </w:rPr>
        <w:t>заключил Договор/Дополнительное соглашение №________ от "__" ______ г.</w:t>
      </w:r>
    </w:p>
    <w:p w14:paraId="64FC1F42" w14:textId="77777777" w:rsidR="00676BDE" w:rsidRPr="005134C8" w:rsidRDefault="00676BDE" w:rsidP="00676BDE">
      <w:pPr>
        <w:jc w:val="both"/>
        <w:rPr>
          <w:sz w:val="20"/>
          <w:szCs w:val="20"/>
        </w:rPr>
      </w:pPr>
      <w:r w:rsidRPr="005134C8">
        <w:rPr>
          <w:color w:val="000000"/>
          <w:sz w:val="20"/>
          <w:szCs w:val="20"/>
        </w:rPr>
        <w:t>(далее – Договор/Дополнительное соглашение) на поставку (оказание)</w:t>
      </w:r>
    </w:p>
    <w:p w14:paraId="374812CD" w14:textId="77777777" w:rsidR="00676BDE" w:rsidRPr="005134C8" w:rsidRDefault="00676BDE" w:rsidP="00676BDE">
      <w:pPr>
        <w:jc w:val="both"/>
        <w:rPr>
          <w:sz w:val="20"/>
          <w:szCs w:val="20"/>
        </w:rPr>
      </w:pPr>
      <w:r w:rsidRPr="005134C8">
        <w:rPr>
          <w:color w:val="000000"/>
          <w:sz w:val="20"/>
          <w:szCs w:val="20"/>
        </w:rPr>
        <w:t>___________________________________________________________________</w:t>
      </w:r>
    </w:p>
    <w:p w14:paraId="6306048F" w14:textId="77777777" w:rsidR="00676BDE" w:rsidRPr="005134C8" w:rsidRDefault="00676BDE" w:rsidP="00676BDE">
      <w:pPr>
        <w:jc w:val="both"/>
        <w:rPr>
          <w:sz w:val="20"/>
          <w:szCs w:val="20"/>
        </w:rPr>
      </w:pPr>
      <w:r w:rsidRPr="005134C8">
        <w:rPr>
          <w:color w:val="000000"/>
          <w:sz w:val="20"/>
          <w:szCs w:val="20"/>
        </w:rPr>
        <w:t>___________________________________________________________________</w:t>
      </w:r>
    </w:p>
    <w:p w14:paraId="78E9C3BA" w14:textId="77777777" w:rsidR="00676BDE" w:rsidRPr="005134C8" w:rsidRDefault="00676BDE" w:rsidP="00676BDE">
      <w:pPr>
        <w:jc w:val="both"/>
        <w:rPr>
          <w:sz w:val="20"/>
          <w:szCs w:val="20"/>
        </w:rPr>
      </w:pPr>
      <w:r w:rsidRPr="005134C8">
        <w:rPr>
          <w:color w:val="000000"/>
          <w:sz w:val="20"/>
          <w:szCs w:val="20"/>
        </w:rPr>
        <w:t>(описание товаров или услуг) и Вами было предусмотрено в Договоре/</w:t>
      </w:r>
    </w:p>
    <w:p w14:paraId="3B06B859" w14:textId="77777777" w:rsidR="00676BDE" w:rsidRPr="005134C8" w:rsidRDefault="00676BDE" w:rsidP="00676BDE">
      <w:pPr>
        <w:jc w:val="both"/>
        <w:rPr>
          <w:sz w:val="20"/>
          <w:szCs w:val="20"/>
        </w:rPr>
      </w:pPr>
      <w:r w:rsidRPr="005134C8">
        <w:rPr>
          <w:color w:val="000000"/>
          <w:sz w:val="20"/>
          <w:szCs w:val="20"/>
        </w:rPr>
        <w:t>Дополнительном соглашении, что Поставщик/Исполнитель внесет обеспечение</w:t>
      </w:r>
    </w:p>
    <w:p w14:paraId="0BDAF8E4" w14:textId="77777777" w:rsidR="00676BDE" w:rsidRPr="005134C8" w:rsidRDefault="00676BDE" w:rsidP="00676BDE">
      <w:pPr>
        <w:jc w:val="both"/>
        <w:rPr>
          <w:sz w:val="20"/>
          <w:szCs w:val="20"/>
        </w:rPr>
      </w:pPr>
      <w:r w:rsidRPr="005134C8">
        <w:rPr>
          <w:color w:val="000000"/>
          <w:sz w:val="20"/>
          <w:szCs w:val="20"/>
        </w:rPr>
        <w:t>его исполнения в виде банковской гарантии на общую сумму ___________________________________________________________________</w:t>
      </w:r>
    </w:p>
    <w:p w14:paraId="6A8AEC09" w14:textId="77777777" w:rsidR="00676BDE" w:rsidRPr="005134C8" w:rsidRDefault="00676BDE" w:rsidP="00676BDE">
      <w:pPr>
        <w:jc w:val="both"/>
        <w:rPr>
          <w:sz w:val="20"/>
          <w:szCs w:val="20"/>
        </w:rPr>
      </w:pPr>
      <w:r w:rsidRPr="005134C8">
        <w:rPr>
          <w:color w:val="000000"/>
          <w:sz w:val="20"/>
          <w:szCs w:val="20"/>
        </w:rPr>
        <w:t>(сумма в цифрах и прописью) тенге.</w:t>
      </w:r>
    </w:p>
    <w:p w14:paraId="6E8E11B9" w14:textId="77777777" w:rsidR="00676BDE" w:rsidRPr="005134C8" w:rsidRDefault="00676BDE" w:rsidP="00676BDE">
      <w:pPr>
        <w:jc w:val="both"/>
        <w:rPr>
          <w:sz w:val="20"/>
          <w:szCs w:val="20"/>
        </w:rPr>
      </w:pPr>
      <w:r w:rsidRPr="005134C8">
        <w:rPr>
          <w:color w:val="000000"/>
          <w:sz w:val="20"/>
          <w:szCs w:val="20"/>
        </w:rPr>
        <w:t>Настоящим Банк ____________________________________________________</w:t>
      </w:r>
    </w:p>
    <w:p w14:paraId="5B4ADB18" w14:textId="77777777" w:rsidR="00676BDE" w:rsidRPr="005134C8" w:rsidRDefault="00676BDE" w:rsidP="00676BDE">
      <w:pPr>
        <w:jc w:val="both"/>
        <w:rPr>
          <w:sz w:val="20"/>
          <w:szCs w:val="20"/>
        </w:rPr>
      </w:pPr>
      <w:r w:rsidRPr="005134C8">
        <w:rPr>
          <w:color w:val="000000"/>
          <w:sz w:val="20"/>
          <w:szCs w:val="20"/>
        </w:rPr>
        <w:t>(наименование банка)</w:t>
      </w:r>
    </w:p>
    <w:p w14:paraId="61C40F58" w14:textId="77777777" w:rsidR="00676BDE" w:rsidRPr="005134C8" w:rsidRDefault="00676BDE" w:rsidP="00676BDE">
      <w:pPr>
        <w:jc w:val="both"/>
        <w:rPr>
          <w:sz w:val="20"/>
          <w:szCs w:val="20"/>
        </w:rPr>
      </w:pPr>
      <w:r w:rsidRPr="005134C8">
        <w:rPr>
          <w:color w:val="000000"/>
          <w:sz w:val="20"/>
          <w:szCs w:val="20"/>
        </w:rPr>
        <w:t>подтверждает, что является гарантом по вышеуказанному Договору и берет</w:t>
      </w:r>
    </w:p>
    <w:p w14:paraId="398D84D3" w14:textId="77777777" w:rsidR="00676BDE" w:rsidRPr="005134C8" w:rsidRDefault="00676BDE" w:rsidP="00676BDE">
      <w:pPr>
        <w:jc w:val="both"/>
        <w:rPr>
          <w:sz w:val="20"/>
          <w:szCs w:val="20"/>
        </w:rPr>
      </w:pPr>
      <w:r w:rsidRPr="005134C8">
        <w:rPr>
          <w:color w:val="000000"/>
          <w:sz w:val="20"/>
          <w:szCs w:val="20"/>
        </w:rPr>
        <w:t>на себя безотзывное обязательство выплатить Вам по Вашему требованию сумму,</w:t>
      </w:r>
    </w:p>
    <w:p w14:paraId="052D7509" w14:textId="77777777" w:rsidR="00676BDE" w:rsidRPr="005134C8" w:rsidRDefault="00676BDE" w:rsidP="00676BDE">
      <w:pPr>
        <w:jc w:val="both"/>
        <w:rPr>
          <w:sz w:val="20"/>
          <w:szCs w:val="20"/>
        </w:rPr>
      </w:pPr>
      <w:r w:rsidRPr="005134C8">
        <w:rPr>
          <w:color w:val="000000"/>
          <w:sz w:val="20"/>
          <w:szCs w:val="20"/>
        </w:rPr>
        <w:t>равную ____________________________________________________________</w:t>
      </w:r>
    </w:p>
    <w:p w14:paraId="3BEFA0B4" w14:textId="77777777" w:rsidR="00676BDE" w:rsidRPr="005134C8" w:rsidRDefault="00676BDE" w:rsidP="00676BDE">
      <w:pPr>
        <w:jc w:val="both"/>
        <w:rPr>
          <w:sz w:val="20"/>
          <w:szCs w:val="20"/>
        </w:rPr>
      </w:pPr>
      <w:r w:rsidRPr="005134C8">
        <w:rPr>
          <w:color w:val="000000"/>
          <w:sz w:val="20"/>
          <w:szCs w:val="20"/>
        </w:rPr>
        <w:t>(сумма в цифрах и прописью),</w:t>
      </w:r>
    </w:p>
    <w:p w14:paraId="72F4E956" w14:textId="77777777" w:rsidR="00676BDE" w:rsidRPr="005134C8" w:rsidRDefault="00676BDE" w:rsidP="00676BDE">
      <w:pPr>
        <w:jc w:val="both"/>
        <w:rPr>
          <w:sz w:val="20"/>
          <w:szCs w:val="20"/>
        </w:rPr>
      </w:pPr>
      <w:r w:rsidRPr="005134C8">
        <w:rPr>
          <w:color w:val="000000"/>
          <w:sz w:val="20"/>
          <w:szCs w:val="20"/>
        </w:rPr>
        <w:t>по получении Вашего письменного требования на оплату, по основаниям,</w:t>
      </w:r>
    </w:p>
    <w:p w14:paraId="38A8812D" w14:textId="77777777" w:rsidR="00676BDE" w:rsidRPr="005134C8" w:rsidRDefault="00676BDE" w:rsidP="00676BDE">
      <w:pPr>
        <w:jc w:val="both"/>
        <w:rPr>
          <w:sz w:val="20"/>
          <w:szCs w:val="20"/>
        </w:rPr>
      </w:pPr>
      <w:r w:rsidRPr="005134C8">
        <w:rPr>
          <w:color w:val="000000"/>
          <w:sz w:val="20"/>
          <w:szCs w:val="20"/>
        </w:rPr>
        <w:t>предусмотренным Договором и правил организации и проведения закупа</w:t>
      </w:r>
    </w:p>
    <w:p w14:paraId="33707BC8" w14:textId="77777777" w:rsidR="00676BDE" w:rsidRPr="005134C8" w:rsidRDefault="00676BDE" w:rsidP="00676BDE">
      <w:pPr>
        <w:jc w:val="both"/>
        <w:rPr>
          <w:sz w:val="20"/>
          <w:szCs w:val="20"/>
        </w:rPr>
      </w:pPr>
      <w:r w:rsidRPr="005134C8">
        <w:rPr>
          <w:color w:val="000000"/>
          <w:sz w:val="20"/>
          <w:szCs w:val="20"/>
        </w:rPr>
        <w:t>лекарственных средств, медицинских изделий и специализированных лечебных</w:t>
      </w:r>
    </w:p>
    <w:p w14:paraId="7D4978BA" w14:textId="77777777" w:rsidR="00676BDE" w:rsidRPr="005134C8" w:rsidRDefault="00676BDE" w:rsidP="00676BDE">
      <w:pPr>
        <w:jc w:val="both"/>
        <w:rPr>
          <w:sz w:val="20"/>
          <w:szCs w:val="20"/>
        </w:rPr>
      </w:pPr>
      <w:r w:rsidRPr="005134C8">
        <w:rPr>
          <w:color w:val="000000"/>
          <w:sz w:val="20"/>
          <w:szCs w:val="20"/>
        </w:rPr>
        <w:t>продуктов в рамках гарантированного объема бесплатной медицинской помощи,</w:t>
      </w:r>
    </w:p>
    <w:p w14:paraId="06A965F2" w14:textId="77777777" w:rsidR="00676BDE" w:rsidRPr="005134C8" w:rsidRDefault="00676BDE" w:rsidP="00676BDE">
      <w:pPr>
        <w:jc w:val="both"/>
        <w:rPr>
          <w:sz w:val="20"/>
          <w:szCs w:val="20"/>
        </w:rPr>
      </w:pPr>
      <w:r w:rsidRPr="005134C8">
        <w:rPr>
          <w:color w:val="000000"/>
          <w:sz w:val="20"/>
          <w:szCs w:val="20"/>
        </w:rPr>
        <w:t>дополнительного объема медицинской помощи для лиц, содержащихся в</w:t>
      </w:r>
    </w:p>
    <w:p w14:paraId="2BB89775" w14:textId="77777777" w:rsidR="00676BDE" w:rsidRPr="005134C8" w:rsidRDefault="00676BDE" w:rsidP="00676BDE">
      <w:pPr>
        <w:jc w:val="both"/>
        <w:rPr>
          <w:sz w:val="20"/>
          <w:szCs w:val="20"/>
        </w:rPr>
      </w:pPr>
      <w:r w:rsidRPr="005134C8">
        <w:rPr>
          <w:color w:val="000000"/>
          <w:sz w:val="20"/>
          <w:szCs w:val="20"/>
        </w:rPr>
        <w:t>следственных изоляторах и учреждениях уголовно-исполнительной (пенитенциарной)</w:t>
      </w:r>
    </w:p>
    <w:p w14:paraId="6397333A" w14:textId="77777777" w:rsidR="00676BDE" w:rsidRPr="005134C8" w:rsidRDefault="00676BDE" w:rsidP="00676BDE">
      <w:pPr>
        <w:jc w:val="both"/>
        <w:rPr>
          <w:sz w:val="20"/>
          <w:szCs w:val="20"/>
        </w:rPr>
      </w:pPr>
      <w:r w:rsidRPr="005134C8">
        <w:rPr>
          <w:color w:val="000000"/>
          <w:sz w:val="20"/>
          <w:szCs w:val="20"/>
        </w:rPr>
        <w:t>системы, за счет бюджетных средств и (или) в системе обязательного социального</w:t>
      </w:r>
    </w:p>
    <w:p w14:paraId="3A951C1A" w14:textId="77777777" w:rsidR="00676BDE" w:rsidRPr="005134C8" w:rsidRDefault="00676BDE" w:rsidP="00676BDE">
      <w:pPr>
        <w:jc w:val="both"/>
        <w:rPr>
          <w:sz w:val="20"/>
          <w:szCs w:val="20"/>
        </w:rPr>
      </w:pPr>
      <w:r w:rsidRPr="005134C8">
        <w:rPr>
          <w:color w:val="000000"/>
          <w:sz w:val="20"/>
          <w:szCs w:val="20"/>
        </w:rPr>
        <w:t>медицинского страхования, фармацевтических услуг, а также письменного</w:t>
      </w:r>
    </w:p>
    <w:p w14:paraId="0563D7BB" w14:textId="77777777" w:rsidR="00676BDE" w:rsidRPr="005134C8" w:rsidRDefault="00676BDE" w:rsidP="00676BDE">
      <w:pPr>
        <w:jc w:val="both"/>
        <w:rPr>
          <w:sz w:val="20"/>
          <w:szCs w:val="20"/>
        </w:rPr>
      </w:pPr>
      <w:r w:rsidRPr="005134C8">
        <w:rPr>
          <w:color w:val="000000"/>
          <w:sz w:val="20"/>
          <w:szCs w:val="20"/>
        </w:rPr>
        <w:t>подтверждения того, что Поставщик/Исполнитель не исполнил или исполнил</w:t>
      </w:r>
    </w:p>
    <w:p w14:paraId="6257E2F2" w14:textId="77777777" w:rsidR="00676BDE" w:rsidRPr="005134C8" w:rsidRDefault="00676BDE" w:rsidP="00676BDE">
      <w:pPr>
        <w:jc w:val="both"/>
        <w:rPr>
          <w:sz w:val="20"/>
          <w:szCs w:val="20"/>
        </w:rPr>
      </w:pPr>
      <w:r w:rsidRPr="005134C8">
        <w:rPr>
          <w:color w:val="000000"/>
          <w:sz w:val="20"/>
          <w:szCs w:val="20"/>
        </w:rPr>
        <w:t>ненадлежащим образом свои обязательства по Договору.</w:t>
      </w:r>
    </w:p>
    <w:p w14:paraId="60AA38BA" w14:textId="77777777" w:rsidR="00676BDE" w:rsidRPr="005134C8" w:rsidRDefault="00676BDE" w:rsidP="00676BDE">
      <w:pPr>
        <w:jc w:val="both"/>
        <w:rPr>
          <w:sz w:val="20"/>
          <w:szCs w:val="20"/>
        </w:rPr>
      </w:pPr>
      <w:r w:rsidRPr="005134C8">
        <w:rPr>
          <w:color w:val="000000"/>
          <w:sz w:val="20"/>
          <w:szCs w:val="20"/>
        </w:rPr>
        <w:t>Данная гарантия вступает в силу со дня ее подписания и действует до момента</w:t>
      </w:r>
    </w:p>
    <w:p w14:paraId="7D4F171A" w14:textId="77777777" w:rsidR="00676BDE" w:rsidRPr="005134C8" w:rsidRDefault="00676BDE" w:rsidP="00676BDE">
      <w:pPr>
        <w:jc w:val="both"/>
        <w:rPr>
          <w:sz w:val="20"/>
          <w:szCs w:val="20"/>
        </w:rPr>
      </w:pPr>
      <w:r w:rsidRPr="005134C8">
        <w:rPr>
          <w:color w:val="000000"/>
          <w:sz w:val="20"/>
          <w:szCs w:val="20"/>
        </w:rPr>
        <w:t>полного исполнения Поставщиком своих обязательств по Договору.</w:t>
      </w:r>
    </w:p>
    <w:p w14:paraId="5E3630FC" w14:textId="77777777" w:rsidR="00676BDE" w:rsidRPr="005134C8" w:rsidRDefault="00676BDE" w:rsidP="00676BDE">
      <w:pPr>
        <w:jc w:val="both"/>
        <w:rPr>
          <w:sz w:val="20"/>
          <w:szCs w:val="20"/>
        </w:rPr>
      </w:pPr>
      <w:r w:rsidRPr="005134C8">
        <w:rPr>
          <w:color w:val="000000"/>
          <w:sz w:val="20"/>
          <w:szCs w:val="20"/>
        </w:rPr>
        <w:t>Подписи уполномоченных лиц Банка</w:t>
      </w:r>
    </w:p>
    <w:p w14:paraId="60022D27" w14:textId="77777777" w:rsidR="00676BDE" w:rsidRPr="005134C8" w:rsidRDefault="00676BDE" w:rsidP="00676BDE">
      <w:pPr>
        <w:jc w:val="both"/>
        <w:rPr>
          <w:sz w:val="20"/>
          <w:szCs w:val="20"/>
        </w:rPr>
      </w:pPr>
      <w:r w:rsidRPr="005134C8">
        <w:rPr>
          <w:color w:val="000000"/>
          <w:sz w:val="20"/>
          <w:szCs w:val="20"/>
        </w:rPr>
        <w:t>(с указанием должности и Ф.И.О. (при его наличии))</w:t>
      </w:r>
    </w:p>
    <w:p w14:paraId="21BCC0FF" w14:textId="16043C1A" w:rsidR="00676BDE" w:rsidRPr="005134C8" w:rsidRDefault="00676BDE" w:rsidP="005134C8">
      <w:pPr>
        <w:jc w:val="both"/>
        <w:rPr>
          <w:sz w:val="20"/>
          <w:szCs w:val="20"/>
        </w:rPr>
      </w:pPr>
      <w:r w:rsidRPr="005134C8">
        <w:rPr>
          <w:color w:val="000000"/>
          <w:sz w:val="20"/>
          <w:szCs w:val="20"/>
        </w:rPr>
        <w:t>Печать Банка</w:t>
      </w:r>
    </w:p>
    <w:sectPr w:rsidR="00676BDE" w:rsidRPr="005134C8" w:rsidSect="004A4DE1">
      <w:pgSz w:w="11906" w:h="16838"/>
      <w:pgMar w:top="709" w:right="849" w:bottom="295" w:left="85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1BE5B" w14:textId="77777777" w:rsidR="002A50F2" w:rsidRDefault="002A50F2" w:rsidP="00934C17">
      <w:r>
        <w:separator/>
      </w:r>
    </w:p>
  </w:endnote>
  <w:endnote w:type="continuationSeparator" w:id="0">
    <w:p w14:paraId="099EFF7F" w14:textId="77777777" w:rsidR="002A50F2" w:rsidRDefault="002A50F2" w:rsidP="00934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CA7A3" w14:textId="77777777" w:rsidR="002A50F2" w:rsidRDefault="002A50F2" w:rsidP="00934C17">
      <w:r>
        <w:separator/>
      </w:r>
    </w:p>
  </w:footnote>
  <w:footnote w:type="continuationSeparator" w:id="0">
    <w:p w14:paraId="3B86EC7F" w14:textId="77777777" w:rsidR="002A50F2" w:rsidRDefault="002A50F2" w:rsidP="00934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D9D54" w14:textId="77777777" w:rsidR="006A0E8E" w:rsidRDefault="006A0E8E">
    <w:pPr>
      <w:pStyle w:val="ac"/>
      <w:jc w:val="center"/>
    </w:pPr>
  </w:p>
  <w:p w14:paraId="14498B57" w14:textId="77777777" w:rsidR="006A0E8E" w:rsidRDefault="006A0E8E">
    <w:pPr>
      <w:pStyle w:val="ac"/>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54A15" w14:textId="2DAF6BD2" w:rsidR="006A0E8E" w:rsidRDefault="006A0E8E">
    <w:pPr>
      <w:pStyle w:val="ac"/>
      <w:jc w:val="center"/>
    </w:pPr>
    <w:r>
      <w:rPr>
        <w:noProof/>
      </w:rPr>
      <mc:AlternateContent>
        <mc:Choice Requires="wps">
          <w:drawing>
            <wp:anchor distT="4294967295" distB="4294967295" distL="114299" distR="114299" simplePos="0" relativeHeight="251657728" behindDoc="0" locked="0" layoutInCell="1" allowOverlap="1" wp14:anchorId="4D54F734" wp14:editId="04E3AEA4">
              <wp:simplePos x="0" y="0"/>
              <wp:positionH relativeFrom="column">
                <wp:posOffset>-900431</wp:posOffset>
              </wp:positionH>
              <wp:positionV relativeFrom="paragraph">
                <wp:posOffset>-450216</wp:posOffset>
              </wp:positionV>
              <wp:extent cx="0" cy="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9C546A" w14:textId="77777777" w:rsidR="006A0E8E" w:rsidRPr="002D6142" w:rsidRDefault="006A0E8E">
                          <w:pPr>
                            <w:rPr>
                              <w:color w:val="0C0000"/>
                              <w:sz w:val="14"/>
                            </w:rPr>
                          </w:pPr>
                          <w:r>
                            <w:rPr>
                              <w:color w:val="0C0000"/>
                              <w:sz w:val="14"/>
                            </w:rPr>
                            <w:t xml:space="preserve">27.01.2017 ЕСЭДО ГО (версия 7.19.2)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54F734" id="_x0000_t202" coordsize="21600,21600" o:spt="202" path="m,l,21600r21600,l21600,xe">
              <v:stroke joinstyle="miter"/>
              <v:path gradientshapeok="t" o:connecttype="rect"/>
            </v:shapetype>
            <v:shape id="Text Box 1" o:spid="_x0000_s1026" type="#_x0000_t202" style="position:absolute;left:0;text-align:left;margin-left:-70.9pt;margin-top:-35.45pt;width:0;height:0;z-index:25165772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" stroked="f">
              <v:textbox style="layout-flow:vertical;mso-layout-flow-alt:bottom-to-top">
                <w:txbxContent>
                  <w:p w14:paraId="4F9C546A" w14:textId="77777777" w:rsidR="006A0E8E" w:rsidRPr="002D6142" w:rsidRDefault="006A0E8E">
                    <w:pPr>
                      <w:rPr>
                        <w:color w:val="0C0000"/>
                        <w:sz w:val="14"/>
                      </w:rPr>
                    </w:pPr>
                    <w:r>
                      <w:rPr>
                        <w:color w:val="0C0000"/>
                        <w:sz w:val="14"/>
                      </w:rPr>
                      <w:t xml:space="preserve">27.01.2017 ЕСЭДО ГО (версия 7.19.2)  Копия электронного документа. Положительный результат проверки ЭЦП. </w:t>
                    </w:r>
                  </w:p>
                </w:txbxContent>
              </v:textbox>
            </v:shape>
          </w:pict>
        </mc:Fallback>
      </mc:AlternateContent>
    </w:r>
    <w:r>
      <w:fldChar w:fldCharType="begin"/>
    </w:r>
    <w:r>
      <w:instrText xml:space="preserve"> PAGE   \* MERGEFORMAT </w:instrText>
    </w:r>
    <w:r>
      <w:fldChar w:fldCharType="separate"/>
    </w:r>
    <w:r>
      <w:rPr>
        <w:noProof/>
      </w:rPr>
      <w:t>1</w:t>
    </w:r>
    <w:r>
      <w:rPr>
        <w:noProof/>
      </w:rPr>
      <w:fldChar w:fldCharType="end"/>
    </w:r>
  </w:p>
  <w:p w14:paraId="03F7E30C" w14:textId="77777777" w:rsidR="006A0E8E" w:rsidRDefault="006A0E8E">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6DAA"/>
    <w:multiLevelType w:val="multilevel"/>
    <w:tmpl w:val="B9904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EBA734A"/>
    <w:multiLevelType w:val="singleLevel"/>
    <w:tmpl w:val="91063FAC"/>
    <w:lvl w:ilvl="0">
      <w:start w:val="1"/>
      <w:numFmt w:val="decimal"/>
      <w:lvlText w:val="%1) "/>
      <w:legacy w:legacy="1" w:legacySpace="0" w:legacyIndent="283"/>
      <w:lvlJc w:val="left"/>
      <w:pPr>
        <w:ind w:left="1701" w:hanging="283"/>
      </w:pPr>
      <w:rPr>
        <w:rFonts w:ascii="Times New Roman" w:hAnsi="Times New Roman" w:cs="Times New Roman" w:hint="default"/>
        <w:b w:val="0"/>
        <w:i w:val="0"/>
        <w:sz w:val="22"/>
        <w:szCs w:val="22"/>
        <w:u w:val="none"/>
      </w:rPr>
    </w:lvl>
  </w:abstractNum>
  <w:abstractNum w:abstractNumId="4" w15:restartNumberingAfterBreak="0">
    <w:nsid w:val="27FE77AD"/>
    <w:multiLevelType w:val="multilevel"/>
    <w:tmpl w:val="D0F86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607D90"/>
    <w:multiLevelType w:val="hybridMultilevel"/>
    <w:tmpl w:val="9CE8E172"/>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15:restartNumberingAfterBreak="0">
    <w:nsid w:val="3C414BC7"/>
    <w:multiLevelType w:val="hybridMultilevel"/>
    <w:tmpl w:val="973A3A3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A6B3886"/>
    <w:multiLevelType w:val="multilevel"/>
    <w:tmpl w:val="557E3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B3180E"/>
    <w:multiLevelType w:val="multilevel"/>
    <w:tmpl w:val="1B04B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8A37A18"/>
    <w:multiLevelType w:val="multilevel"/>
    <w:tmpl w:val="857A1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A552E0"/>
    <w:multiLevelType w:val="multilevel"/>
    <w:tmpl w:val="34AC2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B43622"/>
    <w:multiLevelType w:val="hybridMultilevel"/>
    <w:tmpl w:val="F2625F0A"/>
    <w:lvl w:ilvl="0" w:tplc="49C0CF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6F3D3CF4"/>
    <w:multiLevelType w:val="hybridMultilevel"/>
    <w:tmpl w:val="C1CAF06A"/>
    <w:lvl w:ilvl="0" w:tplc="BAC49968">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6" w15:restartNumberingAfterBreak="0">
    <w:nsid w:val="783E3327"/>
    <w:multiLevelType w:val="singleLevel"/>
    <w:tmpl w:val="4D2E4894"/>
    <w:lvl w:ilvl="0">
      <w:start w:val="1"/>
      <w:numFmt w:val="decimal"/>
      <w:lvlText w:val="%1. "/>
      <w:legacy w:legacy="1" w:legacySpace="0" w:legacyIndent="283"/>
      <w:lvlJc w:val="left"/>
      <w:pPr>
        <w:ind w:left="283" w:hanging="283"/>
      </w:pPr>
      <w:rPr>
        <w:b/>
        <w:i w:val="0"/>
        <w:sz w:val="24"/>
        <w:szCs w:val="24"/>
      </w:rPr>
    </w:lvl>
  </w:abstractNum>
  <w:abstractNum w:abstractNumId="17" w15:restartNumberingAfterBreak="0">
    <w:nsid w:val="7D0460AE"/>
    <w:multiLevelType w:val="hybridMultilevel"/>
    <w:tmpl w:val="A2341216"/>
    <w:lvl w:ilvl="0" w:tplc="BE6CE80E">
      <w:start w:val="1"/>
      <w:numFmt w:val="decimal"/>
      <w:lvlText w:val="%1."/>
      <w:lvlJc w:val="left"/>
      <w:pPr>
        <w:ind w:left="1832" w:hanging="555"/>
      </w:pPr>
      <w:rPr>
        <w:rFonts w:hint="default"/>
        <w:b w:val="0"/>
        <w:i w:val="0"/>
      </w:rPr>
    </w:lvl>
    <w:lvl w:ilvl="1" w:tplc="24FE9A54">
      <w:start w:val="1"/>
      <w:numFmt w:val="decimal"/>
      <w:lvlText w:val="%2)"/>
      <w:lvlJc w:val="left"/>
      <w:pPr>
        <w:ind w:left="1931" w:hanging="360"/>
      </w:pPr>
      <w:rPr>
        <w:rFonts w:ascii="Times New Roman" w:eastAsia="Times New Roman" w:hAnsi="Times New Roman" w:cs="Times New Roman"/>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num>
  <w:num w:numId="2">
    <w:abstractNumId w:val="3"/>
  </w:num>
  <w:num w:numId="3">
    <w:abstractNumId w:val="17"/>
  </w:num>
  <w:num w:numId="4">
    <w:abstractNumId w:val="14"/>
  </w:num>
  <w:num w:numId="5">
    <w:abstractNumId w:val="15"/>
  </w:num>
  <w:num w:numId="6">
    <w:abstractNumId w:val="18"/>
  </w:num>
  <w:num w:numId="7">
    <w:abstractNumId w:val="2"/>
  </w:num>
  <w:num w:numId="8">
    <w:abstractNumId w:val="11"/>
  </w:num>
  <w:num w:numId="9">
    <w:abstractNumId w:val="10"/>
  </w:num>
  <w:num w:numId="10">
    <w:abstractNumId w:val="1"/>
  </w:num>
  <w:num w:numId="11">
    <w:abstractNumId w:val="7"/>
  </w:num>
  <w:num w:numId="12">
    <w:abstractNumId w:val="6"/>
  </w:num>
  <w:num w:numId="13">
    <w:abstractNumId w:val="5"/>
  </w:num>
  <w:num w:numId="14">
    <w:abstractNumId w:val="4"/>
  </w:num>
  <w:num w:numId="15">
    <w:abstractNumId w:val="13"/>
  </w:num>
  <w:num w:numId="16">
    <w:abstractNumId w:val="0"/>
  </w:num>
  <w:num w:numId="17">
    <w:abstractNumId w:val="12"/>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693"/>
    <w:rsid w:val="0000048A"/>
    <w:rsid w:val="00006571"/>
    <w:rsid w:val="00020A8D"/>
    <w:rsid w:val="00022C82"/>
    <w:rsid w:val="00026F85"/>
    <w:rsid w:val="0002710A"/>
    <w:rsid w:val="0002753B"/>
    <w:rsid w:val="00031C10"/>
    <w:rsid w:val="0003347F"/>
    <w:rsid w:val="00054C05"/>
    <w:rsid w:val="0006316A"/>
    <w:rsid w:val="00070136"/>
    <w:rsid w:val="00071950"/>
    <w:rsid w:val="000720A9"/>
    <w:rsid w:val="000747F8"/>
    <w:rsid w:val="00082E3A"/>
    <w:rsid w:val="00093889"/>
    <w:rsid w:val="000A0C59"/>
    <w:rsid w:val="000B0CC0"/>
    <w:rsid w:val="000B4099"/>
    <w:rsid w:val="000B51B1"/>
    <w:rsid w:val="000B5F9B"/>
    <w:rsid w:val="000C2D36"/>
    <w:rsid w:val="000C3EFF"/>
    <w:rsid w:val="000C405C"/>
    <w:rsid w:val="000C5563"/>
    <w:rsid w:val="000D158C"/>
    <w:rsid w:val="000D20BB"/>
    <w:rsid w:val="000D20FE"/>
    <w:rsid w:val="000D6047"/>
    <w:rsid w:val="000D6776"/>
    <w:rsid w:val="000E4910"/>
    <w:rsid w:val="000E6331"/>
    <w:rsid w:val="000F154F"/>
    <w:rsid w:val="000F5A22"/>
    <w:rsid w:val="000F61DA"/>
    <w:rsid w:val="000F6A4E"/>
    <w:rsid w:val="000F7F22"/>
    <w:rsid w:val="001010CB"/>
    <w:rsid w:val="0010395E"/>
    <w:rsid w:val="001102D4"/>
    <w:rsid w:val="001150DE"/>
    <w:rsid w:val="0013348B"/>
    <w:rsid w:val="001354A5"/>
    <w:rsid w:val="001359F1"/>
    <w:rsid w:val="00137C31"/>
    <w:rsid w:val="001474C8"/>
    <w:rsid w:val="00147A3A"/>
    <w:rsid w:val="00152458"/>
    <w:rsid w:val="00152998"/>
    <w:rsid w:val="00155753"/>
    <w:rsid w:val="001575FB"/>
    <w:rsid w:val="00160997"/>
    <w:rsid w:val="001656F5"/>
    <w:rsid w:val="00170701"/>
    <w:rsid w:val="00171058"/>
    <w:rsid w:val="0018065B"/>
    <w:rsid w:val="001830DA"/>
    <w:rsid w:val="001A2547"/>
    <w:rsid w:val="001A5037"/>
    <w:rsid w:val="001A7926"/>
    <w:rsid w:val="001B2EAA"/>
    <w:rsid w:val="001B341E"/>
    <w:rsid w:val="001B59C3"/>
    <w:rsid w:val="001B60BD"/>
    <w:rsid w:val="001B6958"/>
    <w:rsid w:val="001B6C4C"/>
    <w:rsid w:val="001B721D"/>
    <w:rsid w:val="001C2FC9"/>
    <w:rsid w:val="001C40ED"/>
    <w:rsid w:val="001D017A"/>
    <w:rsid w:val="001D0C47"/>
    <w:rsid w:val="001D17A1"/>
    <w:rsid w:val="001D52E6"/>
    <w:rsid w:val="001E2BDF"/>
    <w:rsid w:val="001E547A"/>
    <w:rsid w:val="001F256C"/>
    <w:rsid w:val="001F2FF4"/>
    <w:rsid w:val="001F4F6E"/>
    <w:rsid w:val="002004AD"/>
    <w:rsid w:val="00201733"/>
    <w:rsid w:val="00203229"/>
    <w:rsid w:val="00205D08"/>
    <w:rsid w:val="002060DB"/>
    <w:rsid w:val="00206F8C"/>
    <w:rsid w:val="002075DE"/>
    <w:rsid w:val="002117C6"/>
    <w:rsid w:val="00211B41"/>
    <w:rsid w:val="00211E01"/>
    <w:rsid w:val="00215745"/>
    <w:rsid w:val="00217537"/>
    <w:rsid w:val="00220D05"/>
    <w:rsid w:val="00225820"/>
    <w:rsid w:val="00235A91"/>
    <w:rsid w:val="00236F70"/>
    <w:rsid w:val="00240255"/>
    <w:rsid w:val="0024112E"/>
    <w:rsid w:val="0024549A"/>
    <w:rsid w:val="0024610A"/>
    <w:rsid w:val="002462F0"/>
    <w:rsid w:val="00247CEB"/>
    <w:rsid w:val="00252BB8"/>
    <w:rsid w:val="00254DB0"/>
    <w:rsid w:val="00257638"/>
    <w:rsid w:val="002604F6"/>
    <w:rsid w:val="0026076D"/>
    <w:rsid w:val="00260C53"/>
    <w:rsid w:val="00265F20"/>
    <w:rsid w:val="00273F54"/>
    <w:rsid w:val="00277018"/>
    <w:rsid w:val="002778E7"/>
    <w:rsid w:val="00280A00"/>
    <w:rsid w:val="002A2ED0"/>
    <w:rsid w:val="002A36F7"/>
    <w:rsid w:val="002A504A"/>
    <w:rsid w:val="002A50F2"/>
    <w:rsid w:val="002B08F5"/>
    <w:rsid w:val="002B0DE9"/>
    <w:rsid w:val="002C0C15"/>
    <w:rsid w:val="002D2D95"/>
    <w:rsid w:val="002D62B5"/>
    <w:rsid w:val="002D6319"/>
    <w:rsid w:val="002D636D"/>
    <w:rsid w:val="002D65FD"/>
    <w:rsid w:val="002E2EB5"/>
    <w:rsid w:val="002E35E9"/>
    <w:rsid w:val="002E44A3"/>
    <w:rsid w:val="002E50A0"/>
    <w:rsid w:val="002E6A23"/>
    <w:rsid w:val="002F6C4D"/>
    <w:rsid w:val="003002B1"/>
    <w:rsid w:val="00301E04"/>
    <w:rsid w:val="0030245C"/>
    <w:rsid w:val="003029E2"/>
    <w:rsid w:val="00302AF5"/>
    <w:rsid w:val="0030330C"/>
    <w:rsid w:val="003065FC"/>
    <w:rsid w:val="00306967"/>
    <w:rsid w:val="0031278A"/>
    <w:rsid w:val="0031579B"/>
    <w:rsid w:val="00315C15"/>
    <w:rsid w:val="00317BC1"/>
    <w:rsid w:val="00325BCB"/>
    <w:rsid w:val="003276F0"/>
    <w:rsid w:val="00333439"/>
    <w:rsid w:val="003339B3"/>
    <w:rsid w:val="0033683F"/>
    <w:rsid w:val="0033796A"/>
    <w:rsid w:val="00344BE8"/>
    <w:rsid w:val="0035249F"/>
    <w:rsid w:val="00356B3A"/>
    <w:rsid w:val="0036504B"/>
    <w:rsid w:val="003671E7"/>
    <w:rsid w:val="00372C63"/>
    <w:rsid w:val="0037406B"/>
    <w:rsid w:val="00374280"/>
    <w:rsid w:val="0037456F"/>
    <w:rsid w:val="00381623"/>
    <w:rsid w:val="003820CF"/>
    <w:rsid w:val="00386E11"/>
    <w:rsid w:val="0038774C"/>
    <w:rsid w:val="00387FA1"/>
    <w:rsid w:val="003915C3"/>
    <w:rsid w:val="003915F3"/>
    <w:rsid w:val="003920EC"/>
    <w:rsid w:val="00397688"/>
    <w:rsid w:val="003A439A"/>
    <w:rsid w:val="003A7604"/>
    <w:rsid w:val="003A7B62"/>
    <w:rsid w:val="003B23BC"/>
    <w:rsid w:val="003B78DC"/>
    <w:rsid w:val="003C05EE"/>
    <w:rsid w:val="003C1394"/>
    <w:rsid w:val="003C2ACC"/>
    <w:rsid w:val="003C543B"/>
    <w:rsid w:val="003D11CC"/>
    <w:rsid w:val="003D5E00"/>
    <w:rsid w:val="003E239C"/>
    <w:rsid w:val="003E58B9"/>
    <w:rsid w:val="003E756D"/>
    <w:rsid w:val="003F2D35"/>
    <w:rsid w:val="003F332D"/>
    <w:rsid w:val="003F5069"/>
    <w:rsid w:val="004030C1"/>
    <w:rsid w:val="00403AE9"/>
    <w:rsid w:val="0040624B"/>
    <w:rsid w:val="0041027B"/>
    <w:rsid w:val="00414785"/>
    <w:rsid w:val="00415E07"/>
    <w:rsid w:val="00415E26"/>
    <w:rsid w:val="00422065"/>
    <w:rsid w:val="00424FC4"/>
    <w:rsid w:val="0043109E"/>
    <w:rsid w:val="00437A93"/>
    <w:rsid w:val="00445802"/>
    <w:rsid w:val="004502B9"/>
    <w:rsid w:val="00451B58"/>
    <w:rsid w:val="00454285"/>
    <w:rsid w:val="00454D9C"/>
    <w:rsid w:val="00462619"/>
    <w:rsid w:val="00464946"/>
    <w:rsid w:val="004703F4"/>
    <w:rsid w:val="00472497"/>
    <w:rsid w:val="004732D1"/>
    <w:rsid w:val="00476932"/>
    <w:rsid w:val="00484E91"/>
    <w:rsid w:val="00490FE8"/>
    <w:rsid w:val="004A11C2"/>
    <w:rsid w:val="004A19E4"/>
    <w:rsid w:val="004A430B"/>
    <w:rsid w:val="004A4DE1"/>
    <w:rsid w:val="004B28A4"/>
    <w:rsid w:val="004B3E05"/>
    <w:rsid w:val="004C3E55"/>
    <w:rsid w:val="004D2F81"/>
    <w:rsid w:val="004D79DA"/>
    <w:rsid w:val="004F03EA"/>
    <w:rsid w:val="004F07D2"/>
    <w:rsid w:val="004F0AFA"/>
    <w:rsid w:val="004F0D2E"/>
    <w:rsid w:val="004F6247"/>
    <w:rsid w:val="004F7F80"/>
    <w:rsid w:val="00503085"/>
    <w:rsid w:val="00504D2A"/>
    <w:rsid w:val="00507CC2"/>
    <w:rsid w:val="005110F2"/>
    <w:rsid w:val="005134C8"/>
    <w:rsid w:val="00515947"/>
    <w:rsid w:val="005211BD"/>
    <w:rsid w:val="00531A7E"/>
    <w:rsid w:val="00533003"/>
    <w:rsid w:val="00536D3B"/>
    <w:rsid w:val="005377A8"/>
    <w:rsid w:val="00543552"/>
    <w:rsid w:val="005446BF"/>
    <w:rsid w:val="00545786"/>
    <w:rsid w:val="00551A05"/>
    <w:rsid w:val="005616E7"/>
    <w:rsid w:val="005655A5"/>
    <w:rsid w:val="00567CDC"/>
    <w:rsid w:val="00570CD9"/>
    <w:rsid w:val="00572E0E"/>
    <w:rsid w:val="00574A86"/>
    <w:rsid w:val="0058043A"/>
    <w:rsid w:val="00581254"/>
    <w:rsid w:val="005852C7"/>
    <w:rsid w:val="00585DA3"/>
    <w:rsid w:val="00597994"/>
    <w:rsid w:val="00597E44"/>
    <w:rsid w:val="005A0EAF"/>
    <w:rsid w:val="005A4055"/>
    <w:rsid w:val="005A54FF"/>
    <w:rsid w:val="005A6200"/>
    <w:rsid w:val="005A7232"/>
    <w:rsid w:val="005B4F96"/>
    <w:rsid w:val="005C46AC"/>
    <w:rsid w:val="005C7F81"/>
    <w:rsid w:val="005D7910"/>
    <w:rsid w:val="005E4A0C"/>
    <w:rsid w:val="006019CA"/>
    <w:rsid w:val="006066C9"/>
    <w:rsid w:val="006075CB"/>
    <w:rsid w:val="006101E7"/>
    <w:rsid w:val="0061183A"/>
    <w:rsid w:val="00613D8D"/>
    <w:rsid w:val="0061548A"/>
    <w:rsid w:val="006206F4"/>
    <w:rsid w:val="006227C2"/>
    <w:rsid w:val="00627228"/>
    <w:rsid w:val="00627AC6"/>
    <w:rsid w:val="00635E0F"/>
    <w:rsid w:val="0063650A"/>
    <w:rsid w:val="0064359E"/>
    <w:rsid w:val="006606F2"/>
    <w:rsid w:val="006619CF"/>
    <w:rsid w:val="00662819"/>
    <w:rsid w:val="00662987"/>
    <w:rsid w:val="00663BAB"/>
    <w:rsid w:val="0067130A"/>
    <w:rsid w:val="00675222"/>
    <w:rsid w:val="0067673E"/>
    <w:rsid w:val="00676BDE"/>
    <w:rsid w:val="0068215E"/>
    <w:rsid w:val="006A0E8E"/>
    <w:rsid w:val="006B0043"/>
    <w:rsid w:val="006B0A35"/>
    <w:rsid w:val="006B3BD1"/>
    <w:rsid w:val="006B5163"/>
    <w:rsid w:val="006B51C4"/>
    <w:rsid w:val="006C5A44"/>
    <w:rsid w:val="006C77C3"/>
    <w:rsid w:val="006D0A7C"/>
    <w:rsid w:val="006D0E3F"/>
    <w:rsid w:val="006D5DA1"/>
    <w:rsid w:val="006E07EE"/>
    <w:rsid w:val="006E345B"/>
    <w:rsid w:val="006E3AE6"/>
    <w:rsid w:val="006F1D51"/>
    <w:rsid w:val="006F513D"/>
    <w:rsid w:val="00702D28"/>
    <w:rsid w:val="00707B7E"/>
    <w:rsid w:val="00707D1B"/>
    <w:rsid w:val="00710ABF"/>
    <w:rsid w:val="00711257"/>
    <w:rsid w:val="00714D18"/>
    <w:rsid w:val="00715FA2"/>
    <w:rsid w:val="007166D5"/>
    <w:rsid w:val="00725B27"/>
    <w:rsid w:val="00730B47"/>
    <w:rsid w:val="00732749"/>
    <w:rsid w:val="007340EA"/>
    <w:rsid w:val="00744FD6"/>
    <w:rsid w:val="00754153"/>
    <w:rsid w:val="00757454"/>
    <w:rsid w:val="00760F50"/>
    <w:rsid w:val="00762861"/>
    <w:rsid w:val="00764E48"/>
    <w:rsid w:val="007716D6"/>
    <w:rsid w:val="00777BBF"/>
    <w:rsid w:val="007843E3"/>
    <w:rsid w:val="00787C63"/>
    <w:rsid w:val="0079624F"/>
    <w:rsid w:val="007A6C55"/>
    <w:rsid w:val="007B0862"/>
    <w:rsid w:val="007B52FE"/>
    <w:rsid w:val="007C18E9"/>
    <w:rsid w:val="007C2726"/>
    <w:rsid w:val="007C3603"/>
    <w:rsid w:val="007C7CEB"/>
    <w:rsid w:val="007D294C"/>
    <w:rsid w:val="007D5A2F"/>
    <w:rsid w:val="007D7AD3"/>
    <w:rsid w:val="007E07E5"/>
    <w:rsid w:val="007E108E"/>
    <w:rsid w:val="007E7FDE"/>
    <w:rsid w:val="007F0057"/>
    <w:rsid w:val="007F3582"/>
    <w:rsid w:val="007F35FF"/>
    <w:rsid w:val="00801B2A"/>
    <w:rsid w:val="00810B0C"/>
    <w:rsid w:val="00821182"/>
    <w:rsid w:val="008224C6"/>
    <w:rsid w:val="00831ECA"/>
    <w:rsid w:val="008529BE"/>
    <w:rsid w:val="00856AEE"/>
    <w:rsid w:val="00857F5B"/>
    <w:rsid w:val="00862836"/>
    <w:rsid w:val="00863E36"/>
    <w:rsid w:val="00872A0B"/>
    <w:rsid w:val="00873000"/>
    <w:rsid w:val="00876064"/>
    <w:rsid w:val="00881DD7"/>
    <w:rsid w:val="00883808"/>
    <w:rsid w:val="0088469A"/>
    <w:rsid w:val="008922C2"/>
    <w:rsid w:val="008925FE"/>
    <w:rsid w:val="00892BD0"/>
    <w:rsid w:val="0089422B"/>
    <w:rsid w:val="00894F61"/>
    <w:rsid w:val="008A01BA"/>
    <w:rsid w:val="008A4D8E"/>
    <w:rsid w:val="008A6D96"/>
    <w:rsid w:val="008B077D"/>
    <w:rsid w:val="008B3BBB"/>
    <w:rsid w:val="008C138F"/>
    <w:rsid w:val="008C4765"/>
    <w:rsid w:val="008C66D6"/>
    <w:rsid w:val="008D1066"/>
    <w:rsid w:val="008D1425"/>
    <w:rsid w:val="008D5D67"/>
    <w:rsid w:val="008D7FFC"/>
    <w:rsid w:val="008E1D81"/>
    <w:rsid w:val="008E42BB"/>
    <w:rsid w:val="008F3A9E"/>
    <w:rsid w:val="0090027A"/>
    <w:rsid w:val="00900A45"/>
    <w:rsid w:val="00901889"/>
    <w:rsid w:val="00903F68"/>
    <w:rsid w:val="009179A6"/>
    <w:rsid w:val="00920B9C"/>
    <w:rsid w:val="00921E3C"/>
    <w:rsid w:val="00922071"/>
    <w:rsid w:val="00923C8B"/>
    <w:rsid w:val="00934063"/>
    <w:rsid w:val="00934C17"/>
    <w:rsid w:val="00934CB7"/>
    <w:rsid w:val="0093508F"/>
    <w:rsid w:val="00936C07"/>
    <w:rsid w:val="00940827"/>
    <w:rsid w:val="0094488F"/>
    <w:rsid w:val="0094685F"/>
    <w:rsid w:val="00947F34"/>
    <w:rsid w:val="00950621"/>
    <w:rsid w:val="009615DD"/>
    <w:rsid w:val="00962693"/>
    <w:rsid w:val="009639AA"/>
    <w:rsid w:val="00972225"/>
    <w:rsid w:val="00973974"/>
    <w:rsid w:val="00973DB4"/>
    <w:rsid w:val="009757A4"/>
    <w:rsid w:val="0097748E"/>
    <w:rsid w:val="00977492"/>
    <w:rsid w:val="00985296"/>
    <w:rsid w:val="00986E37"/>
    <w:rsid w:val="0098715C"/>
    <w:rsid w:val="009941A6"/>
    <w:rsid w:val="00994ACF"/>
    <w:rsid w:val="00995358"/>
    <w:rsid w:val="00995C7E"/>
    <w:rsid w:val="00996D57"/>
    <w:rsid w:val="009A19D5"/>
    <w:rsid w:val="009A4F9B"/>
    <w:rsid w:val="009A5255"/>
    <w:rsid w:val="009A551A"/>
    <w:rsid w:val="009A6E7C"/>
    <w:rsid w:val="009B34CC"/>
    <w:rsid w:val="009C1650"/>
    <w:rsid w:val="009C21AE"/>
    <w:rsid w:val="009C2F18"/>
    <w:rsid w:val="009C3495"/>
    <w:rsid w:val="009C5320"/>
    <w:rsid w:val="009C70A3"/>
    <w:rsid w:val="009D1736"/>
    <w:rsid w:val="009D2DCF"/>
    <w:rsid w:val="009D75D9"/>
    <w:rsid w:val="009E1BAF"/>
    <w:rsid w:val="009E6A62"/>
    <w:rsid w:val="009E7763"/>
    <w:rsid w:val="009F2DE0"/>
    <w:rsid w:val="00A00594"/>
    <w:rsid w:val="00A066A9"/>
    <w:rsid w:val="00A06843"/>
    <w:rsid w:val="00A14320"/>
    <w:rsid w:val="00A1684F"/>
    <w:rsid w:val="00A172AA"/>
    <w:rsid w:val="00A2147E"/>
    <w:rsid w:val="00A2224C"/>
    <w:rsid w:val="00A30CA9"/>
    <w:rsid w:val="00A31077"/>
    <w:rsid w:val="00A319FC"/>
    <w:rsid w:val="00A341F6"/>
    <w:rsid w:val="00A4519A"/>
    <w:rsid w:val="00A5378C"/>
    <w:rsid w:val="00A54837"/>
    <w:rsid w:val="00A552DF"/>
    <w:rsid w:val="00A555A8"/>
    <w:rsid w:val="00A559F7"/>
    <w:rsid w:val="00A56D04"/>
    <w:rsid w:val="00A56F19"/>
    <w:rsid w:val="00A61A6A"/>
    <w:rsid w:val="00A76BF9"/>
    <w:rsid w:val="00A775A9"/>
    <w:rsid w:val="00A77B18"/>
    <w:rsid w:val="00A91E84"/>
    <w:rsid w:val="00A97519"/>
    <w:rsid w:val="00AA7965"/>
    <w:rsid w:val="00AB6D31"/>
    <w:rsid w:val="00AB715D"/>
    <w:rsid w:val="00AC2664"/>
    <w:rsid w:val="00AC500C"/>
    <w:rsid w:val="00AC5EF3"/>
    <w:rsid w:val="00AD0318"/>
    <w:rsid w:val="00AD0C91"/>
    <w:rsid w:val="00AD3822"/>
    <w:rsid w:val="00AD3B02"/>
    <w:rsid w:val="00AD40E5"/>
    <w:rsid w:val="00AE1333"/>
    <w:rsid w:val="00AE15D6"/>
    <w:rsid w:val="00AE673A"/>
    <w:rsid w:val="00AE7E2A"/>
    <w:rsid w:val="00AF211A"/>
    <w:rsid w:val="00B02FBB"/>
    <w:rsid w:val="00B037EF"/>
    <w:rsid w:val="00B04B1A"/>
    <w:rsid w:val="00B12AB4"/>
    <w:rsid w:val="00B147A9"/>
    <w:rsid w:val="00B14800"/>
    <w:rsid w:val="00B14CFD"/>
    <w:rsid w:val="00B16208"/>
    <w:rsid w:val="00B26145"/>
    <w:rsid w:val="00B541CA"/>
    <w:rsid w:val="00B56FA9"/>
    <w:rsid w:val="00B640D5"/>
    <w:rsid w:val="00B64754"/>
    <w:rsid w:val="00B719B5"/>
    <w:rsid w:val="00B8165A"/>
    <w:rsid w:val="00B93B71"/>
    <w:rsid w:val="00B957C0"/>
    <w:rsid w:val="00BB03F8"/>
    <w:rsid w:val="00BB180E"/>
    <w:rsid w:val="00BB1B0D"/>
    <w:rsid w:val="00BB7919"/>
    <w:rsid w:val="00BE00AC"/>
    <w:rsid w:val="00BE295C"/>
    <w:rsid w:val="00BE386A"/>
    <w:rsid w:val="00BE4324"/>
    <w:rsid w:val="00BE6510"/>
    <w:rsid w:val="00BE6A59"/>
    <w:rsid w:val="00BF2BF6"/>
    <w:rsid w:val="00BF308F"/>
    <w:rsid w:val="00BF4DAB"/>
    <w:rsid w:val="00BF765F"/>
    <w:rsid w:val="00C00AAF"/>
    <w:rsid w:val="00C00EEE"/>
    <w:rsid w:val="00C034E1"/>
    <w:rsid w:val="00C03C76"/>
    <w:rsid w:val="00C03EDC"/>
    <w:rsid w:val="00C06F83"/>
    <w:rsid w:val="00C1288C"/>
    <w:rsid w:val="00C146F8"/>
    <w:rsid w:val="00C15421"/>
    <w:rsid w:val="00C16F9F"/>
    <w:rsid w:val="00C2711A"/>
    <w:rsid w:val="00C30BCC"/>
    <w:rsid w:val="00C319FC"/>
    <w:rsid w:val="00C32934"/>
    <w:rsid w:val="00C36612"/>
    <w:rsid w:val="00C376E2"/>
    <w:rsid w:val="00C4016D"/>
    <w:rsid w:val="00C40838"/>
    <w:rsid w:val="00C41A2B"/>
    <w:rsid w:val="00C41EEF"/>
    <w:rsid w:val="00C42F49"/>
    <w:rsid w:val="00C434DF"/>
    <w:rsid w:val="00C53D30"/>
    <w:rsid w:val="00C61D43"/>
    <w:rsid w:val="00C62A74"/>
    <w:rsid w:val="00C70792"/>
    <w:rsid w:val="00C80AB0"/>
    <w:rsid w:val="00C83A31"/>
    <w:rsid w:val="00C87FD7"/>
    <w:rsid w:val="00C95FDB"/>
    <w:rsid w:val="00CA5BBB"/>
    <w:rsid w:val="00CB14FF"/>
    <w:rsid w:val="00CB28AF"/>
    <w:rsid w:val="00CC164D"/>
    <w:rsid w:val="00CC40F2"/>
    <w:rsid w:val="00CC41A3"/>
    <w:rsid w:val="00CC67E6"/>
    <w:rsid w:val="00CD2733"/>
    <w:rsid w:val="00CD2A8C"/>
    <w:rsid w:val="00CE2D56"/>
    <w:rsid w:val="00CE30B2"/>
    <w:rsid w:val="00CF1961"/>
    <w:rsid w:val="00D1367D"/>
    <w:rsid w:val="00D13A70"/>
    <w:rsid w:val="00D140FC"/>
    <w:rsid w:val="00D15A23"/>
    <w:rsid w:val="00D16437"/>
    <w:rsid w:val="00D1747B"/>
    <w:rsid w:val="00D20F0C"/>
    <w:rsid w:val="00D21569"/>
    <w:rsid w:val="00D220EF"/>
    <w:rsid w:val="00D2736A"/>
    <w:rsid w:val="00D34E79"/>
    <w:rsid w:val="00D37B88"/>
    <w:rsid w:val="00D41C9B"/>
    <w:rsid w:val="00D4350B"/>
    <w:rsid w:val="00D46804"/>
    <w:rsid w:val="00D46F04"/>
    <w:rsid w:val="00D47759"/>
    <w:rsid w:val="00D51EDB"/>
    <w:rsid w:val="00D5456C"/>
    <w:rsid w:val="00D55AA2"/>
    <w:rsid w:val="00D55B4D"/>
    <w:rsid w:val="00D56E8C"/>
    <w:rsid w:val="00D64A04"/>
    <w:rsid w:val="00D74ACB"/>
    <w:rsid w:val="00D81B87"/>
    <w:rsid w:val="00D82395"/>
    <w:rsid w:val="00D82C56"/>
    <w:rsid w:val="00D84A9B"/>
    <w:rsid w:val="00D94777"/>
    <w:rsid w:val="00D96E2E"/>
    <w:rsid w:val="00D972B9"/>
    <w:rsid w:val="00D9752A"/>
    <w:rsid w:val="00D97F37"/>
    <w:rsid w:val="00DB366A"/>
    <w:rsid w:val="00DB7D2A"/>
    <w:rsid w:val="00DC2012"/>
    <w:rsid w:val="00DC26B6"/>
    <w:rsid w:val="00DC37D7"/>
    <w:rsid w:val="00DC692A"/>
    <w:rsid w:val="00DD1D1C"/>
    <w:rsid w:val="00DD3FCA"/>
    <w:rsid w:val="00DE5095"/>
    <w:rsid w:val="00DF07C8"/>
    <w:rsid w:val="00DF0DA1"/>
    <w:rsid w:val="00DF6398"/>
    <w:rsid w:val="00DF72BE"/>
    <w:rsid w:val="00E11D18"/>
    <w:rsid w:val="00E164E4"/>
    <w:rsid w:val="00E21730"/>
    <w:rsid w:val="00E21892"/>
    <w:rsid w:val="00E2575C"/>
    <w:rsid w:val="00E260D4"/>
    <w:rsid w:val="00E36791"/>
    <w:rsid w:val="00E45EC6"/>
    <w:rsid w:val="00E464C6"/>
    <w:rsid w:val="00E52C81"/>
    <w:rsid w:val="00E605E2"/>
    <w:rsid w:val="00E60BDE"/>
    <w:rsid w:val="00E6533B"/>
    <w:rsid w:val="00E670CA"/>
    <w:rsid w:val="00E72BF1"/>
    <w:rsid w:val="00E77648"/>
    <w:rsid w:val="00E8210B"/>
    <w:rsid w:val="00E8476E"/>
    <w:rsid w:val="00EA3002"/>
    <w:rsid w:val="00EA36F3"/>
    <w:rsid w:val="00EA523B"/>
    <w:rsid w:val="00EA7A69"/>
    <w:rsid w:val="00EB62B7"/>
    <w:rsid w:val="00EB72E7"/>
    <w:rsid w:val="00EC13A6"/>
    <w:rsid w:val="00EC59E7"/>
    <w:rsid w:val="00EC732E"/>
    <w:rsid w:val="00ED0931"/>
    <w:rsid w:val="00ED0F73"/>
    <w:rsid w:val="00ED7768"/>
    <w:rsid w:val="00EE2627"/>
    <w:rsid w:val="00F00277"/>
    <w:rsid w:val="00F0122F"/>
    <w:rsid w:val="00F03BF4"/>
    <w:rsid w:val="00F0475D"/>
    <w:rsid w:val="00F1356A"/>
    <w:rsid w:val="00F141F2"/>
    <w:rsid w:val="00F17C2D"/>
    <w:rsid w:val="00F245E8"/>
    <w:rsid w:val="00F25C01"/>
    <w:rsid w:val="00F30ECA"/>
    <w:rsid w:val="00F31C1E"/>
    <w:rsid w:val="00F329A0"/>
    <w:rsid w:val="00F332FF"/>
    <w:rsid w:val="00F3753D"/>
    <w:rsid w:val="00F37F40"/>
    <w:rsid w:val="00F4019B"/>
    <w:rsid w:val="00F516F2"/>
    <w:rsid w:val="00F56E7D"/>
    <w:rsid w:val="00F64A08"/>
    <w:rsid w:val="00F64ECA"/>
    <w:rsid w:val="00F64ECE"/>
    <w:rsid w:val="00F71622"/>
    <w:rsid w:val="00F83813"/>
    <w:rsid w:val="00FA0109"/>
    <w:rsid w:val="00FC2315"/>
    <w:rsid w:val="00FC627F"/>
    <w:rsid w:val="00FD1259"/>
    <w:rsid w:val="00FD45AF"/>
    <w:rsid w:val="00FD54A3"/>
    <w:rsid w:val="00FD66CC"/>
    <w:rsid w:val="00FD7766"/>
    <w:rsid w:val="00FF0B89"/>
    <w:rsid w:val="00FF131C"/>
    <w:rsid w:val="00FF2F50"/>
    <w:rsid w:val="00FF3F5F"/>
    <w:rsid w:val="00FF5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83AAA5"/>
  <w15:docId w15:val="{613AE545-3877-4ACB-ACE7-B0B63C4AD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2693"/>
    <w:rPr>
      <w:sz w:val="24"/>
      <w:szCs w:val="24"/>
    </w:rPr>
  </w:style>
  <w:style w:type="paragraph" w:styleId="1">
    <w:name w:val="heading 1"/>
    <w:basedOn w:val="a0"/>
    <w:next w:val="a0"/>
    <w:link w:val="10"/>
    <w:qFormat/>
    <w:rsid w:val="00A066A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0"/>
    <w:link w:val="30"/>
    <w:uiPriority w:val="9"/>
    <w:qFormat/>
    <w:rsid w:val="000C5563"/>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s0">
    <w:name w:val="s0"/>
    <w:rsid w:val="00962693"/>
    <w:rPr>
      <w:rFonts w:ascii="Times New Roman" w:hAnsi="Times New Roman" w:cs="Times New Roman" w:hint="default"/>
      <w:b w:val="0"/>
      <w:bCs w:val="0"/>
      <w:i w:val="0"/>
      <w:iCs w:val="0"/>
      <w:strike w:val="0"/>
      <w:dstrike w:val="0"/>
      <w:color w:val="000000"/>
      <w:sz w:val="20"/>
      <w:szCs w:val="20"/>
      <w:u w:val="none"/>
      <w:effect w:val="none"/>
    </w:rPr>
  </w:style>
  <w:style w:type="character" w:styleId="a4">
    <w:name w:val="Hyperlink"/>
    <w:uiPriority w:val="99"/>
    <w:rsid w:val="00962693"/>
    <w:rPr>
      <w:rFonts w:ascii="Times New Roman" w:hAnsi="Times New Roman" w:cs="Times New Roman" w:hint="default"/>
      <w:color w:val="333399"/>
      <w:u w:val="single"/>
    </w:rPr>
  </w:style>
  <w:style w:type="character" w:customStyle="1" w:styleId="s1">
    <w:name w:val="s1"/>
    <w:rsid w:val="00962693"/>
    <w:rPr>
      <w:rFonts w:ascii="Times New Roman" w:hAnsi="Times New Roman" w:cs="Times New Roman" w:hint="default"/>
      <w:b/>
      <w:bCs/>
      <w:i w:val="0"/>
      <w:iCs w:val="0"/>
      <w:strike w:val="0"/>
      <w:dstrike w:val="0"/>
      <w:color w:val="000000"/>
      <w:sz w:val="24"/>
      <w:szCs w:val="24"/>
      <w:u w:val="none"/>
      <w:effect w:val="none"/>
    </w:rPr>
  </w:style>
  <w:style w:type="paragraph" w:styleId="a5">
    <w:name w:val="Balloon Text"/>
    <w:basedOn w:val="a0"/>
    <w:link w:val="a6"/>
    <w:rsid w:val="0037456F"/>
    <w:rPr>
      <w:rFonts w:ascii="Tahoma" w:hAnsi="Tahoma" w:cs="Tahoma"/>
      <w:sz w:val="16"/>
      <w:szCs w:val="16"/>
    </w:rPr>
  </w:style>
  <w:style w:type="character" w:customStyle="1" w:styleId="a6">
    <w:name w:val="Текст выноски Знак"/>
    <w:basedOn w:val="a1"/>
    <w:link w:val="a5"/>
    <w:rsid w:val="0037456F"/>
    <w:rPr>
      <w:rFonts w:ascii="Tahoma" w:hAnsi="Tahoma" w:cs="Tahoma"/>
      <w:sz w:val="16"/>
      <w:szCs w:val="16"/>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0"/>
    <w:link w:val="a8"/>
    <w:uiPriority w:val="99"/>
    <w:unhideWhenUsed/>
    <w:qFormat/>
    <w:rsid w:val="00950621"/>
    <w:pPr>
      <w:spacing w:before="100" w:beforeAutospacing="1" w:after="100" w:afterAutospacing="1"/>
    </w:pPr>
  </w:style>
  <w:style w:type="paragraph" w:customStyle="1" w:styleId="Iauiue">
    <w:name w:val="Iau?iue"/>
    <w:rsid w:val="001474C8"/>
    <w:pPr>
      <w:widowControl w:val="0"/>
    </w:pPr>
  </w:style>
  <w:style w:type="paragraph" w:styleId="a9">
    <w:name w:val="Body Text"/>
    <w:basedOn w:val="a0"/>
    <w:link w:val="aa"/>
    <w:rsid w:val="001474C8"/>
    <w:pPr>
      <w:tabs>
        <w:tab w:val="left" w:pos="0"/>
      </w:tabs>
      <w:jc w:val="both"/>
    </w:pPr>
    <w:rPr>
      <w:sz w:val="28"/>
      <w:szCs w:val="20"/>
    </w:rPr>
  </w:style>
  <w:style w:type="character" w:customStyle="1" w:styleId="aa">
    <w:name w:val="Основной текст Знак"/>
    <w:basedOn w:val="a1"/>
    <w:link w:val="a9"/>
    <w:rsid w:val="001474C8"/>
    <w:rPr>
      <w:sz w:val="28"/>
    </w:rPr>
  </w:style>
  <w:style w:type="paragraph" w:styleId="ab">
    <w:name w:val="List Paragraph"/>
    <w:basedOn w:val="a0"/>
    <w:uiPriority w:val="34"/>
    <w:qFormat/>
    <w:rsid w:val="001474C8"/>
    <w:pPr>
      <w:ind w:left="720"/>
      <w:contextualSpacing/>
    </w:pPr>
  </w:style>
  <w:style w:type="character" w:customStyle="1" w:styleId="30">
    <w:name w:val="Заголовок 3 Знак"/>
    <w:basedOn w:val="a1"/>
    <w:link w:val="3"/>
    <w:uiPriority w:val="9"/>
    <w:rsid w:val="000C5563"/>
    <w:rPr>
      <w:b/>
      <w:bCs/>
      <w:sz w:val="27"/>
      <w:szCs w:val="27"/>
    </w:rPr>
  </w:style>
  <w:style w:type="character" w:customStyle="1" w:styleId="apple-converted-space">
    <w:name w:val="apple-converted-space"/>
    <w:basedOn w:val="a1"/>
    <w:rsid w:val="000C5563"/>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locked/>
    <w:rsid w:val="000C5563"/>
    <w:rPr>
      <w:sz w:val="24"/>
      <w:szCs w:val="24"/>
    </w:rPr>
  </w:style>
  <w:style w:type="paragraph" w:styleId="ac">
    <w:name w:val="header"/>
    <w:basedOn w:val="a0"/>
    <w:link w:val="ad"/>
    <w:uiPriority w:val="99"/>
    <w:unhideWhenUsed/>
    <w:rsid w:val="000C5563"/>
    <w:pPr>
      <w:tabs>
        <w:tab w:val="center" w:pos="4677"/>
        <w:tab w:val="right" w:pos="9355"/>
      </w:tabs>
    </w:pPr>
    <w:rPr>
      <w:color w:val="000000"/>
    </w:rPr>
  </w:style>
  <w:style w:type="character" w:customStyle="1" w:styleId="ad">
    <w:name w:val="Верхний колонтитул Знак"/>
    <w:basedOn w:val="a1"/>
    <w:link w:val="ac"/>
    <w:uiPriority w:val="99"/>
    <w:rsid w:val="000C5563"/>
    <w:rPr>
      <w:color w:val="000000"/>
      <w:sz w:val="24"/>
      <w:szCs w:val="24"/>
    </w:rPr>
  </w:style>
  <w:style w:type="table" w:styleId="ae">
    <w:name w:val="Table Grid"/>
    <w:basedOn w:val="a2"/>
    <w:uiPriority w:val="59"/>
    <w:rsid w:val="000C5563"/>
    <w:pPr>
      <w:ind w:left="113" w:right="113"/>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татья"/>
    <w:basedOn w:val="a0"/>
    <w:link w:val="af"/>
    <w:rsid w:val="000C5563"/>
    <w:pPr>
      <w:widowControl w:val="0"/>
      <w:numPr>
        <w:numId w:val="6"/>
      </w:numPr>
      <w:tabs>
        <w:tab w:val="left" w:pos="0"/>
        <w:tab w:val="left" w:pos="993"/>
      </w:tabs>
      <w:adjustRightInd w:val="0"/>
      <w:jc w:val="both"/>
    </w:pPr>
    <w:rPr>
      <w:rFonts w:ascii="Arial" w:hAnsi="Arial"/>
    </w:rPr>
  </w:style>
  <w:style w:type="paragraph" w:customStyle="1" w:styleId="j15">
    <w:name w:val="j15"/>
    <w:basedOn w:val="a0"/>
    <w:rsid w:val="000C5563"/>
    <w:pPr>
      <w:spacing w:before="100" w:beforeAutospacing="1" w:after="100" w:afterAutospacing="1"/>
    </w:pPr>
  </w:style>
  <w:style w:type="paragraph" w:customStyle="1" w:styleId="j16">
    <w:name w:val="j16"/>
    <w:basedOn w:val="a0"/>
    <w:rsid w:val="000C5563"/>
    <w:pPr>
      <w:spacing w:before="100" w:beforeAutospacing="1" w:after="100" w:afterAutospacing="1"/>
    </w:pPr>
  </w:style>
  <w:style w:type="paragraph" w:customStyle="1" w:styleId="j13">
    <w:name w:val="j13"/>
    <w:basedOn w:val="a0"/>
    <w:rsid w:val="000C5563"/>
    <w:pPr>
      <w:spacing w:before="100" w:beforeAutospacing="1" w:after="100" w:afterAutospacing="1"/>
    </w:pPr>
  </w:style>
  <w:style w:type="character" w:customStyle="1" w:styleId="af">
    <w:name w:val="Статья Знак"/>
    <w:link w:val="a"/>
    <w:rsid w:val="000C5563"/>
    <w:rPr>
      <w:rFonts w:ascii="Arial" w:hAnsi="Arial" w:cs="Arial"/>
      <w:sz w:val="24"/>
      <w:szCs w:val="24"/>
    </w:rPr>
  </w:style>
  <w:style w:type="paragraph" w:styleId="af0">
    <w:name w:val="No Spacing"/>
    <w:link w:val="af1"/>
    <w:uiPriority w:val="1"/>
    <w:qFormat/>
    <w:rsid w:val="00D34E79"/>
    <w:rPr>
      <w:rFonts w:ascii="Calibri" w:eastAsia="Calibri" w:hAnsi="Calibri"/>
      <w:sz w:val="22"/>
      <w:szCs w:val="22"/>
      <w:lang w:eastAsia="en-US"/>
    </w:rPr>
  </w:style>
  <w:style w:type="paragraph" w:styleId="af2">
    <w:name w:val="footer"/>
    <w:basedOn w:val="a0"/>
    <w:link w:val="af3"/>
    <w:rsid w:val="003B23BC"/>
    <w:pPr>
      <w:tabs>
        <w:tab w:val="center" w:pos="4677"/>
        <w:tab w:val="right" w:pos="9355"/>
      </w:tabs>
    </w:pPr>
  </w:style>
  <w:style w:type="character" w:customStyle="1" w:styleId="af3">
    <w:name w:val="Нижний колонтитул Знак"/>
    <w:basedOn w:val="a1"/>
    <w:link w:val="af2"/>
    <w:rsid w:val="003B23BC"/>
    <w:rPr>
      <w:sz w:val="24"/>
      <w:szCs w:val="24"/>
    </w:rPr>
  </w:style>
  <w:style w:type="character" w:customStyle="1" w:styleId="Default">
    <w:name w:val="Default Знак"/>
    <w:link w:val="Default0"/>
    <w:locked/>
    <w:rsid w:val="0098715C"/>
    <w:rPr>
      <w:color w:val="000000"/>
      <w:sz w:val="24"/>
      <w:szCs w:val="24"/>
    </w:rPr>
  </w:style>
  <w:style w:type="paragraph" w:customStyle="1" w:styleId="Default0">
    <w:name w:val="Default"/>
    <w:link w:val="Default"/>
    <w:rsid w:val="0098715C"/>
    <w:pPr>
      <w:autoSpaceDE w:val="0"/>
      <w:autoSpaceDN w:val="0"/>
      <w:adjustRightInd w:val="0"/>
    </w:pPr>
    <w:rPr>
      <w:color w:val="000000"/>
      <w:sz w:val="24"/>
      <w:szCs w:val="24"/>
    </w:rPr>
  </w:style>
  <w:style w:type="character" w:customStyle="1" w:styleId="af1">
    <w:name w:val="Без интервала Знак"/>
    <w:link w:val="af0"/>
    <w:uiPriority w:val="1"/>
    <w:locked/>
    <w:rsid w:val="0024112E"/>
    <w:rPr>
      <w:rFonts w:ascii="Calibri" w:eastAsia="Calibri" w:hAnsi="Calibri"/>
      <w:sz w:val="22"/>
      <w:szCs w:val="22"/>
      <w:lang w:eastAsia="en-US"/>
    </w:rPr>
  </w:style>
  <w:style w:type="paragraph" w:customStyle="1" w:styleId="pr">
    <w:name w:val="pr"/>
    <w:basedOn w:val="a0"/>
    <w:rsid w:val="00C87FD7"/>
    <w:pPr>
      <w:spacing w:before="100" w:beforeAutospacing="1" w:after="100" w:afterAutospacing="1"/>
    </w:pPr>
  </w:style>
  <w:style w:type="character" w:customStyle="1" w:styleId="s2">
    <w:name w:val="s2"/>
    <w:basedOn w:val="a1"/>
    <w:rsid w:val="00C87FD7"/>
  </w:style>
  <w:style w:type="paragraph" w:customStyle="1" w:styleId="pj">
    <w:name w:val="pj"/>
    <w:basedOn w:val="a0"/>
    <w:rsid w:val="00C87FD7"/>
    <w:pPr>
      <w:spacing w:before="100" w:beforeAutospacing="1" w:after="100" w:afterAutospacing="1"/>
    </w:pPr>
  </w:style>
  <w:style w:type="paragraph" w:customStyle="1" w:styleId="pc">
    <w:name w:val="pc"/>
    <w:basedOn w:val="a0"/>
    <w:rsid w:val="00C87FD7"/>
    <w:pPr>
      <w:spacing w:before="100" w:beforeAutospacing="1" w:after="100" w:afterAutospacing="1"/>
    </w:pPr>
  </w:style>
  <w:style w:type="paragraph" w:customStyle="1" w:styleId="pji">
    <w:name w:val="pji"/>
    <w:basedOn w:val="a0"/>
    <w:rsid w:val="00C87FD7"/>
    <w:pPr>
      <w:spacing w:before="100" w:beforeAutospacing="1" w:after="100" w:afterAutospacing="1"/>
    </w:pPr>
  </w:style>
  <w:style w:type="paragraph" w:customStyle="1" w:styleId="p">
    <w:name w:val="p"/>
    <w:basedOn w:val="a0"/>
    <w:rsid w:val="00E21730"/>
    <w:pPr>
      <w:spacing w:before="100" w:beforeAutospacing="1" w:after="100" w:afterAutospacing="1"/>
    </w:pPr>
  </w:style>
  <w:style w:type="character" w:customStyle="1" w:styleId="10">
    <w:name w:val="Заголовок 1 Знак"/>
    <w:basedOn w:val="a1"/>
    <w:link w:val="1"/>
    <w:rsid w:val="00A066A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8944">
      <w:bodyDiv w:val="1"/>
      <w:marLeft w:val="0"/>
      <w:marRight w:val="0"/>
      <w:marTop w:val="0"/>
      <w:marBottom w:val="0"/>
      <w:divBdr>
        <w:top w:val="none" w:sz="0" w:space="0" w:color="auto"/>
        <w:left w:val="none" w:sz="0" w:space="0" w:color="auto"/>
        <w:bottom w:val="none" w:sz="0" w:space="0" w:color="auto"/>
        <w:right w:val="none" w:sz="0" w:space="0" w:color="auto"/>
      </w:divBdr>
    </w:div>
    <w:div w:id="106118854">
      <w:bodyDiv w:val="1"/>
      <w:marLeft w:val="0"/>
      <w:marRight w:val="0"/>
      <w:marTop w:val="0"/>
      <w:marBottom w:val="0"/>
      <w:divBdr>
        <w:top w:val="none" w:sz="0" w:space="0" w:color="auto"/>
        <w:left w:val="none" w:sz="0" w:space="0" w:color="auto"/>
        <w:bottom w:val="none" w:sz="0" w:space="0" w:color="auto"/>
        <w:right w:val="none" w:sz="0" w:space="0" w:color="auto"/>
      </w:divBdr>
    </w:div>
    <w:div w:id="141433897">
      <w:bodyDiv w:val="1"/>
      <w:marLeft w:val="0"/>
      <w:marRight w:val="0"/>
      <w:marTop w:val="0"/>
      <w:marBottom w:val="0"/>
      <w:divBdr>
        <w:top w:val="none" w:sz="0" w:space="0" w:color="auto"/>
        <w:left w:val="none" w:sz="0" w:space="0" w:color="auto"/>
        <w:bottom w:val="none" w:sz="0" w:space="0" w:color="auto"/>
        <w:right w:val="none" w:sz="0" w:space="0" w:color="auto"/>
      </w:divBdr>
    </w:div>
    <w:div w:id="190459948">
      <w:bodyDiv w:val="1"/>
      <w:marLeft w:val="0"/>
      <w:marRight w:val="0"/>
      <w:marTop w:val="0"/>
      <w:marBottom w:val="0"/>
      <w:divBdr>
        <w:top w:val="none" w:sz="0" w:space="0" w:color="auto"/>
        <w:left w:val="none" w:sz="0" w:space="0" w:color="auto"/>
        <w:bottom w:val="none" w:sz="0" w:space="0" w:color="auto"/>
        <w:right w:val="none" w:sz="0" w:space="0" w:color="auto"/>
      </w:divBdr>
    </w:div>
    <w:div w:id="220093398">
      <w:bodyDiv w:val="1"/>
      <w:marLeft w:val="0"/>
      <w:marRight w:val="0"/>
      <w:marTop w:val="0"/>
      <w:marBottom w:val="0"/>
      <w:divBdr>
        <w:top w:val="none" w:sz="0" w:space="0" w:color="auto"/>
        <w:left w:val="none" w:sz="0" w:space="0" w:color="auto"/>
        <w:bottom w:val="none" w:sz="0" w:space="0" w:color="auto"/>
        <w:right w:val="none" w:sz="0" w:space="0" w:color="auto"/>
      </w:divBdr>
    </w:div>
    <w:div w:id="221644949">
      <w:bodyDiv w:val="1"/>
      <w:marLeft w:val="0"/>
      <w:marRight w:val="0"/>
      <w:marTop w:val="0"/>
      <w:marBottom w:val="0"/>
      <w:divBdr>
        <w:top w:val="none" w:sz="0" w:space="0" w:color="auto"/>
        <w:left w:val="none" w:sz="0" w:space="0" w:color="auto"/>
        <w:bottom w:val="none" w:sz="0" w:space="0" w:color="auto"/>
        <w:right w:val="none" w:sz="0" w:space="0" w:color="auto"/>
      </w:divBdr>
    </w:div>
    <w:div w:id="236403623">
      <w:bodyDiv w:val="1"/>
      <w:marLeft w:val="0"/>
      <w:marRight w:val="0"/>
      <w:marTop w:val="0"/>
      <w:marBottom w:val="0"/>
      <w:divBdr>
        <w:top w:val="none" w:sz="0" w:space="0" w:color="auto"/>
        <w:left w:val="none" w:sz="0" w:space="0" w:color="auto"/>
        <w:bottom w:val="none" w:sz="0" w:space="0" w:color="auto"/>
        <w:right w:val="none" w:sz="0" w:space="0" w:color="auto"/>
      </w:divBdr>
    </w:div>
    <w:div w:id="263072454">
      <w:bodyDiv w:val="1"/>
      <w:marLeft w:val="0"/>
      <w:marRight w:val="0"/>
      <w:marTop w:val="0"/>
      <w:marBottom w:val="0"/>
      <w:divBdr>
        <w:top w:val="none" w:sz="0" w:space="0" w:color="auto"/>
        <w:left w:val="none" w:sz="0" w:space="0" w:color="auto"/>
        <w:bottom w:val="none" w:sz="0" w:space="0" w:color="auto"/>
        <w:right w:val="none" w:sz="0" w:space="0" w:color="auto"/>
      </w:divBdr>
    </w:div>
    <w:div w:id="316424410">
      <w:bodyDiv w:val="1"/>
      <w:marLeft w:val="0"/>
      <w:marRight w:val="0"/>
      <w:marTop w:val="0"/>
      <w:marBottom w:val="0"/>
      <w:divBdr>
        <w:top w:val="none" w:sz="0" w:space="0" w:color="auto"/>
        <w:left w:val="none" w:sz="0" w:space="0" w:color="auto"/>
        <w:bottom w:val="none" w:sz="0" w:space="0" w:color="auto"/>
        <w:right w:val="none" w:sz="0" w:space="0" w:color="auto"/>
      </w:divBdr>
    </w:div>
    <w:div w:id="332030230">
      <w:bodyDiv w:val="1"/>
      <w:marLeft w:val="0"/>
      <w:marRight w:val="0"/>
      <w:marTop w:val="0"/>
      <w:marBottom w:val="0"/>
      <w:divBdr>
        <w:top w:val="none" w:sz="0" w:space="0" w:color="auto"/>
        <w:left w:val="none" w:sz="0" w:space="0" w:color="auto"/>
        <w:bottom w:val="none" w:sz="0" w:space="0" w:color="auto"/>
        <w:right w:val="none" w:sz="0" w:space="0" w:color="auto"/>
      </w:divBdr>
    </w:div>
    <w:div w:id="495535271">
      <w:bodyDiv w:val="1"/>
      <w:marLeft w:val="0"/>
      <w:marRight w:val="0"/>
      <w:marTop w:val="0"/>
      <w:marBottom w:val="0"/>
      <w:divBdr>
        <w:top w:val="none" w:sz="0" w:space="0" w:color="auto"/>
        <w:left w:val="none" w:sz="0" w:space="0" w:color="auto"/>
        <w:bottom w:val="none" w:sz="0" w:space="0" w:color="auto"/>
        <w:right w:val="none" w:sz="0" w:space="0" w:color="auto"/>
      </w:divBdr>
    </w:div>
    <w:div w:id="528495242">
      <w:bodyDiv w:val="1"/>
      <w:marLeft w:val="0"/>
      <w:marRight w:val="0"/>
      <w:marTop w:val="0"/>
      <w:marBottom w:val="0"/>
      <w:divBdr>
        <w:top w:val="none" w:sz="0" w:space="0" w:color="auto"/>
        <w:left w:val="none" w:sz="0" w:space="0" w:color="auto"/>
        <w:bottom w:val="none" w:sz="0" w:space="0" w:color="auto"/>
        <w:right w:val="none" w:sz="0" w:space="0" w:color="auto"/>
      </w:divBdr>
    </w:div>
    <w:div w:id="692540717">
      <w:bodyDiv w:val="1"/>
      <w:marLeft w:val="0"/>
      <w:marRight w:val="0"/>
      <w:marTop w:val="0"/>
      <w:marBottom w:val="0"/>
      <w:divBdr>
        <w:top w:val="none" w:sz="0" w:space="0" w:color="auto"/>
        <w:left w:val="none" w:sz="0" w:space="0" w:color="auto"/>
        <w:bottom w:val="none" w:sz="0" w:space="0" w:color="auto"/>
        <w:right w:val="none" w:sz="0" w:space="0" w:color="auto"/>
      </w:divBdr>
    </w:div>
    <w:div w:id="726610942">
      <w:bodyDiv w:val="1"/>
      <w:marLeft w:val="0"/>
      <w:marRight w:val="0"/>
      <w:marTop w:val="0"/>
      <w:marBottom w:val="0"/>
      <w:divBdr>
        <w:top w:val="none" w:sz="0" w:space="0" w:color="auto"/>
        <w:left w:val="none" w:sz="0" w:space="0" w:color="auto"/>
        <w:bottom w:val="none" w:sz="0" w:space="0" w:color="auto"/>
        <w:right w:val="none" w:sz="0" w:space="0" w:color="auto"/>
      </w:divBdr>
    </w:div>
    <w:div w:id="842940565">
      <w:bodyDiv w:val="1"/>
      <w:marLeft w:val="0"/>
      <w:marRight w:val="0"/>
      <w:marTop w:val="0"/>
      <w:marBottom w:val="0"/>
      <w:divBdr>
        <w:top w:val="none" w:sz="0" w:space="0" w:color="auto"/>
        <w:left w:val="none" w:sz="0" w:space="0" w:color="auto"/>
        <w:bottom w:val="none" w:sz="0" w:space="0" w:color="auto"/>
        <w:right w:val="none" w:sz="0" w:space="0" w:color="auto"/>
      </w:divBdr>
    </w:div>
    <w:div w:id="916284920">
      <w:bodyDiv w:val="1"/>
      <w:marLeft w:val="0"/>
      <w:marRight w:val="0"/>
      <w:marTop w:val="0"/>
      <w:marBottom w:val="0"/>
      <w:divBdr>
        <w:top w:val="none" w:sz="0" w:space="0" w:color="auto"/>
        <w:left w:val="none" w:sz="0" w:space="0" w:color="auto"/>
        <w:bottom w:val="none" w:sz="0" w:space="0" w:color="auto"/>
        <w:right w:val="none" w:sz="0" w:space="0" w:color="auto"/>
      </w:divBdr>
    </w:div>
    <w:div w:id="1185678514">
      <w:bodyDiv w:val="1"/>
      <w:marLeft w:val="0"/>
      <w:marRight w:val="0"/>
      <w:marTop w:val="0"/>
      <w:marBottom w:val="0"/>
      <w:divBdr>
        <w:top w:val="none" w:sz="0" w:space="0" w:color="auto"/>
        <w:left w:val="none" w:sz="0" w:space="0" w:color="auto"/>
        <w:bottom w:val="none" w:sz="0" w:space="0" w:color="auto"/>
        <w:right w:val="none" w:sz="0" w:space="0" w:color="auto"/>
      </w:divBdr>
    </w:div>
    <w:div w:id="1228342495">
      <w:bodyDiv w:val="1"/>
      <w:marLeft w:val="0"/>
      <w:marRight w:val="0"/>
      <w:marTop w:val="0"/>
      <w:marBottom w:val="0"/>
      <w:divBdr>
        <w:top w:val="none" w:sz="0" w:space="0" w:color="auto"/>
        <w:left w:val="none" w:sz="0" w:space="0" w:color="auto"/>
        <w:bottom w:val="none" w:sz="0" w:space="0" w:color="auto"/>
        <w:right w:val="none" w:sz="0" w:space="0" w:color="auto"/>
      </w:divBdr>
    </w:div>
    <w:div w:id="1236163712">
      <w:bodyDiv w:val="1"/>
      <w:marLeft w:val="0"/>
      <w:marRight w:val="0"/>
      <w:marTop w:val="0"/>
      <w:marBottom w:val="0"/>
      <w:divBdr>
        <w:top w:val="none" w:sz="0" w:space="0" w:color="auto"/>
        <w:left w:val="none" w:sz="0" w:space="0" w:color="auto"/>
        <w:bottom w:val="none" w:sz="0" w:space="0" w:color="auto"/>
        <w:right w:val="none" w:sz="0" w:space="0" w:color="auto"/>
      </w:divBdr>
    </w:div>
    <w:div w:id="1305042083">
      <w:bodyDiv w:val="1"/>
      <w:marLeft w:val="0"/>
      <w:marRight w:val="0"/>
      <w:marTop w:val="0"/>
      <w:marBottom w:val="0"/>
      <w:divBdr>
        <w:top w:val="none" w:sz="0" w:space="0" w:color="auto"/>
        <w:left w:val="none" w:sz="0" w:space="0" w:color="auto"/>
        <w:bottom w:val="none" w:sz="0" w:space="0" w:color="auto"/>
        <w:right w:val="none" w:sz="0" w:space="0" w:color="auto"/>
      </w:divBdr>
    </w:div>
    <w:div w:id="1389912273">
      <w:bodyDiv w:val="1"/>
      <w:marLeft w:val="0"/>
      <w:marRight w:val="0"/>
      <w:marTop w:val="0"/>
      <w:marBottom w:val="0"/>
      <w:divBdr>
        <w:top w:val="none" w:sz="0" w:space="0" w:color="auto"/>
        <w:left w:val="none" w:sz="0" w:space="0" w:color="auto"/>
        <w:bottom w:val="none" w:sz="0" w:space="0" w:color="auto"/>
        <w:right w:val="none" w:sz="0" w:space="0" w:color="auto"/>
      </w:divBdr>
    </w:div>
    <w:div w:id="1453281584">
      <w:bodyDiv w:val="1"/>
      <w:marLeft w:val="0"/>
      <w:marRight w:val="0"/>
      <w:marTop w:val="0"/>
      <w:marBottom w:val="0"/>
      <w:divBdr>
        <w:top w:val="none" w:sz="0" w:space="0" w:color="auto"/>
        <w:left w:val="none" w:sz="0" w:space="0" w:color="auto"/>
        <w:bottom w:val="none" w:sz="0" w:space="0" w:color="auto"/>
        <w:right w:val="none" w:sz="0" w:space="0" w:color="auto"/>
      </w:divBdr>
    </w:div>
    <w:div w:id="1458449632">
      <w:bodyDiv w:val="1"/>
      <w:marLeft w:val="0"/>
      <w:marRight w:val="0"/>
      <w:marTop w:val="0"/>
      <w:marBottom w:val="0"/>
      <w:divBdr>
        <w:top w:val="none" w:sz="0" w:space="0" w:color="auto"/>
        <w:left w:val="none" w:sz="0" w:space="0" w:color="auto"/>
        <w:bottom w:val="none" w:sz="0" w:space="0" w:color="auto"/>
        <w:right w:val="none" w:sz="0" w:space="0" w:color="auto"/>
      </w:divBdr>
    </w:div>
    <w:div w:id="1497184131">
      <w:bodyDiv w:val="1"/>
      <w:marLeft w:val="0"/>
      <w:marRight w:val="0"/>
      <w:marTop w:val="0"/>
      <w:marBottom w:val="0"/>
      <w:divBdr>
        <w:top w:val="none" w:sz="0" w:space="0" w:color="auto"/>
        <w:left w:val="none" w:sz="0" w:space="0" w:color="auto"/>
        <w:bottom w:val="none" w:sz="0" w:space="0" w:color="auto"/>
        <w:right w:val="none" w:sz="0" w:space="0" w:color="auto"/>
      </w:divBdr>
    </w:div>
    <w:div w:id="1506478837">
      <w:bodyDiv w:val="1"/>
      <w:marLeft w:val="0"/>
      <w:marRight w:val="0"/>
      <w:marTop w:val="0"/>
      <w:marBottom w:val="0"/>
      <w:divBdr>
        <w:top w:val="none" w:sz="0" w:space="0" w:color="auto"/>
        <w:left w:val="none" w:sz="0" w:space="0" w:color="auto"/>
        <w:bottom w:val="none" w:sz="0" w:space="0" w:color="auto"/>
        <w:right w:val="none" w:sz="0" w:space="0" w:color="auto"/>
      </w:divBdr>
    </w:div>
    <w:div w:id="1573395457">
      <w:bodyDiv w:val="1"/>
      <w:marLeft w:val="0"/>
      <w:marRight w:val="0"/>
      <w:marTop w:val="0"/>
      <w:marBottom w:val="0"/>
      <w:divBdr>
        <w:top w:val="none" w:sz="0" w:space="0" w:color="auto"/>
        <w:left w:val="none" w:sz="0" w:space="0" w:color="auto"/>
        <w:bottom w:val="none" w:sz="0" w:space="0" w:color="auto"/>
        <w:right w:val="none" w:sz="0" w:space="0" w:color="auto"/>
      </w:divBdr>
    </w:div>
    <w:div w:id="1690258610">
      <w:bodyDiv w:val="1"/>
      <w:marLeft w:val="0"/>
      <w:marRight w:val="0"/>
      <w:marTop w:val="0"/>
      <w:marBottom w:val="0"/>
      <w:divBdr>
        <w:top w:val="none" w:sz="0" w:space="0" w:color="auto"/>
        <w:left w:val="none" w:sz="0" w:space="0" w:color="auto"/>
        <w:bottom w:val="none" w:sz="0" w:space="0" w:color="auto"/>
        <w:right w:val="none" w:sz="0" w:space="0" w:color="auto"/>
      </w:divBdr>
    </w:div>
    <w:div w:id="1743334327">
      <w:bodyDiv w:val="1"/>
      <w:marLeft w:val="0"/>
      <w:marRight w:val="0"/>
      <w:marTop w:val="0"/>
      <w:marBottom w:val="0"/>
      <w:divBdr>
        <w:top w:val="none" w:sz="0" w:space="0" w:color="auto"/>
        <w:left w:val="none" w:sz="0" w:space="0" w:color="auto"/>
        <w:bottom w:val="none" w:sz="0" w:space="0" w:color="auto"/>
        <w:right w:val="none" w:sz="0" w:space="0" w:color="auto"/>
      </w:divBdr>
    </w:div>
    <w:div w:id="1786655565">
      <w:bodyDiv w:val="1"/>
      <w:marLeft w:val="0"/>
      <w:marRight w:val="0"/>
      <w:marTop w:val="0"/>
      <w:marBottom w:val="0"/>
      <w:divBdr>
        <w:top w:val="none" w:sz="0" w:space="0" w:color="auto"/>
        <w:left w:val="none" w:sz="0" w:space="0" w:color="auto"/>
        <w:bottom w:val="none" w:sz="0" w:space="0" w:color="auto"/>
        <w:right w:val="none" w:sz="0" w:space="0" w:color="auto"/>
      </w:divBdr>
    </w:div>
    <w:div w:id="1833717825">
      <w:bodyDiv w:val="1"/>
      <w:marLeft w:val="0"/>
      <w:marRight w:val="0"/>
      <w:marTop w:val="0"/>
      <w:marBottom w:val="0"/>
      <w:divBdr>
        <w:top w:val="none" w:sz="0" w:space="0" w:color="auto"/>
        <w:left w:val="none" w:sz="0" w:space="0" w:color="auto"/>
        <w:bottom w:val="none" w:sz="0" w:space="0" w:color="auto"/>
        <w:right w:val="none" w:sz="0" w:space="0" w:color="auto"/>
      </w:divBdr>
    </w:div>
    <w:div w:id="1905094022">
      <w:bodyDiv w:val="1"/>
      <w:marLeft w:val="0"/>
      <w:marRight w:val="0"/>
      <w:marTop w:val="0"/>
      <w:marBottom w:val="0"/>
      <w:divBdr>
        <w:top w:val="none" w:sz="0" w:space="0" w:color="auto"/>
        <w:left w:val="none" w:sz="0" w:space="0" w:color="auto"/>
        <w:bottom w:val="none" w:sz="0" w:space="0" w:color="auto"/>
        <w:right w:val="none" w:sz="0" w:space="0" w:color="auto"/>
      </w:divBdr>
    </w:div>
    <w:div w:id="2010014811">
      <w:bodyDiv w:val="1"/>
      <w:marLeft w:val="0"/>
      <w:marRight w:val="0"/>
      <w:marTop w:val="0"/>
      <w:marBottom w:val="0"/>
      <w:divBdr>
        <w:top w:val="none" w:sz="0" w:space="0" w:color="auto"/>
        <w:left w:val="none" w:sz="0" w:space="0" w:color="auto"/>
        <w:bottom w:val="none" w:sz="0" w:space="0" w:color="auto"/>
        <w:right w:val="none" w:sz="0" w:space="0" w:color="auto"/>
      </w:divBdr>
    </w:div>
    <w:div w:id="20995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FAAE68-7BA3-49D3-8DB1-ECEFF80FE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Pages>
  <Words>10355</Words>
  <Characters>59029</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69246</CharactersWithSpaces>
  <SharedDoc>false</SharedDoc>
  <HLinks>
    <vt:vector size="60" baseType="variant">
      <vt:variant>
        <vt:i4>4784210</vt:i4>
      </vt:variant>
      <vt:variant>
        <vt:i4>27</vt:i4>
      </vt:variant>
      <vt:variant>
        <vt:i4>0</vt:i4>
      </vt:variant>
      <vt:variant>
        <vt:i4>5</vt:i4>
      </vt:variant>
      <vt:variant>
        <vt:lpwstr>http://adilet.zan.kz/rus/docs/P090001729_</vt:lpwstr>
      </vt:variant>
      <vt:variant>
        <vt:lpwstr>z211</vt:lpwstr>
      </vt:variant>
      <vt:variant>
        <vt:i4>4784210</vt:i4>
      </vt:variant>
      <vt:variant>
        <vt:i4>24</vt:i4>
      </vt:variant>
      <vt:variant>
        <vt:i4>0</vt:i4>
      </vt:variant>
      <vt:variant>
        <vt:i4>5</vt:i4>
      </vt:variant>
      <vt:variant>
        <vt:lpwstr>http://adilet.zan.kz/rus/docs/P090001729_</vt:lpwstr>
      </vt:variant>
      <vt:variant>
        <vt:lpwstr>z211</vt:lpwstr>
      </vt:variant>
      <vt:variant>
        <vt:i4>4784210</vt:i4>
      </vt:variant>
      <vt:variant>
        <vt:i4>21</vt:i4>
      </vt:variant>
      <vt:variant>
        <vt:i4>0</vt:i4>
      </vt:variant>
      <vt:variant>
        <vt:i4>5</vt:i4>
      </vt:variant>
      <vt:variant>
        <vt:lpwstr>http://adilet.zan.kz/rus/docs/P090001729_</vt:lpwstr>
      </vt:variant>
      <vt:variant>
        <vt:lpwstr>z211</vt:lpwstr>
      </vt:variant>
      <vt:variant>
        <vt:i4>7798898</vt:i4>
      </vt:variant>
      <vt:variant>
        <vt:i4>18</vt:i4>
      </vt:variant>
      <vt:variant>
        <vt:i4>0</vt:i4>
      </vt:variant>
      <vt:variant>
        <vt:i4>5</vt:i4>
      </vt:variant>
      <vt:variant>
        <vt:lpwstr>http://adilet.zan.kz/rus/docs/K090000193_</vt:lpwstr>
      </vt:variant>
      <vt:variant>
        <vt:lpwstr>z1</vt:lpwstr>
      </vt:variant>
      <vt:variant>
        <vt:i4>4390999</vt:i4>
      </vt:variant>
      <vt:variant>
        <vt:i4>15</vt:i4>
      </vt:variant>
      <vt:variant>
        <vt:i4>0</vt:i4>
      </vt:variant>
      <vt:variant>
        <vt:i4>5</vt:i4>
      </vt:variant>
      <vt:variant>
        <vt:lpwstr>http://adilet.zan.kz/rus/docs/P090001729_</vt:lpwstr>
      </vt:variant>
      <vt:variant>
        <vt:lpwstr>z1481</vt:lpwstr>
      </vt:variant>
      <vt:variant>
        <vt:i4>4718673</vt:i4>
      </vt:variant>
      <vt:variant>
        <vt:i4>12</vt:i4>
      </vt:variant>
      <vt:variant>
        <vt:i4>0</vt:i4>
      </vt:variant>
      <vt:variant>
        <vt:i4>5</vt:i4>
      </vt:variant>
      <vt:variant>
        <vt:lpwstr>http://adilet.zan.kz/rus/docs/P090001729_</vt:lpwstr>
      </vt:variant>
      <vt:variant>
        <vt:lpwstr>z123</vt:lpwstr>
      </vt:variant>
      <vt:variant>
        <vt:i4>4718673</vt:i4>
      </vt:variant>
      <vt:variant>
        <vt:i4>9</vt:i4>
      </vt:variant>
      <vt:variant>
        <vt:i4>0</vt:i4>
      </vt:variant>
      <vt:variant>
        <vt:i4>5</vt:i4>
      </vt:variant>
      <vt:variant>
        <vt:lpwstr>http://adilet.zan.kz/rus/docs/P090001729_</vt:lpwstr>
      </vt:variant>
      <vt:variant>
        <vt:lpwstr>z123</vt:lpwstr>
      </vt:variant>
      <vt:variant>
        <vt:i4>4915287</vt:i4>
      </vt:variant>
      <vt:variant>
        <vt:i4>6</vt:i4>
      </vt:variant>
      <vt:variant>
        <vt:i4>0</vt:i4>
      </vt:variant>
      <vt:variant>
        <vt:i4>5</vt:i4>
      </vt:variant>
      <vt:variant>
        <vt:lpwstr>http://adilet.zan.kz/rus/docs/P090001729_</vt:lpwstr>
      </vt:variant>
      <vt:variant>
        <vt:lpwstr>z140</vt:lpwstr>
      </vt:variant>
      <vt:variant>
        <vt:i4>8061033</vt:i4>
      </vt:variant>
      <vt:variant>
        <vt:i4>3</vt:i4>
      </vt:variant>
      <vt:variant>
        <vt:i4>0</vt:i4>
      </vt:variant>
      <vt:variant>
        <vt:i4>5</vt:i4>
      </vt:variant>
      <vt:variant>
        <vt:lpwstr>http://adilet.zan.kz/rus/docs/V1100006793</vt:lpwstr>
      </vt:variant>
      <vt:variant>
        <vt:lpwstr>z19</vt:lpwstr>
      </vt:variant>
      <vt:variant>
        <vt:i4>7602277</vt:i4>
      </vt:variant>
      <vt:variant>
        <vt:i4>0</vt:i4>
      </vt:variant>
      <vt:variant>
        <vt:i4>0</vt:i4>
      </vt:variant>
      <vt:variant>
        <vt:i4>5</vt:i4>
      </vt:variant>
      <vt:variant>
        <vt:lpwstr>http://adilet.zan.kz/rus/docs/Z1400000202</vt:lpwstr>
      </vt:variant>
      <vt:variant>
        <vt:lpwstr>z1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admin</cp:lastModifiedBy>
  <cp:revision>4</cp:revision>
  <cp:lastPrinted>2023-07-21T05:40:00Z</cp:lastPrinted>
  <dcterms:created xsi:type="dcterms:W3CDTF">2022-10-14T06:22:00Z</dcterms:created>
  <dcterms:modified xsi:type="dcterms:W3CDTF">2023-11-02T02:51:00Z</dcterms:modified>
</cp:coreProperties>
</file>