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BF38" w14:textId="77777777" w:rsidR="00E204EE" w:rsidRPr="002E4819" w:rsidRDefault="00E204EE" w:rsidP="00E204EE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0"/>
          <w:szCs w:val="20"/>
          <w:lang w:val="kk-KZ"/>
        </w:rPr>
      </w:pPr>
    </w:p>
    <w:p w14:paraId="579BCF00" w14:textId="453D5E51" w:rsidR="00631C94" w:rsidRPr="00253583" w:rsidRDefault="00631C94" w:rsidP="00631C94">
      <w:pPr>
        <w:tabs>
          <w:tab w:val="left" w:pos="142"/>
        </w:tabs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Протокол </w:t>
      </w:r>
      <w:r w:rsidR="009131C3">
        <w:rPr>
          <w:b/>
          <w:sz w:val="20"/>
          <w:szCs w:val="20"/>
        </w:rPr>
        <w:t>№3</w:t>
      </w:r>
      <w:r w:rsidR="006568F2">
        <w:rPr>
          <w:b/>
          <w:sz w:val="20"/>
          <w:szCs w:val="20"/>
        </w:rPr>
        <w:t xml:space="preserve"> </w:t>
      </w:r>
      <w:r w:rsidRPr="00253583">
        <w:rPr>
          <w:b/>
          <w:sz w:val="20"/>
          <w:szCs w:val="20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14:paraId="0F611AC7" w14:textId="77777777" w:rsidR="00631C94" w:rsidRPr="00253583" w:rsidRDefault="00631C94" w:rsidP="00631C94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0"/>
          <w:szCs w:val="20"/>
        </w:rPr>
      </w:pPr>
    </w:p>
    <w:p w14:paraId="1B4D0DBA" w14:textId="77777777" w:rsidR="00A6466F" w:rsidRPr="0064163B" w:rsidRDefault="0064163B" w:rsidP="00631C94">
      <w:pPr>
        <w:pStyle w:val="a9"/>
        <w:jc w:val="both"/>
        <w:rPr>
          <w:b/>
          <w:sz w:val="20"/>
          <w:szCs w:val="20"/>
        </w:rPr>
      </w:pPr>
      <w:r w:rsidRPr="0064163B">
        <w:rPr>
          <w:b/>
          <w:sz w:val="20"/>
          <w:szCs w:val="20"/>
        </w:rPr>
        <w:t xml:space="preserve">    </w:t>
      </w:r>
      <w:r w:rsidR="00531BD3" w:rsidRPr="0064163B">
        <w:rPr>
          <w:b/>
          <w:sz w:val="20"/>
          <w:szCs w:val="20"/>
        </w:rPr>
        <w:t xml:space="preserve">Алматинская область                             </w:t>
      </w:r>
      <w:r w:rsidRPr="0064163B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531BD3" w:rsidRPr="0064163B">
        <w:rPr>
          <w:b/>
          <w:sz w:val="20"/>
          <w:szCs w:val="20"/>
        </w:rPr>
        <w:t xml:space="preserve">  «</w:t>
      </w:r>
      <w:r w:rsidR="000C7304">
        <w:rPr>
          <w:b/>
          <w:sz w:val="20"/>
          <w:szCs w:val="20"/>
        </w:rPr>
        <w:t>12</w:t>
      </w:r>
      <w:r w:rsidR="00531BD3" w:rsidRPr="0064163B">
        <w:rPr>
          <w:b/>
          <w:sz w:val="20"/>
          <w:szCs w:val="20"/>
        </w:rPr>
        <w:t>»</w:t>
      </w:r>
      <w:r w:rsidRPr="0064163B">
        <w:rPr>
          <w:b/>
          <w:sz w:val="20"/>
          <w:szCs w:val="20"/>
        </w:rPr>
        <w:t xml:space="preserve"> марта 2024 года</w:t>
      </w:r>
    </w:p>
    <w:p w14:paraId="76144C58" w14:textId="77777777" w:rsidR="00631C94" w:rsidRPr="00253583" w:rsidRDefault="004B0FBF" w:rsidP="00631C94">
      <w:pPr>
        <w:pStyle w:val="a9"/>
        <w:jc w:val="both"/>
        <w:rPr>
          <w:rStyle w:val="s1"/>
          <w:b w:val="0"/>
          <w:bCs w:val="0"/>
        </w:rPr>
      </w:pPr>
      <w:r w:rsidRPr="004B0FBF">
        <w:rPr>
          <w:sz w:val="20"/>
          <w:szCs w:val="20"/>
        </w:rPr>
        <w:t>Государственное коммунальное предприятие на праве хозяйственного ведения "Областная станция скорой и неотложной медицинской помощи" государственного учреждения "Управления здравоохранения Алматинской области»</w:t>
      </w:r>
      <w:r w:rsidR="00631C94" w:rsidRPr="00253583">
        <w:rPr>
          <w:sz w:val="20"/>
          <w:szCs w:val="20"/>
        </w:rPr>
        <w:t xml:space="preserve"> (далее - Предприятие) </w:t>
      </w:r>
      <w:r w:rsidR="0029304A">
        <w:rPr>
          <w:i/>
          <w:sz w:val="20"/>
          <w:szCs w:val="20"/>
        </w:rPr>
        <w:t>(</w:t>
      </w:r>
      <w:r w:rsidR="0029304A" w:rsidRPr="0029304A">
        <w:rPr>
          <w:i/>
          <w:sz w:val="20"/>
          <w:szCs w:val="20"/>
        </w:rPr>
        <w:t xml:space="preserve">Алматинская область, Талгарский район, с. </w:t>
      </w:r>
      <w:proofErr w:type="spellStart"/>
      <w:r w:rsidR="0029304A" w:rsidRPr="0029304A">
        <w:rPr>
          <w:i/>
          <w:sz w:val="20"/>
          <w:szCs w:val="20"/>
        </w:rPr>
        <w:t>Гульдала</w:t>
      </w:r>
      <w:proofErr w:type="spellEnd"/>
      <w:r w:rsidR="0029304A" w:rsidRPr="0029304A">
        <w:rPr>
          <w:i/>
          <w:sz w:val="20"/>
          <w:szCs w:val="20"/>
        </w:rPr>
        <w:t xml:space="preserve">, ул. </w:t>
      </w:r>
      <w:proofErr w:type="spellStart"/>
      <w:r w:rsidR="0029304A" w:rsidRPr="0029304A">
        <w:rPr>
          <w:i/>
          <w:sz w:val="20"/>
          <w:szCs w:val="20"/>
        </w:rPr>
        <w:t>Кулджинский</w:t>
      </w:r>
      <w:proofErr w:type="spellEnd"/>
      <w:r w:rsidR="0029304A" w:rsidRPr="0029304A">
        <w:rPr>
          <w:i/>
          <w:sz w:val="20"/>
          <w:szCs w:val="20"/>
        </w:rPr>
        <w:t xml:space="preserve"> тракт 25 км</w:t>
      </w:r>
      <w:r w:rsidR="00631C94" w:rsidRPr="00253583">
        <w:rPr>
          <w:i/>
          <w:sz w:val="20"/>
          <w:szCs w:val="20"/>
        </w:rPr>
        <w:t xml:space="preserve">, БИН </w:t>
      </w:r>
      <w:r w:rsidR="00AD4468" w:rsidRPr="00AD4468">
        <w:rPr>
          <w:i/>
          <w:sz w:val="20"/>
          <w:szCs w:val="20"/>
        </w:rPr>
        <w:t>020140003239</w:t>
      </w:r>
      <w:r w:rsidR="00631C94" w:rsidRPr="00253583">
        <w:rPr>
          <w:i/>
          <w:sz w:val="20"/>
          <w:szCs w:val="20"/>
        </w:rPr>
        <w:t xml:space="preserve">, БИК </w:t>
      </w:r>
      <w:r w:rsidR="00AD4468" w:rsidRPr="00AD4468">
        <w:rPr>
          <w:i/>
          <w:sz w:val="20"/>
          <w:szCs w:val="20"/>
        </w:rPr>
        <w:t>HSBKKZKX</w:t>
      </w:r>
      <w:r w:rsidR="00AD4468">
        <w:rPr>
          <w:i/>
          <w:sz w:val="20"/>
          <w:szCs w:val="20"/>
        </w:rPr>
        <w:t xml:space="preserve">, ИИК </w:t>
      </w:r>
      <w:r w:rsidR="00AD4468" w:rsidRPr="00AD4468">
        <w:rPr>
          <w:i/>
          <w:sz w:val="20"/>
          <w:szCs w:val="20"/>
        </w:rPr>
        <w:t>KZ316010311000047297</w:t>
      </w:r>
      <w:r w:rsidR="00631C94" w:rsidRPr="00253583">
        <w:rPr>
          <w:i/>
          <w:sz w:val="20"/>
          <w:szCs w:val="20"/>
        </w:rPr>
        <w:t xml:space="preserve">, </w:t>
      </w:r>
      <w:r w:rsidR="00AD4468" w:rsidRPr="00AD4468">
        <w:rPr>
          <w:i/>
          <w:sz w:val="20"/>
          <w:szCs w:val="20"/>
        </w:rPr>
        <w:t>АО «Народный Банк Казахстана»</w:t>
      </w:r>
      <w:r w:rsidR="00631C94" w:rsidRPr="00253583">
        <w:rPr>
          <w:i/>
          <w:sz w:val="20"/>
          <w:szCs w:val="20"/>
        </w:rPr>
        <w:t>)</w:t>
      </w:r>
      <w:r w:rsidR="00631C94" w:rsidRPr="00253583">
        <w:rPr>
          <w:sz w:val="20"/>
          <w:szCs w:val="20"/>
        </w:rPr>
        <w:t xml:space="preserve">, в лице организатора закупок, </w:t>
      </w:r>
      <w:r w:rsidR="00631C94">
        <w:rPr>
          <w:sz w:val="20"/>
          <w:szCs w:val="20"/>
        </w:rPr>
        <w:t xml:space="preserve">на основании </w:t>
      </w:r>
      <w:r w:rsidR="00631C94" w:rsidRPr="002C225A">
        <w:rPr>
          <w:sz w:val="20"/>
          <w:szCs w:val="20"/>
        </w:rPr>
        <w:t>Приказа Министра здравоохранения Республики Казахстан от 7 июня 2023 года № 110</w:t>
      </w:r>
      <w:r w:rsidR="00631C94" w:rsidRPr="002C225A">
        <w:rPr>
          <w:sz w:val="20"/>
          <w:szCs w:val="20"/>
          <w:lang w:val="kk-KZ"/>
        </w:rPr>
        <w:t xml:space="preserve"> «</w:t>
      </w:r>
      <w:r w:rsidR="00631C94" w:rsidRPr="002C225A">
        <w:rPr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- Правила)</w:t>
      </w:r>
      <w:r w:rsidR="00631C94">
        <w:rPr>
          <w:sz w:val="20"/>
          <w:szCs w:val="20"/>
        </w:rPr>
        <w:t xml:space="preserve">, </w:t>
      </w:r>
      <w:r w:rsidR="00631C94" w:rsidRPr="00253583">
        <w:rPr>
          <w:sz w:val="20"/>
          <w:szCs w:val="20"/>
        </w:rPr>
        <w:t>провел процедуру закупа ЛС и МИ</w:t>
      </w:r>
      <w:r w:rsidR="00631C94" w:rsidRPr="00253583">
        <w:rPr>
          <w:bCs/>
          <w:sz w:val="20"/>
          <w:szCs w:val="20"/>
        </w:rPr>
        <w:t xml:space="preserve"> способом запроса ценовых предложений.</w:t>
      </w:r>
    </w:p>
    <w:p w14:paraId="03C1B985" w14:textId="77777777" w:rsidR="00631C94" w:rsidRPr="00253583" w:rsidRDefault="00631C94" w:rsidP="00631C94">
      <w:pPr>
        <w:pStyle w:val="ab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253583">
        <w:rPr>
          <w:rFonts w:ascii="Times New Roman" w:hAnsi="Times New Roman"/>
          <w:sz w:val="20"/>
          <w:szCs w:val="20"/>
        </w:rPr>
        <w:t xml:space="preserve">По состоянию на дату окончания приема заявок, на </w:t>
      </w:r>
      <w:r w:rsidR="00417CA6">
        <w:rPr>
          <w:rFonts w:ascii="Times New Roman" w:hAnsi="Times New Roman"/>
          <w:sz w:val="20"/>
          <w:szCs w:val="20"/>
        </w:rPr>
        <w:t>01</w:t>
      </w:r>
      <w:r>
        <w:rPr>
          <w:rFonts w:ascii="Times New Roman" w:hAnsi="Times New Roman"/>
          <w:sz w:val="20"/>
          <w:szCs w:val="20"/>
        </w:rPr>
        <w:t xml:space="preserve"> </w:t>
      </w:r>
      <w:r w:rsidR="00417CA6">
        <w:rPr>
          <w:rFonts w:ascii="Times New Roman" w:hAnsi="Times New Roman"/>
          <w:sz w:val="20"/>
          <w:szCs w:val="20"/>
        </w:rPr>
        <w:t>марта</w:t>
      </w:r>
      <w:r w:rsidR="000C4DFF">
        <w:rPr>
          <w:rFonts w:ascii="Times New Roman" w:hAnsi="Times New Roman"/>
          <w:sz w:val="20"/>
          <w:szCs w:val="20"/>
        </w:rPr>
        <w:t xml:space="preserve"> 2024</w:t>
      </w:r>
      <w:r w:rsidR="00417CA6">
        <w:rPr>
          <w:rFonts w:ascii="Times New Roman" w:hAnsi="Times New Roman"/>
          <w:sz w:val="20"/>
          <w:szCs w:val="20"/>
        </w:rPr>
        <w:t xml:space="preserve"> года, до 08:30</w:t>
      </w:r>
      <w:r w:rsidRPr="00253583">
        <w:rPr>
          <w:rFonts w:ascii="Times New Roman" w:hAnsi="Times New Roman"/>
          <w:sz w:val="20"/>
          <w:szCs w:val="20"/>
        </w:rPr>
        <w:t xml:space="preserve"> часов, представлены заявки с ценовыми предложениями от потенциальных поставщиков:</w:t>
      </w:r>
    </w:p>
    <w:p w14:paraId="39F6C602" w14:textId="77777777" w:rsidR="00631C94" w:rsidRPr="00064095" w:rsidRDefault="00631C94" w:rsidP="00631C94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12"/>
          <w:szCs w:val="1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1028"/>
        <w:gridCol w:w="3119"/>
      </w:tblGrid>
      <w:tr w:rsidR="00631C94" w:rsidRPr="000C743D" w14:paraId="3D68E4C6" w14:textId="77777777" w:rsidTr="008E03B8">
        <w:trPr>
          <w:trHeight w:val="84"/>
        </w:trPr>
        <w:tc>
          <w:tcPr>
            <w:tcW w:w="454" w:type="dxa"/>
            <w:shd w:val="clear" w:color="auto" w:fill="auto"/>
            <w:vAlign w:val="center"/>
          </w:tcPr>
          <w:p w14:paraId="4B171863" w14:textId="77777777" w:rsidR="00631C94" w:rsidRPr="008E03B8" w:rsidRDefault="00631C94" w:rsidP="00952BC4">
            <w:pPr>
              <w:jc w:val="both"/>
              <w:rPr>
                <w:b/>
                <w:sz w:val="20"/>
                <w:szCs w:val="20"/>
              </w:rPr>
            </w:pPr>
            <w:r w:rsidRPr="008E03B8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8E03B8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028" w:type="dxa"/>
            <w:shd w:val="clear" w:color="auto" w:fill="auto"/>
            <w:vAlign w:val="center"/>
          </w:tcPr>
          <w:p w14:paraId="500F69C0" w14:textId="77777777" w:rsidR="00631C94" w:rsidRPr="008E03B8" w:rsidRDefault="00631C94" w:rsidP="00952BC4">
            <w:pPr>
              <w:jc w:val="center"/>
              <w:rPr>
                <w:b/>
                <w:sz w:val="20"/>
                <w:szCs w:val="20"/>
              </w:rPr>
            </w:pPr>
            <w:r w:rsidRPr="008E03B8">
              <w:rPr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A58D824" w14:textId="77777777" w:rsidR="00631C94" w:rsidRPr="008E03B8" w:rsidRDefault="00631C94" w:rsidP="00952BC4">
            <w:pPr>
              <w:jc w:val="center"/>
              <w:rPr>
                <w:b/>
                <w:sz w:val="20"/>
                <w:szCs w:val="20"/>
              </w:rPr>
            </w:pPr>
            <w:r w:rsidRPr="008E03B8">
              <w:rPr>
                <w:b/>
                <w:sz w:val="20"/>
                <w:szCs w:val="20"/>
              </w:rPr>
              <w:t>Дата/время</w:t>
            </w:r>
          </w:p>
        </w:tc>
      </w:tr>
      <w:tr w:rsidR="00CC75BE" w:rsidRPr="000C743D" w14:paraId="1B1F1F53" w14:textId="77777777" w:rsidTr="008E03B8">
        <w:tc>
          <w:tcPr>
            <w:tcW w:w="454" w:type="dxa"/>
            <w:shd w:val="clear" w:color="auto" w:fill="auto"/>
          </w:tcPr>
          <w:p w14:paraId="7C1D57F8" w14:textId="77777777" w:rsidR="00CC75BE" w:rsidRPr="008E03B8" w:rsidRDefault="002D2D47" w:rsidP="00952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28" w:type="dxa"/>
          </w:tcPr>
          <w:p w14:paraId="0CC4AF58" w14:textId="77777777" w:rsidR="00CC75BE" w:rsidRPr="008E03B8" w:rsidRDefault="00CC75BE" w:rsidP="000D519F">
            <w:pPr>
              <w:pStyle w:val="ae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CC75BE">
              <w:rPr>
                <w:bCs/>
                <w:spacing w:val="1"/>
                <w:sz w:val="20"/>
                <w:szCs w:val="20"/>
                <w:shd w:val="clear" w:color="auto" w:fill="FFFFFF"/>
              </w:rPr>
              <w:t xml:space="preserve">TOO </w:t>
            </w:r>
            <w:r>
              <w:rPr>
                <w:bCs/>
                <w:spacing w:val="1"/>
                <w:sz w:val="20"/>
                <w:szCs w:val="20"/>
                <w:shd w:val="clear" w:color="auto" w:fill="FFFFFF"/>
              </w:rPr>
              <w:t>«</w:t>
            </w:r>
            <w:r w:rsidRPr="00CC75BE">
              <w:rPr>
                <w:bCs/>
                <w:spacing w:val="1"/>
                <w:sz w:val="20"/>
                <w:szCs w:val="20"/>
                <w:shd w:val="clear" w:color="auto" w:fill="FFFFFF"/>
              </w:rPr>
              <w:t>LIVE ASIA</w:t>
            </w:r>
            <w:r>
              <w:rPr>
                <w:bCs/>
                <w:spacing w:val="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14:paraId="70878C52" w14:textId="77777777" w:rsidR="00CC75BE" w:rsidRPr="008E03B8" w:rsidRDefault="002D2D47" w:rsidP="00952BC4">
            <w:pPr>
              <w:jc w:val="both"/>
              <w:textAlignment w:val="baseline"/>
              <w:rPr>
                <w:color w:val="FF0000"/>
                <w:spacing w:val="1"/>
                <w:sz w:val="20"/>
                <w:szCs w:val="20"/>
                <w:shd w:val="clear" w:color="auto" w:fill="FFFFFF"/>
              </w:rPr>
            </w:pPr>
            <w:r w:rsidRPr="002D2D47">
              <w:rPr>
                <w:spacing w:val="1"/>
                <w:sz w:val="20"/>
                <w:szCs w:val="20"/>
                <w:shd w:val="clear" w:color="auto" w:fill="FFFFFF"/>
              </w:rPr>
              <w:t>28.02.2024 г. 14:48</w:t>
            </w:r>
            <w:r w:rsidR="00CC75BE" w:rsidRPr="002D2D47">
              <w:rPr>
                <w:spacing w:val="1"/>
                <w:sz w:val="20"/>
                <w:szCs w:val="20"/>
                <w:shd w:val="clear" w:color="auto" w:fill="FFFFFF"/>
              </w:rPr>
              <w:t xml:space="preserve"> ч.</w:t>
            </w:r>
          </w:p>
        </w:tc>
      </w:tr>
      <w:tr w:rsidR="00631C94" w:rsidRPr="000C743D" w14:paraId="147945A2" w14:textId="77777777" w:rsidTr="008E03B8">
        <w:tc>
          <w:tcPr>
            <w:tcW w:w="454" w:type="dxa"/>
            <w:shd w:val="clear" w:color="auto" w:fill="auto"/>
          </w:tcPr>
          <w:p w14:paraId="14017E9C" w14:textId="77777777" w:rsidR="00631C94" w:rsidRPr="008E03B8" w:rsidRDefault="008B59DE" w:rsidP="00952BC4">
            <w:pPr>
              <w:jc w:val="center"/>
              <w:rPr>
                <w:sz w:val="20"/>
                <w:szCs w:val="20"/>
              </w:rPr>
            </w:pPr>
            <w:bookmarkStart w:id="0" w:name="_Hlk81480335"/>
            <w:r>
              <w:rPr>
                <w:sz w:val="20"/>
                <w:szCs w:val="20"/>
              </w:rPr>
              <w:t>2</w:t>
            </w:r>
          </w:p>
        </w:tc>
        <w:tc>
          <w:tcPr>
            <w:tcW w:w="11028" w:type="dxa"/>
          </w:tcPr>
          <w:p w14:paraId="1862D6C7" w14:textId="77777777" w:rsidR="00631C94" w:rsidRPr="008E03B8" w:rsidRDefault="008C1CDE" w:rsidP="000D519F">
            <w:pPr>
              <w:pStyle w:val="ae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8C1CDE">
              <w:rPr>
                <w:spacing w:val="1"/>
                <w:sz w:val="20"/>
                <w:szCs w:val="20"/>
                <w:shd w:val="clear" w:color="auto" w:fill="FFFFFF"/>
              </w:rPr>
              <w:t xml:space="preserve">ТОО </w:t>
            </w:r>
            <w:r>
              <w:rPr>
                <w:spacing w:val="1"/>
                <w:sz w:val="20"/>
                <w:szCs w:val="20"/>
                <w:shd w:val="clear" w:color="auto" w:fill="FFFFFF"/>
              </w:rPr>
              <w:t>«</w:t>
            </w:r>
            <w:r w:rsidRPr="008C1CDE">
              <w:rPr>
                <w:spacing w:val="1"/>
                <w:sz w:val="20"/>
                <w:szCs w:val="20"/>
                <w:shd w:val="clear" w:color="auto" w:fill="FFFFFF"/>
              </w:rPr>
              <w:t>РЭМИ</w:t>
            </w:r>
            <w:r>
              <w:rPr>
                <w:spacing w:val="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14:paraId="22D65B4C" w14:textId="77777777" w:rsidR="00631C94" w:rsidRPr="008C1CDE" w:rsidRDefault="008C1CDE" w:rsidP="00952BC4">
            <w:pPr>
              <w:jc w:val="both"/>
              <w:textAlignment w:val="baseline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8C1CDE">
              <w:rPr>
                <w:spacing w:val="1"/>
                <w:sz w:val="20"/>
                <w:szCs w:val="20"/>
                <w:shd w:val="clear" w:color="auto" w:fill="FFFFFF"/>
              </w:rPr>
              <w:t>29.02.2024 г. 09:42</w:t>
            </w:r>
            <w:r w:rsidR="00F2113F" w:rsidRPr="008C1CDE">
              <w:rPr>
                <w:spacing w:val="1"/>
                <w:sz w:val="20"/>
                <w:szCs w:val="20"/>
                <w:shd w:val="clear" w:color="auto" w:fill="FFFFFF"/>
              </w:rPr>
              <w:t xml:space="preserve"> ч.</w:t>
            </w:r>
          </w:p>
        </w:tc>
      </w:tr>
      <w:tr w:rsidR="00631C94" w:rsidRPr="001A034A" w14:paraId="59D16F01" w14:textId="77777777" w:rsidTr="008E03B8">
        <w:tc>
          <w:tcPr>
            <w:tcW w:w="454" w:type="dxa"/>
            <w:shd w:val="clear" w:color="auto" w:fill="auto"/>
          </w:tcPr>
          <w:p w14:paraId="0B711539" w14:textId="77777777" w:rsidR="00631C94" w:rsidRPr="008E03B8" w:rsidRDefault="008B59DE" w:rsidP="00952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28" w:type="dxa"/>
          </w:tcPr>
          <w:p w14:paraId="0C47D61F" w14:textId="77777777" w:rsidR="00631C94" w:rsidRPr="008E03B8" w:rsidRDefault="00532CD0" w:rsidP="00952BC4">
            <w:pPr>
              <w:pStyle w:val="ae"/>
              <w:rPr>
                <w:bCs/>
                <w:color w:val="000000"/>
                <w:sz w:val="20"/>
                <w:szCs w:val="20"/>
              </w:rPr>
            </w:pPr>
            <w:r w:rsidRPr="00532CD0">
              <w:rPr>
                <w:bCs/>
                <w:color w:val="000000"/>
                <w:sz w:val="20"/>
                <w:szCs w:val="20"/>
              </w:rPr>
              <w:t xml:space="preserve">ТОО "Атлант </w:t>
            </w:r>
            <w:proofErr w:type="spellStart"/>
            <w:r w:rsidRPr="00532CD0">
              <w:rPr>
                <w:bCs/>
                <w:color w:val="000000"/>
                <w:sz w:val="20"/>
                <w:szCs w:val="20"/>
              </w:rPr>
              <w:t>компани</w:t>
            </w:r>
            <w:proofErr w:type="spellEnd"/>
            <w:r w:rsidRPr="00532CD0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3119" w:type="dxa"/>
          </w:tcPr>
          <w:p w14:paraId="3AEE0F65" w14:textId="77777777" w:rsidR="00631C94" w:rsidRPr="008C1CDE" w:rsidRDefault="00532CD0" w:rsidP="00F2113F">
            <w:pPr>
              <w:jc w:val="both"/>
              <w:textAlignment w:val="baseline"/>
              <w:rPr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spacing w:val="1"/>
                <w:sz w:val="20"/>
                <w:szCs w:val="20"/>
                <w:shd w:val="clear" w:color="auto" w:fill="FFFFFF"/>
              </w:rPr>
              <w:t>29.02</w:t>
            </w:r>
            <w:r w:rsidR="00F2113F" w:rsidRPr="008C1CDE">
              <w:rPr>
                <w:spacing w:val="1"/>
                <w:sz w:val="20"/>
                <w:szCs w:val="20"/>
                <w:shd w:val="clear" w:color="auto" w:fill="FFFFFF"/>
              </w:rPr>
              <w:t>.2024</w:t>
            </w:r>
            <w:r w:rsidR="00631C94" w:rsidRPr="008C1CDE">
              <w:rPr>
                <w:spacing w:val="1"/>
                <w:sz w:val="20"/>
                <w:szCs w:val="20"/>
                <w:shd w:val="clear" w:color="auto" w:fill="FFFFFF"/>
              </w:rPr>
              <w:t xml:space="preserve"> г. 1</w:t>
            </w:r>
            <w:r>
              <w:rPr>
                <w:spacing w:val="1"/>
                <w:sz w:val="20"/>
                <w:szCs w:val="20"/>
                <w:shd w:val="clear" w:color="auto" w:fill="FFFFFF"/>
              </w:rPr>
              <w:t>3:18</w:t>
            </w:r>
            <w:r w:rsidR="00631C94" w:rsidRPr="008C1CDE">
              <w:rPr>
                <w:spacing w:val="1"/>
                <w:sz w:val="20"/>
                <w:szCs w:val="20"/>
                <w:shd w:val="clear" w:color="auto" w:fill="FFFFFF"/>
              </w:rPr>
              <w:t xml:space="preserve"> ч.</w:t>
            </w:r>
          </w:p>
        </w:tc>
      </w:tr>
      <w:tr w:rsidR="005028D7" w:rsidRPr="001A034A" w14:paraId="7ECA3125" w14:textId="77777777" w:rsidTr="008E03B8">
        <w:tc>
          <w:tcPr>
            <w:tcW w:w="454" w:type="dxa"/>
            <w:shd w:val="clear" w:color="auto" w:fill="auto"/>
          </w:tcPr>
          <w:p w14:paraId="529C66FC" w14:textId="77777777" w:rsidR="005028D7" w:rsidRPr="008E03B8" w:rsidRDefault="008B59DE" w:rsidP="00952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28" w:type="dxa"/>
          </w:tcPr>
          <w:p w14:paraId="5527A16B" w14:textId="77777777" w:rsidR="005028D7" w:rsidRPr="008E03B8" w:rsidRDefault="00514843" w:rsidP="00952BC4">
            <w:pPr>
              <w:pStyle w:val="ae"/>
              <w:rPr>
                <w:bCs/>
                <w:color w:val="000000"/>
                <w:sz w:val="20"/>
                <w:szCs w:val="20"/>
              </w:rPr>
            </w:pPr>
            <w:r w:rsidRPr="00514843">
              <w:rPr>
                <w:bCs/>
                <w:color w:val="000000"/>
                <w:sz w:val="20"/>
                <w:szCs w:val="20"/>
              </w:rPr>
              <w:t xml:space="preserve">TOO </w:t>
            </w:r>
            <w:r>
              <w:rPr>
                <w:bCs/>
                <w:color w:val="000000"/>
                <w:sz w:val="20"/>
                <w:szCs w:val="20"/>
              </w:rPr>
              <w:t>«</w:t>
            </w:r>
            <w:r w:rsidRPr="00514843">
              <w:rPr>
                <w:bCs/>
                <w:color w:val="000000"/>
                <w:sz w:val="20"/>
                <w:szCs w:val="20"/>
              </w:rPr>
              <w:t>DOLCE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14:paraId="6C6877D6" w14:textId="77777777" w:rsidR="005028D7" w:rsidRPr="008C1CDE" w:rsidRDefault="00514843" w:rsidP="00F2113F">
            <w:pPr>
              <w:jc w:val="both"/>
              <w:textAlignment w:val="baseline"/>
              <w:rPr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spacing w:val="1"/>
                <w:sz w:val="20"/>
                <w:szCs w:val="20"/>
                <w:shd w:val="clear" w:color="auto" w:fill="FFFFFF"/>
              </w:rPr>
              <w:t>29.02.2024 г. 14:15</w:t>
            </w:r>
            <w:r w:rsidR="00F2113F" w:rsidRPr="008C1CDE">
              <w:rPr>
                <w:spacing w:val="1"/>
                <w:sz w:val="20"/>
                <w:szCs w:val="20"/>
                <w:shd w:val="clear" w:color="auto" w:fill="FFFFFF"/>
              </w:rPr>
              <w:t xml:space="preserve"> ч.</w:t>
            </w:r>
          </w:p>
        </w:tc>
      </w:tr>
      <w:tr w:rsidR="005028D7" w:rsidRPr="001A034A" w14:paraId="22E0CA43" w14:textId="77777777" w:rsidTr="008E03B8">
        <w:tc>
          <w:tcPr>
            <w:tcW w:w="454" w:type="dxa"/>
            <w:shd w:val="clear" w:color="auto" w:fill="auto"/>
          </w:tcPr>
          <w:p w14:paraId="2DCC4191" w14:textId="77777777" w:rsidR="005028D7" w:rsidRPr="008E03B8" w:rsidRDefault="008B59DE" w:rsidP="00952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28" w:type="dxa"/>
          </w:tcPr>
          <w:p w14:paraId="0FFC2B86" w14:textId="77777777" w:rsidR="005028D7" w:rsidRPr="008E03B8" w:rsidRDefault="00B52939" w:rsidP="00952BC4">
            <w:pPr>
              <w:pStyle w:val="ae"/>
              <w:rPr>
                <w:bCs/>
                <w:color w:val="000000"/>
                <w:sz w:val="20"/>
                <w:szCs w:val="20"/>
              </w:rPr>
            </w:pPr>
            <w:r w:rsidRPr="00B52939">
              <w:rPr>
                <w:bCs/>
                <w:color w:val="000000"/>
                <w:sz w:val="20"/>
                <w:szCs w:val="20"/>
              </w:rPr>
              <w:t>ТОО КФК "МЕДСЕРВИС ПЛЮС"</w:t>
            </w:r>
          </w:p>
        </w:tc>
        <w:tc>
          <w:tcPr>
            <w:tcW w:w="3119" w:type="dxa"/>
          </w:tcPr>
          <w:p w14:paraId="581E70F8" w14:textId="77777777" w:rsidR="005028D7" w:rsidRPr="008C1CDE" w:rsidRDefault="00220598" w:rsidP="00F2113F">
            <w:pPr>
              <w:jc w:val="both"/>
              <w:textAlignment w:val="baseline"/>
              <w:rPr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spacing w:val="1"/>
                <w:sz w:val="20"/>
                <w:szCs w:val="20"/>
                <w:shd w:val="clear" w:color="auto" w:fill="FFFFFF"/>
              </w:rPr>
              <w:t>29.02.2024 г. 15:22</w:t>
            </w:r>
            <w:r w:rsidR="00F2113F" w:rsidRPr="008C1CDE">
              <w:rPr>
                <w:spacing w:val="1"/>
                <w:sz w:val="20"/>
                <w:szCs w:val="20"/>
                <w:shd w:val="clear" w:color="auto" w:fill="FFFFFF"/>
              </w:rPr>
              <w:t xml:space="preserve"> ч.</w:t>
            </w:r>
          </w:p>
        </w:tc>
      </w:tr>
      <w:tr w:rsidR="005028D7" w:rsidRPr="001A034A" w14:paraId="16C711C8" w14:textId="77777777" w:rsidTr="008E03B8">
        <w:tc>
          <w:tcPr>
            <w:tcW w:w="454" w:type="dxa"/>
            <w:shd w:val="clear" w:color="auto" w:fill="auto"/>
          </w:tcPr>
          <w:p w14:paraId="24BC42F5" w14:textId="77777777" w:rsidR="005028D7" w:rsidRPr="008E03B8" w:rsidRDefault="008B59DE" w:rsidP="00952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28" w:type="dxa"/>
          </w:tcPr>
          <w:p w14:paraId="656189F1" w14:textId="77777777" w:rsidR="005028D7" w:rsidRPr="008E03B8" w:rsidRDefault="00B52939" w:rsidP="00952BC4">
            <w:pPr>
              <w:pStyle w:val="ae"/>
              <w:rPr>
                <w:bCs/>
                <w:color w:val="000000"/>
                <w:sz w:val="20"/>
                <w:szCs w:val="20"/>
              </w:rPr>
            </w:pPr>
            <w:r w:rsidRPr="00B52939">
              <w:rPr>
                <w:bCs/>
                <w:color w:val="000000"/>
                <w:sz w:val="20"/>
                <w:szCs w:val="20"/>
              </w:rPr>
              <w:t xml:space="preserve">ТОО </w:t>
            </w:r>
            <w:r>
              <w:rPr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B52939">
              <w:rPr>
                <w:bCs/>
                <w:color w:val="000000"/>
                <w:sz w:val="20"/>
                <w:szCs w:val="20"/>
              </w:rPr>
              <w:t>Ренисан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14:paraId="69F5D3B1" w14:textId="77777777" w:rsidR="005028D7" w:rsidRPr="008C1CDE" w:rsidRDefault="00B52939" w:rsidP="00952BC4">
            <w:pPr>
              <w:jc w:val="both"/>
              <w:textAlignment w:val="baseline"/>
              <w:rPr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spacing w:val="1"/>
                <w:sz w:val="20"/>
                <w:szCs w:val="20"/>
                <w:shd w:val="clear" w:color="auto" w:fill="FFFFFF"/>
              </w:rPr>
              <w:t>29.02.2024 г. 16:50</w:t>
            </w:r>
            <w:r w:rsidR="00F2113F" w:rsidRPr="008C1CDE">
              <w:rPr>
                <w:spacing w:val="1"/>
                <w:sz w:val="20"/>
                <w:szCs w:val="20"/>
                <w:shd w:val="clear" w:color="auto" w:fill="FFFFFF"/>
              </w:rPr>
              <w:t xml:space="preserve"> ч.</w:t>
            </w:r>
          </w:p>
        </w:tc>
      </w:tr>
      <w:tr w:rsidR="005028D7" w:rsidRPr="00B2065C" w14:paraId="506AF55B" w14:textId="77777777" w:rsidTr="008E03B8">
        <w:tc>
          <w:tcPr>
            <w:tcW w:w="454" w:type="dxa"/>
            <w:shd w:val="clear" w:color="auto" w:fill="auto"/>
          </w:tcPr>
          <w:p w14:paraId="6E01EF62" w14:textId="77777777" w:rsidR="005028D7" w:rsidRPr="008E03B8" w:rsidRDefault="008B59DE" w:rsidP="00952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028" w:type="dxa"/>
          </w:tcPr>
          <w:p w14:paraId="5B49789D" w14:textId="77777777" w:rsidR="005028D7" w:rsidRPr="008E03B8" w:rsidRDefault="00B52939" w:rsidP="00952BC4">
            <w:pPr>
              <w:pStyle w:val="ae"/>
              <w:rPr>
                <w:bCs/>
                <w:color w:val="000000"/>
                <w:sz w:val="20"/>
                <w:szCs w:val="20"/>
              </w:rPr>
            </w:pPr>
            <w:r w:rsidRPr="00B52939">
              <w:rPr>
                <w:bCs/>
                <w:color w:val="000000"/>
                <w:sz w:val="20"/>
                <w:szCs w:val="20"/>
              </w:rPr>
              <w:t xml:space="preserve">TOO </w:t>
            </w:r>
            <w:r>
              <w:rPr>
                <w:bCs/>
                <w:color w:val="000000"/>
                <w:sz w:val="20"/>
                <w:szCs w:val="20"/>
              </w:rPr>
              <w:t>«</w:t>
            </w:r>
            <w:r w:rsidRPr="00B52939">
              <w:rPr>
                <w:bCs/>
                <w:color w:val="000000"/>
                <w:sz w:val="20"/>
                <w:szCs w:val="20"/>
              </w:rPr>
              <w:t>ORKA GROUP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14:paraId="2CA4FC2C" w14:textId="77777777" w:rsidR="005028D7" w:rsidRPr="008C1CDE" w:rsidRDefault="00B52939" w:rsidP="00F2113F">
            <w:pPr>
              <w:jc w:val="both"/>
              <w:textAlignment w:val="baseline"/>
              <w:rPr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spacing w:val="1"/>
                <w:sz w:val="20"/>
                <w:szCs w:val="20"/>
                <w:shd w:val="clear" w:color="auto" w:fill="FFFFFF"/>
              </w:rPr>
              <w:t>01.03</w:t>
            </w:r>
            <w:r w:rsidR="003059DD">
              <w:rPr>
                <w:spacing w:val="1"/>
                <w:sz w:val="20"/>
                <w:szCs w:val="20"/>
                <w:shd w:val="clear" w:color="auto" w:fill="FFFFFF"/>
              </w:rPr>
              <w:t>.2024 г. 08:05</w:t>
            </w:r>
            <w:r w:rsidR="00F2113F" w:rsidRPr="008C1CDE">
              <w:rPr>
                <w:spacing w:val="1"/>
                <w:sz w:val="20"/>
                <w:szCs w:val="20"/>
                <w:shd w:val="clear" w:color="auto" w:fill="FFFFFF"/>
              </w:rPr>
              <w:t xml:space="preserve"> ч.</w:t>
            </w:r>
          </w:p>
        </w:tc>
      </w:tr>
      <w:tr w:rsidR="005028D7" w:rsidRPr="001A034A" w14:paraId="52AE5C43" w14:textId="77777777" w:rsidTr="008E03B8">
        <w:tc>
          <w:tcPr>
            <w:tcW w:w="454" w:type="dxa"/>
            <w:shd w:val="clear" w:color="auto" w:fill="auto"/>
          </w:tcPr>
          <w:p w14:paraId="325387F0" w14:textId="77777777" w:rsidR="005028D7" w:rsidRPr="008E03B8" w:rsidRDefault="008B59DE" w:rsidP="00952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028" w:type="dxa"/>
          </w:tcPr>
          <w:p w14:paraId="4992E0E6" w14:textId="77777777" w:rsidR="005028D7" w:rsidRPr="008E03B8" w:rsidRDefault="00B52939" w:rsidP="00952BC4">
            <w:pPr>
              <w:pStyle w:val="ae"/>
              <w:rPr>
                <w:bCs/>
                <w:color w:val="000000"/>
                <w:sz w:val="20"/>
                <w:szCs w:val="20"/>
              </w:rPr>
            </w:pPr>
            <w:r w:rsidRPr="00B52939">
              <w:rPr>
                <w:bCs/>
                <w:color w:val="000000"/>
                <w:sz w:val="20"/>
                <w:szCs w:val="20"/>
              </w:rPr>
              <w:t>ИП "СМАКОВА ММ"</w:t>
            </w:r>
          </w:p>
        </w:tc>
        <w:tc>
          <w:tcPr>
            <w:tcW w:w="3119" w:type="dxa"/>
          </w:tcPr>
          <w:p w14:paraId="22CAA1D0" w14:textId="77777777" w:rsidR="005028D7" w:rsidRPr="008C1CDE" w:rsidRDefault="00B52939" w:rsidP="00F2113F">
            <w:pPr>
              <w:jc w:val="both"/>
              <w:textAlignment w:val="baseline"/>
              <w:rPr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spacing w:val="1"/>
                <w:sz w:val="20"/>
                <w:szCs w:val="20"/>
                <w:shd w:val="clear" w:color="auto" w:fill="FFFFFF"/>
              </w:rPr>
              <w:t>01.03</w:t>
            </w:r>
            <w:r w:rsidR="003059DD">
              <w:rPr>
                <w:spacing w:val="1"/>
                <w:sz w:val="20"/>
                <w:szCs w:val="20"/>
                <w:shd w:val="clear" w:color="auto" w:fill="FFFFFF"/>
              </w:rPr>
              <w:t>.2024 г. 08:14</w:t>
            </w:r>
            <w:r w:rsidR="00F2113F" w:rsidRPr="008C1CDE">
              <w:rPr>
                <w:spacing w:val="1"/>
                <w:sz w:val="20"/>
                <w:szCs w:val="20"/>
                <w:shd w:val="clear" w:color="auto" w:fill="FFFFFF"/>
              </w:rPr>
              <w:t xml:space="preserve"> ч.</w:t>
            </w:r>
          </w:p>
        </w:tc>
      </w:tr>
      <w:tr w:rsidR="005028D7" w:rsidRPr="00EC5638" w14:paraId="51D7FEF8" w14:textId="77777777" w:rsidTr="00FC75C2">
        <w:trPr>
          <w:trHeight w:val="113"/>
        </w:trPr>
        <w:tc>
          <w:tcPr>
            <w:tcW w:w="454" w:type="dxa"/>
            <w:shd w:val="clear" w:color="auto" w:fill="auto"/>
          </w:tcPr>
          <w:p w14:paraId="06165CEC" w14:textId="77777777" w:rsidR="005028D7" w:rsidRPr="008E03B8" w:rsidRDefault="008B59DE" w:rsidP="00952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028" w:type="dxa"/>
          </w:tcPr>
          <w:p w14:paraId="22F77066" w14:textId="77777777" w:rsidR="005028D7" w:rsidRPr="008E03B8" w:rsidRDefault="00B52939" w:rsidP="00952BC4">
            <w:pPr>
              <w:pStyle w:val="ae"/>
              <w:rPr>
                <w:bCs/>
                <w:color w:val="000000"/>
                <w:sz w:val="20"/>
                <w:szCs w:val="20"/>
              </w:rPr>
            </w:pPr>
            <w:r w:rsidRPr="00B52939">
              <w:rPr>
                <w:bCs/>
                <w:color w:val="000000"/>
                <w:sz w:val="20"/>
                <w:szCs w:val="20"/>
              </w:rPr>
              <w:t xml:space="preserve">TOO </w:t>
            </w:r>
            <w:r>
              <w:rPr>
                <w:bCs/>
                <w:color w:val="000000"/>
                <w:sz w:val="20"/>
                <w:szCs w:val="20"/>
              </w:rPr>
              <w:t>«</w:t>
            </w:r>
            <w:r w:rsidRPr="00B52939">
              <w:rPr>
                <w:bCs/>
                <w:color w:val="000000"/>
                <w:sz w:val="20"/>
                <w:szCs w:val="20"/>
              </w:rPr>
              <w:t>GREEN CLOVER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14:paraId="099FC868" w14:textId="77777777" w:rsidR="005028D7" w:rsidRPr="008C1CDE" w:rsidRDefault="00B52939" w:rsidP="00F2113F">
            <w:pPr>
              <w:jc w:val="both"/>
              <w:textAlignment w:val="baseline"/>
              <w:rPr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spacing w:val="1"/>
                <w:sz w:val="20"/>
                <w:szCs w:val="20"/>
                <w:shd w:val="clear" w:color="auto" w:fill="FFFFFF"/>
              </w:rPr>
              <w:t>01.03</w:t>
            </w:r>
            <w:r w:rsidR="00F2113F" w:rsidRPr="008C1CDE">
              <w:rPr>
                <w:spacing w:val="1"/>
                <w:sz w:val="20"/>
                <w:szCs w:val="20"/>
                <w:shd w:val="clear" w:color="auto" w:fill="FFFFFF"/>
              </w:rPr>
              <w:t>.202</w:t>
            </w:r>
            <w:r w:rsidR="001E7401">
              <w:rPr>
                <w:spacing w:val="1"/>
                <w:sz w:val="20"/>
                <w:szCs w:val="20"/>
                <w:shd w:val="clear" w:color="auto" w:fill="FFFFFF"/>
              </w:rPr>
              <w:t>4 г. 08:15</w:t>
            </w:r>
            <w:r w:rsidR="00F2113F" w:rsidRPr="008C1CDE">
              <w:rPr>
                <w:spacing w:val="1"/>
                <w:sz w:val="20"/>
                <w:szCs w:val="20"/>
                <w:shd w:val="clear" w:color="auto" w:fill="FFFFFF"/>
              </w:rPr>
              <w:t xml:space="preserve"> ч.</w:t>
            </w:r>
          </w:p>
        </w:tc>
      </w:tr>
      <w:tr w:rsidR="005028D7" w:rsidRPr="001A034A" w14:paraId="09EBC81C" w14:textId="77777777" w:rsidTr="008E03B8">
        <w:tc>
          <w:tcPr>
            <w:tcW w:w="454" w:type="dxa"/>
            <w:shd w:val="clear" w:color="auto" w:fill="auto"/>
          </w:tcPr>
          <w:p w14:paraId="665D4AFB" w14:textId="77777777" w:rsidR="005028D7" w:rsidRPr="008B59DE" w:rsidRDefault="008B59DE" w:rsidP="00952BC4">
            <w:pPr>
              <w:jc w:val="center"/>
              <w:rPr>
                <w:sz w:val="20"/>
                <w:szCs w:val="20"/>
              </w:rPr>
            </w:pPr>
            <w:r w:rsidRPr="008B59DE">
              <w:rPr>
                <w:sz w:val="20"/>
                <w:szCs w:val="20"/>
              </w:rPr>
              <w:t>10</w:t>
            </w:r>
          </w:p>
        </w:tc>
        <w:tc>
          <w:tcPr>
            <w:tcW w:w="11028" w:type="dxa"/>
          </w:tcPr>
          <w:p w14:paraId="241265B0" w14:textId="77777777" w:rsidR="005028D7" w:rsidRPr="008B59DE" w:rsidRDefault="005D7E52" w:rsidP="00952BC4">
            <w:pPr>
              <w:pStyle w:val="ae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ИП "</w:t>
            </w:r>
            <w:r w:rsidR="00B52939" w:rsidRPr="00B52939">
              <w:rPr>
                <w:bCs/>
                <w:color w:val="000000"/>
                <w:sz w:val="20"/>
                <w:szCs w:val="20"/>
                <w:lang w:val="kk-KZ"/>
              </w:rPr>
              <w:t>BMLG,MED"</w:t>
            </w:r>
          </w:p>
        </w:tc>
        <w:tc>
          <w:tcPr>
            <w:tcW w:w="3119" w:type="dxa"/>
          </w:tcPr>
          <w:p w14:paraId="70D3D6FE" w14:textId="77777777" w:rsidR="005028D7" w:rsidRPr="008C1CDE" w:rsidRDefault="00B52939" w:rsidP="00F2113F">
            <w:pPr>
              <w:jc w:val="both"/>
              <w:textAlignment w:val="baseline"/>
              <w:rPr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spacing w:val="1"/>
                <w:sz w:val="20"/>
                <w:szCs w:val="20"/>
                <w:shd w:val="clear" w:color="auto" w:fill="FFFFFF"/>
              </w:rPr>
              <w:t>01.03.2024 г. 08</w:t>
            </w:r>
            <w:r w:rsidR="00F2113F" w:rsidRPr="008C1CDE">
              <w:rPr>
                <w:spacing w:val="1"/>
                <w:sz w:val="20"/>
                <w:szCs w:val="20"/>
                <w:shd w:val="clear" w:color="auto" w:fill="FFFFFF"/>
              </w:rPr>
              <w:t>:20 ч.</w:t>
            </w:r>
          </w:p>
        </w:tc>
      </w:tr>
      <w:bookmarkEnd w:id="0"/>
    </w:tbl>
    <w:p w14:paraId="35689B23" w14:textId="77777777" w:rsidR="00EE5443" w:rsidRDefault="00EE5443" w:rsidP="00415F78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12"/>
          <w:szCs w:val="12"/>
          <w:lang w:val="kk-KZ"/>
        </w:rPr>
      </w:pPr>
    </w:p>
    <w:p w14:paraId="091453B4" w14:textId="77777777" w:rsidR="00EE5443" w:rsidRDefault="00EE5443" w:rsidP="00415F78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12"/>
          <w:szCs w:val="12"/>
          <w:lang w:val="kk-KZ"/>
        </w:rPr>
      </w:pPr>
    </w:p>
    <w:p w14:paraId="6BDBC687" w14:textId="77777777" w:rsidR="00EE5443" w:rsidRDefault="00EE5443" w:rsidP="00415F78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12"/>
          <w:szCs w:val="12"/>
          <w:lang w:val="kk-KZ"/>
        </w:rPr>
      </w:pPr>
    </w:p>
    <w:p w14:paraId="695C1457" w14:textId="77777777" w:rsidR="000B45D3" w:rsidRDefault="00EE5443" w:rsidP="00415F78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  <w:lang w:val="kk-KZ"/>
        </w:rPr>
      </w:pPr>
      <w:r w:rsidRPr="00EE5443">
        <w:rPr>
          <w:b/>
          <w:sz w:val="22"/>
          <w:szCs w:val="22"/>
          <w:lang w:val="kk-KZ"/>
        </w:rPr>
        <w:t xml:space="preserve">                      Сумма выделенна</w:t>
      </w:r>
      <w:r w:rsidR="00B07A53">
        <w:rPr>
          <w:b/>
          <w:sz w:val="22"/>
          <w:szCs w:val="22"/>
          <w:lang w:val="kk-KZ"/>
        </w:rPr>
        <w:t>я</w:t>
      </w:r>
      <w:r w:rsidRPr="00EE5443">
        <w:rPr>
          <w:b/>
          <w:sz w:val="22"/>
          <w:szCs w:val="22"/>
          <w:lang w:val="kk-KZ"/>
        </w:rPr>
        <w:t xml:space="preserve"> для закупа:</w:t>
      </w:r>
    </w:p>
    <w:p w14:paraId="0C852BA5" w14:textId="77777777" w:rsidR="000B45D3" w:rsidRPr="000B45D3" w:rsidRDefault="000B45D3" w:rsidP="000B45D3">
      <w:pPr>
        <w:rPr>
          <w:sz w:val="22"/>
          <w:szCs w:val="22"/>
          <w:lang w:val="kk-KZ"/>
        </w:rPr>
      </w:pPr>
    </w:p>
    <w:tbl>
      <w:tblPr>
        <w:tblpPr w:leftFromText="180" w:rightFromText="180" w:vertAnchor="page" w:horzAnchor="margin" w:tblpXSpec="right" w:tblpY="886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543"/>
        <w:gridCol w:w="4791"/>
        <w:gridCol w:w="992"/>
        <w:gridCol w:w="851"/>
        <w:gridCol w:w="1134"/>
        <w:gridCol w:w="2268"/>
      </w:tblGrid>
      <w:tr w:rsidR="00531BD3" w:rsidRPr="00BF592A" w14:paraId="486B4AB4" w14:textId="77777777" w:rsidTr="000C7304">
        <w:trPr>
          <w:trHeight w:val="424"/>
        </w:trPr>
        <w:tc>
          <w:tcPr>
            <w:tcW w:w="880" w:type="dxa"/>
            <w:vAlign w:val="center"/>
          </w:tcPr>
          <w:p w14:paraId="6BE80AD7" w14:textId="77777777" w:rsidR="00531BD3" w:rsidRPr="00FC4666" w:rsidRDefault="00531BD3" w:rsidP="000C73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F592A">
              <w:rPr>
                <w:b/>
                <w:bCs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3543" w:type="dxa"/>
            <w:vAlign w:val="center"/>
          </w:tcPr>
          <w:p w14:paraId="3FF4D942" w14:textId="77777777" w:rsidR="00531BD3" w:rsidRPr="00BF592A" w:rsidRDefault="00531BD3" w:rsidP="000C7304">
            <w:pPr>
              <w:rPr>
                <w:sz w:val="16"/>
                <w:szCs w:val="16"/>
                <w:lang w:val="kk-KZ"/>
              </w:rPr>
            </w:pPr>
            <w:r w:rsidRPr="00BF592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791" w:type="dxa"/>
            <w:vAlign w:val="center"/>
          </w:tcPr>
          <w:p w14:paraId="2F3F9C42" w14:textId="77777777" w:rsidR="00531BD3" w:rsidRPr="00BF592A" w:rsidRDefault="00531BD3" w:rsidP="000C7304">
            <w:pPr>
              <w:jc w:val="center"/>
              <w:rPr>
                <w:sz w:val="16"/>
                <w:szCs w:val="16"/>
              </w:rPr>
            </w:pPr>
            <w:r w:rsidRPr="00BF592A">
              <w:rPr>
                <w:b/>
                <w:bCs/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vAlign w:val="center"/>
          </w:tcPr>
          <w:p w14:paraId="365A5D4E" w14:textId="77777777" w:rsidR="00531BD3" w:rsidRPr="00BF592A" w:rsidRDefault="00531BD3" w:rsidP="000C7304">
            <w:pPr>
              <w:jc w:val="center"/>
              <w:rPr>
                <w:sz w:val="16"/>
                <w:szCs w:val="16"/>
              </w:rPr>
            </w:pPr>
            <w:r w:rsidRPr="00BF592A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vAlign w:val="center"/>
          </w:tcPr>
          <w:p w14:paraId="43BA3E32" w14:textId="77777777" w:rsidR="00531BD3" w:rsidRPr="00BF592A" w:rsidRDefault="00531BD3" w:rsidP="000C7304">
            <w:pPr>
              <w:jc w:val="center"/>
              <w:rPr>
                <w:sz w:val="16"/>
                <w:szCs w:val="16"/>
                <w:lang w:val="kk-KZ"/>
              </w:rPr>
            </w:pPr>
            <w:r w:rsidRPr="00BF592A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Align w:val="center"/>
          </w:tcPr>
          <w:p w14:paraId="5AF0DB3B" w14:textId="77777777" w:rsidR="00531BD3" w:rsidRPr="00BF592A" w:rsidRDefault="00531BD3" w:rsidP="000C7304">
            <w:pPr>
              <w:jc w:val="center"/>
              <w:rPr>
                <w:sz w:val="16"/>
                <w:szCs w:val="16"/>
                <w:lang w:val="en-US"/>
              </w:rPr>
            </w:pPr>
            <w:r w:rsidRPr="00BF592A">
              <w:rPr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2268" w:type="dxa"/>
            <w:vAlign w:val="center"/>
          </w:tcPr>
          <w:p w14:paraId="651742D1" w14:textId="77777777" w:rsidR="00531BD3" w:rsidRPr="00BF592A" w:rsidRDefault="00531BD3" w:rsidP="000C7304">
            <w:pPr>
              <w:jc w:val="center"/>
              <w:rPr>
                <w:sz w:val="16"/>
                <w:szCs w:val="16"/>
                <w:lang w:val="kk-KZ"/>
              </w:rPr>
            </w:pPr>
            <w:r w:rsidRPr="00BF592A">
              <w:rPr>
                <w:b/>
                <w:color w:val="000000"/>
                <w:sz w:val="20"/>
                <w:szCs w:val="20"/>
              </w:rPr>
              <w:t>Сумма</w:t>
            </w:r>
          </w:p>
        </w:tc>
      </w:tr>
      <w:tr w:rsidR="00531BD3" w:rsidRPr="0015679F" w14:paraId="295B2EC3" w14:textId="77777777" w:rsidTr="000C7304">
        <w:tc>
          <w:tcPr>
            <w:tcW w:w="880" w:type="dxa"/>
            <w:vAlign w:val="center"/>
          </w:tcPr>
          <w:p w14:paraId="571DC21E" w14:textId="77777777" w:rsidR="00531BD3" w:rsidRPr="004D4E66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D3DD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Жгут стягивающий с автоматической защелкой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8C65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кровоостанавливающий эластичный полуавтомат. на застежке р.45х2,5см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C0A2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B455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30489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91C5BA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105 000,00</w:t>
            </w:r>
          </w:p>
        </w:tc>
      </w:tr>
      <w:tr w:rsidR="00531BD3" w:rsidRPr="0015679F" w14:paraId="756F8D77" w14:textId="77777777" w:rsidTr="000C7304">
        <w:trPr>
          <w:trHeight w:val="64"/>
        </w:trPr>
        <w:tc>
          <w:tcPr>
            <w:tcW w:w="880" w:type="dxa"/>
            <w:vAlign w:val="center"/>
          </w:tcPr>
          <w:p w14:paraId="2A1DBF8A" w14:textId="77777777" w:rsidR="00531BD3" w:rsidRPr="004D4E66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DCA9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Сантиметровая лента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1CD4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лента измерительная 1 метр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DE42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83E3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C633F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D8422E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27 000,00</w:t>
            </w:r>
          </w:p>
        </w:tc>
      </w:tr>
      <w:tr w:rsidR="00531BD3" w:rsidRPr="0015679F" w14:paraId="0B766782" w14:textId="77777777" w:rsidTr="000C7304">
        <w:tc>
          <w:tcPr>
            <w:tcW w:w="880" w:type="dxa"/>
            <w:vAlign w:val="center"/>
          </w:tcPr>
          <w:p w14:paraId="5392F542" w14:textId="77777777" w:rsidR="00531BD3" w:rsidRPr="004D4E66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B586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Спринцовка детская с наконечником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BB9A2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спринцовка 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пластизольная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 xml:space="preserve"> поливинилхлоридная (с мягким наконечником)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6188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648A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4DC92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BEB019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136 500,00</w:t>
            </w:r>
          </w:p>
        </w:tc>
      </w:tr>
      <w:tr w:rsidR="00531BD3" w:rsidRPr="0015679F" w14:paraId="394BFCD8" w14:textId="77777777" w:rsidTr="000C7304">
        <w:tc>
          <w:tcPr>
            <w:tcW w:w="880" w:type="dxa"/>
            <w:vAlign w:val="center"/>
          </w:tcPr>
          <w:p w14:paraId="586D9116" w14:textId="77777777" w:rsidR="00531BD3" w:rsidRPr="004D4E66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E5ED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Тонометр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8AA0F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прибор для измерения АД, 50х14см зеленый, модель BL-ASM-1, со стетоскопом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F01F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939A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35994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8500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006C6A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1 700 000,00</w:t>
            </w:r>
          </w:p>
        </w:tc>
      </w:tr>
      <w:tr w:rsidR="00531BD3" w:rsidRPr="0015679F" w14:paraId="67603878" w14:textId="77777777" w:rsidTr="000C7304">
        <w:tc>
          <w:tcPr>
            <w:tcW w:w="880" w:type="dxa"/>
            <w:vAlign w:val="center"/>
          </w:tcPr>
          <w:p w14:paraId="332FB83F" w14:textId="77777777" w:rsidR="00531BD3" w:rsidRPr="004D4E66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1131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Термометр электронный для определения температуры тела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6980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термометр медицинский электронный цифровой, жесткий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5880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E9DD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38213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41F4FB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315 000,00</w:t>
            </w:r>
          </w:p>
        </w:tc>
      </w:tr>
      <w:tr w:rsidR="00531BD3" w:rsidRPr="0015679F" w14:paraId="1EC81F8F" w14:textId="77777777" w:rsidTr="000C7304">
        <w:tc>
          <w:tcPr>
            <w:tcW w:w="880" w:type="dxa"/>
            <w:vAlign w:val="center"/>
          </w:tcPr>
          <w:p w14:paraId="71633406" w14:textId="77777777" w:rsidR="00531BD3" w:rsidRPr="004D4E66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C19F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Ярлыки для пациентов при 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триаж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 xml:space="preserve"> сортировке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3928F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браслет идентификационный для взрослых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285A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EB93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C28F1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7B646B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13 500,00</w:t>
            </w:r>
          </w:p>
        </w:tc>
      </w:tr>
      <w:tr w:rsidR="00531BD3" w:rsidRPr="0015679F" w14:paraId="65DBFDC2" w14:textId="77777777" w:rsidTr="000C7304">
        <w:tc>
          <w:tcPr>
            <w:tcW w:w="880" w:type="dxa"/>
            <w:vAlign w:val="center"/>
          </w:tcPr>
          <w:p w14:paraId="7E6F7DBF" w14:textId="77777777" w:rsidR="00531BD3" w:rsidRPr="004D4E66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0F8F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Медицинская клеенка – 1 метр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9AE7F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D4E66">
              <w:rPr>
                <w:color w:val="000000"/>
                <w:sz w:val="18"/>
                <w:szCs w:val="18"/>
              </w:rPr>
              <w:t>подклодная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 xml:space="preserve"> с ПВХ покрытием "Колорит" ш1м*25м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3E44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метр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818E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C1009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1700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DFEEE0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850 000,00</w:t>
            </w:r>
          </w:p>
        </w:tc>
      </w:tr>
      <w:tr w:rsidR="00531BD3" w:rsidRPr="0015679F" w14:paraId="3AC090BB" w14:textId="77777777" w:rsidTr="000C7304">
        <w:tc>
          <w:tcPr>
            <w:tcW w:w="880" w:type="dxa"/>
            <w:vAlign w:val="center"/>
          </w:tcPr>
          <w:p w14:paraId="43A2FB61" w14:textId="77777777" w:rsidR="00531BD3" w:rsidRPr="004D4E66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9466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Салфетки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3F6EE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смоченные дезинфицирующим средством, количество салфеток: 200 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D531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6C46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DB177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8900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4DFBC5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2 670 000,00</w:t>
            </w:r>
          </w:p>
        </w:tc>
      </w:tr>
      <w:tr w:rsidR="00531BD3" w:rsidRPr="0015679F" w14:paraId="66B3E790" w14:textId="77777777" w:rsidTr="000C7304">
        <w:tc>
          <w:tcPr>
            <w:tcW w:w="880" w:type="dxa"/>
            <w:vAlign w:val="center"/>
          </w:tcPr>
          <w:p w14:paraId="087D1973" w14:textId="77777777" w:rsidR="00531BD3" w:rsidRPr="004D4E66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5F724" w14:textId="77777777" w:rsidR="00531BD3" w:rsidRPr="004D4E66" w:rsidRDefault="00531BD3" w:rsidP="000C7304">
            <w:pPr>
              <w:rPr>
                <w:sz w:val="18"/>
                <w:szCs w:val="18"/>
              </w:rPr>
            </w:pPr>
            <w:r w:rsidRPr="004D4E66">
              <w:rPr>
                <w:sz w:val="18"/>
                <w:szCs w:val="18"/>
              </w:rPr>
              <w:t>Воздуховод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6F9EC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направляющий 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Guedel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 xml:space="preserve"> №00 50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E7E0C" w14:textId="77777777" w:rsidR="00531BD3" w:rsidRPr="0015679F" w:rsidRDefault="00531BD3" w:rsidP="000C7304">
            <w:pPr>
              <w:jc w:val="center"/>
              <w:rPr>
                <w:sz w:val="18"/>
                <w:szCs w:val="18"/>
              </w:rPr>
            </w:pPr>
            <w:proofErr w:type="spellStart"/>
            <w:r w:rsidRPr="0015679F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4563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0B531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93E48F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112 500,00</w:t>
            </w:r>
          </w:p>
        </w:tc>
      </w:tr>
      <w:tr w:rsidR="00531BD3" w:rsidRPr="0015679F" w14:paraId="4DA7A5C8" w14:textId="77777777" w:rsidTr="000C7304">
        <w:tc>
          <w:tcPr>
            <w:tcW w:w="880" w:type="dxa"/>
            <w:vAlign w:val="center"/>
          </w:tcPr>
          <w:p w14:paraId="1EC76032" w14:textId="77777777" w:rsidR="00531BD3" w:rsidRPr="004D4E66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232AE" w14:textId="77777777" w:rsidR="00531BD3" w:rsidRPr="004D4E66" w:rsidRDefault="00531BD3" w:rsidP="000C7304">
            <w:pPr>
              <w:rPr>
                <w:sz w:val="18"/>
                <w:szCs w:val="18"/>
              </w:rPr>
            </w:pPr>
            <w:r w:rsidRPr="004D4E66">
              <w:rPr>
                <w:sz w:val="18"/>
                <w:szCs w:val="18"/>
              </w:rPr>
              <w:t xml:space="preserve">Воздуховод  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F3937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направляющий 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Guedel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 xml:space="preserve"> №6 120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2E46C" w14:textId="77777777" w:rsidR="00531BD3" w:rsidRPr="0015679F" w:rsidRDefault="00531BD3" w:rsidP="000C7304">
            <w:pPr>
              <w:jc w:val="center"/>
              <w:rPr>
                <w:sz w:val="18"/>
                <w:szCs w:val="18"/>
              </w:rPr>
            </w:pPr>
            <w:proofErr w:type="spellStart"/>
            <w:r w:rsidRPr="0015679F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DD60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6730E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28CF5B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531BD3" w:rsidRPr="0015679F" w14:paraId="5729AF41" w14:textId="77777777" w:rsidTr="000C7304">
        <w:tc>
          <w:tcPr>
            <w:tcW w:w="880" w:type="dxa"/>
            <w:vAlign w:val="center"/>
          </w:tcPr>
          <w:p w14:paraId="338FCDB0" w14:textId="77777777" w:rsidR="00531BD3" w:rsidRPr="004D4E66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29F39" w14:textId="77777777" w:rsidR="00531BD3" w:rsidRPr="004D4E66" w:rsidRDefault="00531BD3" w:rsidP="000C7304">
            <w:pPr>
              <w:rPr>
                <w:sz w:val="18"/>
                <w:szCs w:val="18"/>
              </w:rPr>
            </w:pPr>
            <w:r w:rsidRPr="004D4E66">
              <w:rPr>
                <w:sz w:val="18"/>
                <w:szCs w:val="18"/>
              </w:rPr>
              <w:t xml:space="preserve">Воздуховод  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30FB8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направляющий 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Guedel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 xml:space="preserve"> №4 100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EE0A7" w14:textId="77777777" w:rsidR="00531BD3" w:rsidRPr="0015679F" w:rsidRDefault="00531BD3" w:rsidP="000C7304">
            <w:pPr>
              <w:jc w:val="center"/>
              <w:rPr>
                <w:sz w:val="18"/>
                <w:szCs w:val="18"/>
              </w:rPr>
            </w:pPr>
            <w:proofErr w:type="spellStart"/>
            <w:r w:rsidRPr="0015679F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6C91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AC0EE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B84487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531BD3" w:rsidRPr="0015679F" w14:paraId="668D18E6" w14:textId="77777777" w:rsidTr="000C7304">
        <w:tc>
          <w:tcPr>
            <w:tcW w:w="880" w:type="dxa"/>
            <w:vAlign w:val="center"/>
          </w:tcPr>
          <w:p w14:paraId="75354400" w14:textId="77777777" w:rsidR="00531BD3" w:rsidRPr="004D4E66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A9B7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Одноразовые кислородные маски для взрослых  (все размеры по 1 шт.)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192BE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кислородная маска без трубки взрослая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64E0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EE44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2A183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9AED44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1 800 000,00</w:t>
            </w:r>
          </w:p>
        </w:tc>
      </w:tr>
      <w:tr w:rsidR="00531BD3" w:rsidRPr="0015679F" w14:paraId="2F96EF8D" w14:textId="77777777" w:rsidTr="000C7304">
        <w:tc>
          <w:tcPr>
            <w:tcW w:w="880" w:type="dxa"/>
            <w:vAlign w:val="center"/>
          </w:tcPr>
          <w:p w14:paraId="4E012F88" w14:textId="77777777" w:rsidR="00531BD3" w:rsidRPr="004D4E66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578A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Одноразовые кислородные маски для детей (все размеры по 1 шт.)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00886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кислородная маска без трубки, детская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C9C8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D3F9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0DAE3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4A11BA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531BD3" w:rsidRPr="0015679F" w14:paraId="1C20DEE0" w14:textId="77777777" w:rsidTr="000C7304">
        <w:tc>
          <w:tcPr>
            <w:tcW w:w="880" w:type="dxa"/>
            <w:vAlign w:val="center"/>
          </w:tcPr>
          <w:p w14:paraId="4C70CC0A" w14:textId="77777777" w:rsidR="00531BD3" w:rsidRPr="004D4E66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70FB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D4E66">
              <w:rPr>
                <w:color w:val="000000"/>
                <w:sz w:val="18"/>
                <w:szCs w:val="18"/>
              </w:rPr>
              <w:t>Коникотомический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 xml:space="preserve"> набор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AFC64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набор MINI-TRACH для 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минитрахеостомии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4C70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42CD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56B57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110 000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63E3A4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4 400 000,00</w:t>
            </w:r>
          </w:p>
        </w:tc>
      </w:tr>
      <w:tr w:rsidR="00531BD3" w:rsidRPr="0015679F" w14:paraId="32CD46AE" w14:textId="77777777" w:rsidTr="000C7304">
        <w:tc>
          <w:tcPr>
            <w:tcW w:w="880" w:type="dxa"/>
            <w:vAlign w:val="center"/>
          </w:tcPr>
          <w:p w14:paraId="3412F81D" w14:textId="77777777" w:rsidR="00531BD3" w:rsidRPr="004D4E66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47FA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D4E66">
              <w:rPr>
                <w:color w:val="000000"/>
                <w:sz w:val="18"/>
                <w:szCs w:val="18"/>
              </w:rPr>
              <w:t>Хладоэлемент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71AAF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для обслуживания спортивных и массовых мероприятий (Гелиевые, срок действия до суток)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95C0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A8FD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7BB45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17F2DF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531BD3" w:rsidRPr="0015679F" w14:paraId="0A9DFD66" w14:textId="77777777" w:rsidTr="000C7304">
        <w:tc>
          <w:tcPr>
            <w:tcW w:w="880" w:type="dxa"/>
            <w:vAlign w:val="center"/>
          </w:tcPr>
          <w:p w14:paraId="081D5835" w14:textId="77777777" w:rsidR="00531BD3" w:rsidRPr="004D4E66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984F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Комплект жестких шин (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крамер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58EB3D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шины Крамера - транспортные проволочные - комплект (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нога+рука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>) Шина проволочная для рук 80 Х 800мм, для ног 110 Х 1200мм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4327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комп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E74A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EDD98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42 000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57F6A6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5 460 000,00</w:t>
            </w:r>
          </w:p>
        </w:tc>
      </w:tr>
      <w:tr w:rsidR="00531BD3" w:rsidRPr="0015679F" w14:paraId="6627B5DE" w14:textId="77777777" w:rsidTr="000C7304">
        <w:tc>
          <w:tcPr>
            <w:tcW w:w="880" w:type="dxa"/>
            <w:vAlign w:val="center"/>
          </w:tcPr>
          <w:p w14:paraId="6A0EE348" w14:textId="77777777" w:rsidR="00531BD3" w:rsidRPr="004D4E66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27F5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Комплект жестких и (или) пневматических и (или) вакуумных шин (для детей и взрослых). Комплект иммобилизирующих воротников для детей и взрослых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C3F0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Комплект шин полимерных иммобил.пневм</w:t>
            </w:r>
            <w:proofErr w:type="gramStart"/>
            <w:r w:rsidRPr="004D4E66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4D4E66">
              <w:rPr>
                <w:color w:val="000000"/>
                <w:sz w:val="18"/>
                <w:szCs w:val="18"/>
              </w:rPr>
              <w:t>Шв-5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912D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комп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2DA9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A7CB9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117 000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FF6DE4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1 170 000,00</w:t>
            </w:r>
          </w:p>
        </w:tc>
      </w:tr>
      <w:tr w:rsidR="00531BD3" w:rsidRPr="0015679F" w14:paraId="5CA625AA" w14:textId="77777777" w:rsidTr="000C7304">
        <w:tc>
          <w:tcPr>
            <w:tcW w:w="880" w:type="dxa"/>
            <w:vAlign w:val="center"/>
          </w:tcPr>
          <w:p w14:paraId="1C78F106" w14:textId="77777777" w:rsidR="00531BD3" w:rsidRPr="004D4E66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31D1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Термоодеяло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B196E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из фольги размер 160х210 см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907D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EB17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1CFD5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3450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1F0F98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517 500,00</w:t>
            </w:r>
          </w:p>
        </w:tc>
      </w:tr>
      <w:tr w:rsidR="00531BD3" w:rsidRPr="0015679F" w14:paraId="7AE807D7" w14:textId="77777777" w:rsidTr="000C7304"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14:paraId="6CFFD6BA" w14:textId="77777777" w:rsidR="00531BD3" w:rsidRPr="004D4E66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93F5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Носилки санитарные бескаркасные, имеющие не менее четырех пар ручек для переноски, со стропами (ремнями) для фиксации пациента, с лямками для переноски пациента в сидячем положении (размер не менее 170 см х 70 см)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1F78C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носилки медицинские тканевые (Бескаркасные) Размеры носилок: 190х70см, количество ручек для переноски - 8 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 xml:space="preserve">, грузоподъемность носилок - 150 кг.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6BA9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F5E9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E9203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31 200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3092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3 120 000,00</w:t>
            </w:r>
          </w:p>
        </w:tc>
      </w:tr>
      <w:tr w:rsidR="00531BD3" w:rsidRPr="0015679F" w14:paraId="51BF49ED" w14:textId="77777777" w:rsidTr="000C7304">
        <w:tc>
          <w:tcPr>
            <w:tcW w:w="880" w:type="dxa"/>
            <w:vAlign w:val="center"/>
          </w:tcPr>
          <w:p w14:paraId="3281C9E2" w14:textId="77777777" w:rsidR="00531BD3" w:rsidRPr="004D4E66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BC0B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Тест - полоски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BCC6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для контроля глюкозы в крови FORA COMFORT в упаковке №50 ш/к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DC68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71E0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36E07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10 500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B93D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3 675 000,00</w:t>
            </w:r>
          </w:p>
        </w:tc>
      </w:tr>
      <w:tr w:rsidR="00531BD3" w:rsidRPr="0015679F" w14:paraId="4F6C327B" w14:textId="77777777" w:rsidTr="000C7304">
        <w:tc>
          <w:tcPr>
            <w:tcW w:w="880" w:type="dxa"/>
            <w:vAlign w:val="center"/>
          </w:tcPr>
          <w:p w14:paraId="3283F12D" w14:textId="77777777" w:rsidR="00531BD3" w:rsidRPr="004D4E66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0A4A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Аспирационная трубка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828A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аспирационный катетер с вакуум-контролем 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Cap-con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>, размеры: 5, 6, 8, 10, 12, 14, 16, 18,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B0D1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FCBF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2F56A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2DCF08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7 500,00</w:t>
            </w:r>
          </w:p>
        </w:tc>
      </w:tr>
      <w:tr w:rsidR="00531BD3" w:rsidRPr="0015679F" w14:paraId="29142155" w14:textId="77777777" w:rsidTr="000C7304">
        <w:tc>
          <w:tcPr>
            <w:tcW w:w="880" w:type="dxa"/>
            <w:vAlign w:val="center"/>
          </w:tcPr>
          <w:p w14:paraId="04D98AF4" w14:textId="77777777" w:rsidR="00531BD3" w:rsidRPr="004D4E66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6631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Салфетка марлевая медицинская стерильная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3E71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салфетки марлевые медицинские стерильные размером: 16см х 14см (двухслойные) №10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4A52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FA64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29690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26C9AF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531BD3" w:rsidRPr="0015679F" w14:paraId="683D8899" w14:textId="77777777" w:rsidTr="000C7304">
        <w:tc>
          <w:tcPr>
            <w:tcW w:w="880" w:type="dxa"/>
            <w:vAlign w:val="center"/>
          </w:tcPr>
          <w:p w14:paraId="044F7CCB" w14:textId="77777777" w:rsidR="00531BD3" w:rsidRPr="004D4E66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3316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Воротник Шанса взрослый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7BCDCC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покрыто мягкой пористой тканью, выполнено из 12 мм 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пластазота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>, практичность в применении, применяется при повреждении мягких тканей и при остеоартрите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003A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60F3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026BD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27 900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FB000B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1 395 000,00</w:t>
            </w:r>
          </w:p>
        </w:tc>
      </w:tr>
      <w:tr w:rsidR="00531BD3" w:rsidRPr="0015679F" w14:paraId="4CB62A3F" w14:textId="77777777" w:rsidTr="000C7304">
        <w:tc>
          <w:tcPr>
            <w:tcW w:w="880" w:type="dxa"/>
            <w:vAlign w:val="center"/>
          </w:tcPr>
          <w:p w14:paraId="1BAE5749" w14:textId="77777777" w:rsidR="00531BD3" w:rsidRPr="004D4E66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4F1C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Воротник Шанса детский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9281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покрыто мягкой пористой тканью, выполнено из 12 мм 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lastRenderedPageBreak/>
              <w:t>пластазота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>, практичность в применении, применяется при повреждении мягких тканей и при остеоартрите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3494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lastRenderedPageBreak/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0A2D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C364B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27 900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9B9BD5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1 395 000,00</w:t>
            </w:r>
          </w:p>
        </w:tc>
      </w:tr>
      <w:tr w:rsidR="00531BD3" w:rsidRPr="0015679F" w14:paraId="1B371C81" w14:textId="77777777" w:rsidTr="000C7304">
        <w:tc>
          <w:tcPr>
            <w:tcW w:w="880" w:type="dxa"/>
            <w:vAlign w:val="center"/>
          </w:tcPr>
          <w:p w14:paraId="037F93FF" w14:textId="77777777" w:rsidR="00531BD3" w:rsidRPr="004D4E66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60B2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Катетер 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Нелатон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 xml:space="preserve"> размер 12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7C4F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катетер 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нелатона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 xml:space="preserve"> 12 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Fr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Ch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>, 20см (R) однократного применения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AEE8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A358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52F21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1DCC66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5 500,00</w:t>
            </w:r>
          </w:p>
        </w:tc>
      </w:tr>
      <w:tr w:rsidR="00531BD3" w:rsidRPr="0015679F" w14:paraId="012DEF23" w14:textId="77777777" w:rsidTr="000C7304">
        <w:tc>
          <w:tcPr>
            <w:tcW w:w="880" w:type="dxa"/>
            <w:vAlign w:val="center"/>
          </w:tcPr>
          <w:p w14:paraId="2C4D443A" w14:textId="77777777" w:rsidR="00531BD3" w:rsidRPr="004D4E66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23DD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Одноразовые шприцы 2,0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9101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шприц 2 мл с игл 23Gх1" 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инъекц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>. 3х-комп</w:t>
            </w:r>
            <w:proofErr w:type="gramStart"/>
            <w:r w:rsidRPr="004D4E66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4D4E66">
              <w:rPr>
                <w:color w:val="000000"/>
                <w:sz w:val="18"/>
                <w:szCs w:val="18"/>
              </w:rPr>
              <w:t>терильный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A448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D64F4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6B5CA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15,84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48D55C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1 425 600,00</w:t>
            </w:r>
          </w:p>
        </w:tc>
      </w:tr>
      <w:tr w:rsidR="00531BD3" w:rsidRPr="0015679F" w14:paraId="06A7D443" w14:textId="77777777" w:rsidTr="000C7304">
        <w:tc>
          <w:tcPr>
            <w:tcW w:w="880" w:type="dxa"/>
            <w:vAlign w:val="center"/>
          </w:tcPr>
          <w:p w14:paraId="5A3BB47B" w14:textId="77777777" w:rsidR="00531BD3" w:rsidRPr="004D4E66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B750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Одноразовые шприцы 5,0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5B31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шприц 5 мл с игл 22Gх1 1/2" 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инъекц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>. 3х-комп</w:t>
            </w:r>
            <w:proofErr w:type="gramStart"/>
            <w:r w:rsidRPr="004D4E66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4D4E66">
              <w:rPr>
                <w:color w:val="000000"/>
                <w:sz w:val="18"/>
                <w:szCs w:val="18"/>
              </w:rPr>
              <w:t>терильный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4C8E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0B0B0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145000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72642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15,64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636F0B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2 267 800,00</w:t>
            </w:r>
          </w:p>
        </w:tc>
      </w:tr>
      <w:tr w:rsidR="00531BD3" w:rsidRPr="0015679F" w14:paraId="3CC5FB2B" w14:textId="77777777" w:rsidTr="000C7304">
        <w:tc>
          <w:tcPr>
            <w:tcW w:w="880" w:type="dxa"/>
            <w:vAlign w:val="center"/>
          </w:tcPr>
          <w:p w14:paraId="6F86CAF4" w14:textId="77777777" w:rsidR="00531BD3" w:rsidRPr="004D4E66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F0D2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Одноразовые шприцы 10,0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77DA2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шприц 10 мл с игл 21Gх1 1/2" 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инъекц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>. 3х-комп</w:t>
            </w:r>
            <w:proofErr w:type="gramStart"/>
            <w:r w:rsidRPr="004D4E66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4D4E66">
              <w:rPr>
                <w:color w:val="000000"/>
                <w:sz w:val="18"/>
                <w:szCs w:val="18"/>
              </w:rPr>
              <w:t>терильный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856B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A4458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CC214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24,71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EE587F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988 400,00</w:t>
            </w:r>
          </w:p>
        </w:tc>
      </w:tr>
      <w:tr w:rsidR="00531BD3" w:rsidRPr="0015679F" w14:paraId="69CFA44D" w14:textId="77777777" w:rsidTr="000C7304">
        <w:tc>
          <w:tcPr>
            <w:tcW w:w="880" w:type="dxa"/>
            <w:vAlign w:val="center"/>
          </w:tcPr>
          <w:p w14:paraId="1241845B" w14:textId="77777777" w:rsidR="00531BD3" w:rsidRPr="004D4E66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4177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Одноразовые шприцы 20,0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6B18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шприц 20 мл с игл 20Gх1 1/2" 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инъекц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>. 3х-комп</w:t>
            </w:r>
            <w:proofErr w:type="gramStart"/>
            <w:r w:rsidRPr="004D4E66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4D4E66">
              <w:rPr>
                <w:color w:val="000000"/>
                <w:sz w:val="18"/>
                <w:szCs w:val="18"/>
              </w:rPr>
              <w:t>терильный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2AC0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0AF9C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DE5C9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31,08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05425C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310 800,00</w:t>
            </w:r>
          </w:p>
        </w:tc>
      </w:tr>
      <w:tr w:rsidR="00531BD3" w:rsidRPr="0015679F" w14:paraId="61B494B4" w14:textId="77777777" w:rsidTr="000C7304">
        <w:tc>
          <w:tcPr>
            <w:tcW w:w="880" w:type="dxa"/>
            <w:vAlign w:val="center"/>
          </w:tcPr>
          <w:p w14:paraId="5DDF18DB" w14:textId="77777777" w:rsidR="00531BD3" w:rsidRPr="004D4E66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5F33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Мочевой катетер(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фолея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>) размер 18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18F9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катетер 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Фолея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 xml:space="preserve"> 2-х  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ходовой</w:t>
            </w:r>
            <w:proofErr w:type="gramStart"/>
            <w:r w:rsidRPr="004D4E66">
              <w:rPr>
                <w:color w:val="000000"/>
                <w:sz w:val="18"/>
                <w:szCs w:val="18"/>
              </w:rPr>
              <w:t>,с</w:t>
            </w:r>
            <w:proofErr w:type="spellEnd"/>
            <w:proofErr w:type="gramEnd"/>
            <w:r w:rsidRPr="004D4E66">
              <w:rPr>
                <w:color w:val="000000"/>
                <w:sz w:val="18"/>
                <w:szCs w:val="18"/>
              </w:rPr>
              <w:t xml:space="preserve"> силиконовым покрытием, р.18FR 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однокр.прим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>. Стер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BC16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4513D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D624E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265,86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C13FAD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79 758,00</w:t>
            </w:r>
          </w:p>
        </w:tc>
      </w:tr>
      <w:tr w:rsidR="00531BD3" w:rsidRPr="0015679F" w14:paraId="786AA4B7" w14:textId="77777777" w:rsidTr="000C7304">
        <w:tc>
          <w:tcPr>
            <w:tcW w:w="880" w:type="dxa"/>
            <w:vAlign w:val="center"/>
          </w:tcPr>
          <w:p w14:paraId="67B9BAD2" w14:textId="77777777" w:rsidR="00531BD3" w:rsidRPr="004D4E66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E6AD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Канюля внутривенная с катетером (размер 18) одноразовая, стерильная (по 3 шт.)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5343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канюля внутривенная с катетером и инъекционным клапаном 18G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1811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11F23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46F2F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92,3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FA4661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92 300,00</w:t>
            </w:r>
          </w:p>
        </w:tc>
      </w:tr>
      <w:tr w:rsidR="00531BD3" w:rsidRPr="0015679F" w14:paraId="04EB3A00" w14:textId="77777777" w:rsidTr="000C7304">
        <w:tc>
          <w:tcPr>
            <w:tcW w:w="880" w:type="dxa"/>
            <w:vAlign w:val="center"/>
          </w:tcPr>
          <w:p w14:paraId="2E3E0A80" w14:textId="77777777" w:rsidR="00531BD3" w:rsidRPr="004D4E66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9A75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Канюля внутривенная с катетером (размер 20) одноразовая, стерильная (по 3 шт.)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38B2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канюля внутривенная с катетером и инъекционным клапаном 20G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D55C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01C51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B0680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92,3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C52361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923 000,00</w:t>
            </w:r>
          </w:p>
        </w:tc>
      </w:tr>
      <w:tr w:rsidR="00531BD3" w:rsidRPr="0015679F" w14:paraId="2B602819" w14:textId="77777777" w:rsidTr="000C7304">
        <w:tc>
          <w:tcPr>
            <w:tcW w:w="880" w:type="dxa"/>
            <w:vAlign w:val="center"/>
          </w:tcPr>
          <w:p w14:paraId="4F1CCBEB" w14:textId="77777777" w:rsidR="00531BD3" w:rsidRPr="004D4E66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DFDF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Канюля внутривенная с катетером (размер 24) одноразовая, стерильная (по 3 шт.)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3E42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канюля внутривенная с катетером и инъекционным клапаном 24G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586B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DF72E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098B8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92,3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FFB218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461 500,00</w:t>
            </w:r>
          </w:p>
        </w:tc>
      </w:tr>
      <w:tr w:rsidR="00531BD3" w:rsidRPr="0015679F" w14:paraId="25C15952" w14:textId="77777777" w:rsidTr="000C7304">
        <w:tc>
          <w:tcPr>
            <w:tcW w:w="880" w:type="dxa"/>
            <w:vAlign w:val="center"/>
          </w:tcPr>
          <w:p w14:paraId="22EF17B5" w14:textId="77777777" w:rsidR="00531BD3" w:rsidRPr="004D4E66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3F50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Игла бабочка (размер 23) одноразовый, стерильный (по 3 шт.)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C19E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канюля внутривенная с катетером и инъекционным клапаном 23G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B744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5A90E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379F1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230,72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D9F60E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1 153 600,00</w:t>
            </w:r>
          </w:p>
        </w:tc>
      </w:tr>
      <w:tr w:rsidR="00531BD3" w:rsidRPr="0015679F" w14:paraId="237CFE9E" w14:textId="77777777" w:rsidTr="000C7304">
        <w:tc>
          <w:tcPr>
            <w:tcW w:w="880" w:type="dxa"/>
            <w:vAlign w:val="center"/>
          </w:tcPr>
          <w:p w14:paraId="058C574A" w14:textId="77777777" w:rsidR="00531BD3" w:rsidRPr="004D4E66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63B5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D4E66">
              <w:rPr>
                <w:color w:val="000000"/>
                <w:sz w:val="18"/>
                <w:szCs w:val="18"/>
              </w:rPr>
              <w:t>Эндотрахеальные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 xml:space="preserve"> трубки  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0EF0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с манжетой размеры 6,0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F483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531F0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990D7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582,2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265AFA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17 466,00</w:t>
            </w:r>
          </w:p>
        </w:tc>
      </w:tr>
      <w:tr w:rsidR="00531BD3" w:rsidRPr="0015679F" w14:paraId="7BCE1B94" w14:textId="77777777" w:rsidTr="000C7304">
        <w:tc>
          <w:tcPr>
            <w:tcW w:w="880" w:type="dxa"/>
            <w:vAlign w:val="center"/>
          </w:tcPr>
          <w:p w14:paraId="0D40A60E" w14:textId="77777777" w:rsidR="00531BD3" w:rsidRPr="004D4E66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1279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D4E66">
              <w:rPr>
                <w:color w:val="000000"/>
                <w:sz w:val="18"/>
                <w:szCs w:val="18"/>
              </w:rPr>
              <w:t>Эндотрахеальные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 xml:space="preserve"> трубки  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65F4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с манжетой размеры 7,0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0BC0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76A83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E1269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582,2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351E09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17 466,00</w:t>
            </w:r>
          </w:p>
        </w:tc>
      </w:tr>
      <w:tr w:rsidR="00531BD3" w:rsidRPr="0015679F" w14:paraId="6DA28EAA" w14:textId="77777777" w:rsidTr="000C7304">
        <w:tc>
          <w:tcPr>
            <w:tcW w:w="880" w:type="dxa"/>
            <w:vAlign w:val="center"/>
          </w:tcPr>
          <w:p w14:paraId="2D04F494" w14:textId="77777777" w:rsidR="00531BD3" w:rsidRPr="004D4E66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9654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D4E66">
              <w:rPr>
                <w:color w:val="000000"/>
                <w:sz w:val="18"/>
                <w:szCs w:val="18"/>
              </w:rPr>
              <w:t>Эндотрахеальные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 xml:space="preserve"> трубки  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CFB6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с манжетой размеры 3,5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3FA0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CB40A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3D871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582,2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036E13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17 466,00</w:t>
            </w:r>
          </w:p>
        </w:tc>
      </w:tr>
      <w:tr w:rsidR="00531BD3" w:rsidRPr="0015679F" w14:paraId="23A65295" w14:textId="77777777" w:rsidTr="000C7304">
        <w:tc>
          <w:tcPr>
            <w:tcW w:w="880" w:type="dxa"/>
            <w:vAlign w:val="center"/>
          </w:tcPr>
          <w:p w14:paraId="1047FFB4" w14:textId="77777777" w:rsidR="00531BD3" w:rsidRPr="004D4E66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5E41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Канюля внутривенная с катетером, одноразовая, стерильная 14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B07E" w14:textId="77777777" w:rsidR="00531BD3" w:rsidRPr="004D4E66" w:rsidRDefault="00531BD3" w:rsidP="000C7304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канюля внутривенная с катетером и инъекционным клапаном 14G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9330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761DE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25BC9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92,3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D81B90" w14:textId="77777777" w:rsidR="00531BD3" w:rsidRPr="0015679F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46 150,00</w:t>
            </w:r>
          </w:p>
        </w:tc>
      </w:tr>
      <w:tr w:rsidR="00531BD3" w:rsidRPr="004D4E66" w14:paraId="67DF77B9" w14:textId="77777777" w:rsidTr="000C7304">
        <w:trPr>
          <w:trHeight w:val="207"/>
        </w:trPr>
        <w:tc>
          <w:tcPr>
            <w:tcW w:w="880" w:type="dxa"/>
          </w:tcPr>
          <w:p w14:paraId="3EBAEDDA" w14:textId="77777777" w:rsidR="00531BD3" w:rsidRPr="004D4E66" w:rsidRDefault="00531BD3" w:rsidP="000C7304">
            <w:pPr>
              <w:tabs>
                <w:tab w:val="right" w:pos="7655"/>
              </w:tabs>
              <w:jc w:val="center"/>
              <w:rPr>
                <w:sz w:val="18"/>
                <w:szCs w:val="18"/>
              </w:rPr>
            </w:pPr>
          </w:p>
          <w:p w14:paraId="2443A83A" w14:textId="77777777" w:rsidR="00531BD3" w:rsidRPr="004D4E66" w:rsidRDefault="00531BD3" w:rsidP="000C7304">
            <w:pPr>
              <w:tabs>
                <w:tab w:val="right" w:pos="7655"/>
              </w:tabs>
              <w:jc w:val="center"/>
              <w:rPr>
                <w:sz w:val="18"/>
                <w:szCs w:val="18"/>
              </w:rPr>
            </w:pPr>
          </w:p>
          <w:p w14:paraId="52997F5A" w14:textId="77777777" w:rsidR="00531BD3" w:rsidRPr="004D4E66" w:rsidRDefault="00531BD3" w:rsidP="000C7304">
            <w:pPr>
              <w:tabs>
                <w:tab w:val="right" w:pos="7655"/>
              </w:tabs>
              <w:jc w:val="center"/>
              <w:rPr>
                <w:sz w:val="18"/>
                <w:szCs w:val="18"/>
              </w:rPr>
            </w:pPr>
          </w:p>
          <w:p w14:paraId="65B78812" w14:textId="77777777" w:rsidR="00531BD3" w:rsidRPr="004D4E66" w:rsidRDefault="00531BD3" w:rsidP="000C7304">
            <w:pPr>
              <w:tabs>
                <w:tab w:val="right" w:pos="76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4CEBF55A" w14:textId="77777777" w:rsidR="00531BD3" w:rsidRPr="004D4E66" w:rsidRDefault="00531BD3" w:rsidP="000C7304">
            <w:pPr>
              <w:ind w:right="-87"/>
              <w:contextualSpacing/>
              <w:rPr>
                <w:b/>
                <w:bCs/>
                <w:sz w:val="20"/>
                <w:szCs w:val="20"/>
              </w:rPr>
            </w:pPr>
            <w:r w:rsidRPr="004D4E6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791" w:type="dxa"/>
          </w:tcPr>
          <w:p w14:paraId="13305D3B" w14:textId="77777777" w:rsidR="00531BD3" w:rsidRPr="004D4E66" w:rsidRDefault="00531BD3" w:rsidP="000C730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1756A9D" w14:textId="77777777" w:rsidR="00531BD3" w:rsidRPr="004D4E66" w:rsidRDefault="00531BD3" w:rsidP="000C7304">
            <w:pPr>
              <w:tabs>
                <w:tab w:val="right" w:pos="76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087DC21" w14:textId="77777777" w:rsidR="00531BD3" w:rsidRPr="004D4E66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14C8B1" w14:textId="77777777" w:rsidR="00531BD3" w:rsidRPr="004D4E66" w:rsidRDefault="00531BD3" w:rsidP="000C73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363D497" w14:textId="77777777" w:rsidR="00531BD3" w:rsidRPr="004D4E66" w:rsidRDefault="00531BD3" w:rsidP="000C7304">
            <w:pPr>
              <w:tabs>
                <w:tab w:val="right" w:pos="7655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0300F05E" w14:textId="77777777" w:rsidR="00631C94" w:rsidRDefault="00631C94" w:rsidP="00631C94">
      <w:pPr>
        <w:pStyle w:val="ab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/>
          <w:b/>
          <w:sz w:val="12"/>
          <w:szCs w:val="12"/>
          <w:lang w:val="en-US"/>
        </w:rPr>
      </w:pPr>
    </w:p>
    <w:p w14:paraId="5611F8CD" w14:textId="77777777" w:rsidR="00952BC4" w:rsidRPr="005727B2" w:rsidRDefault="00952BC4" w:rsidP="00631C94">
      <w:pPr>
        <w:pStyle w:val="ab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/>
          <w:b/>
          <w:sz w:val="12"/>
          <w:szCs w:val="12"/>
          <w:lang w:val="en-US"/>
        </w:rPr>
      </w:pPr>
    </w:p>
    <w:p w14:paraId="0A82A23A" w14:textId="77777777" w:rsidR="00DE4EEB" w:rsidRPr="005727B2" w:rsidRDefault="00C70FA2" w:rsidP="00631C94">
      <w:pPr>
        <w:pStyle w:val="ab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sz w:val="12"/>
          <w:szCs w:val="12"/>
          <w:lang w:val="kk-KZ"/>
        </w:rPr>
      </w:pPr>
      <w:r w:rsidRPr="005727B2">
        <w:rPr>
          <w:rFonts w:ascii="Times New Roman" w:hAnsi="Times New Roman" w:cs="Times New Roman"/>
          <w:b/>
          <w:sz w:val="20"/>
          <w:szCs w:val="20"/>
          <w:lang w:val="kk-KZ"/>
        </w:rPr>
        <w:t xml:space="preserve">Ценовые </w:t>
      </w:r>
      <w:r w:rsidR="000E23B5" w:rsidRPr="005727B2">
        <w:rPr>
          <w:rFonts w:ascii="Times New Roman" w:hAnsi="Times New Roman" w:cs="Times New Roman"/>
          <w:b/>
          <w:sz w:val="20"/>
          <w:szCs w:val="20"/>
          <w:lang w:val="kk-KZ"/>
        </w:rPr>
        <w:t>предложения по</w:t>
      </w:r>
      <w:r w:rsidRPr="005727B2">
        <w:rPr>
          <w:rFonts w:ascii="Times New Roman" w:hAnsi="Times New Roman" w:cs="Times New Roman"/>
          <w:b/>
          <w:sz w:val="20"/>
          <w:szCs w:val="20"/>
          <w:lang w:val="kk-KZ"/>
        </w:rPr>
        <w:t>тенциальных поставщиков:</w:t>
      </w:r>
    </w:p>
    <w:tbl>
      <w:tblPr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658"/>
        <w:gridCol w:w="760"/>
        <w:gridCol w:w="799"/>
        <w:gridCol w:w="1043"/>
        <w:gridCol w:w="709"/>
        <w:gridCol w:w="992"/>
        <w:gridCol w:w="993"/>
        <w:gridCol w:w="850"/>
        <w:gridCol w:w="992"/>
        <w:gridCol w:w="1134"/>
        <w:gridCol w:w="851"/>
        <w:gridCol w:w="850"/>
        <w:gridCol w:w="993"/>
      </w:tblGrid>
      <w:tr w:rsidR="00B35D17" w:rsidRPr="00F232A6" w14:paraId="65BB5AB7" w14:textId="77777777" w:rsidTr="008874D5">
        <w:trPr>
          <w:trHeight w:val="4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635B4" w14:textId="77777777" w:rsidR="00B35D17" w:rsidRPr="00212472" w:rsidRDefault="00B35D17" w:rsidP="00B35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472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721CB" w14:textId="77777777" w:rsidR="00B35D17" w:rsidRPr="00212472" w:rsidRDefault="00B35D17" w:rsidP="00B35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47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835B3" w14:textId="77777777" w:rsidR="00B35D17" w:rsidRPr="00212472" w:rsidRDefault="00B35D17" w:rsidP="00B35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Ед. изм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0DC68" w14:textId="77777777" w:rsidR="00B35D17" w:rsidRPr="00212472" w:rsidRDefault="00B35D17" w:rsidP="00B35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472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46D75" w14:textId="77777777" w:rsidR="00B35D17" w:rsidRPr="00212472" w:rsidRDefault="00B35D17" w:rsidP="00B35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472">
              <w:rPr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7D5A7" w14:textId="77777777" w:rsidR="00B35D17" w:rsidRPr="00212472" w:rsidRDefault="00B35D17" w:rsidP="00B35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1F88">
              <w:rPr>
                <w:b/>
                <w:bCs/>
                <w:color w:val="000000"/>
                <w:sz w:val="20"/>
                <w:szCs w:val="20"/>
              </w:rPr>
              <w:t>TOO «LIVE ASIA»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C51B0" w14:textId="77777777" w:rsidR="00B35D17" w:rsidRPr="00212472" w:rsidRDefault="00B35D17" w:rsidP="00B35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1F88">
              <w:rPr>
                <w:b/>
                <w:bCs/>
                <w:color w:val="000000"/>
                <w:sz w:val="20"/>
                <w:szCs w:val="20"/>
              </w:rPr>
              <w:t>ТОО «РЭМИ»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6CE09" w14:textId="77777777" w:rsidR="00B35D17" w:rsidRPr="00212472" w:rsidRDefault="00B35D17" w:rsidP="00B35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ТОО "Атлант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компани</w:t>
            </w:r>
            <w:proofErr w:type="spellEnd"/>
            <w:r w:rsidRPr="006F1F88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2B2E46" w14:textId="77777777" w:rsidR="00B35D17" w:rsidRPr="00280CBE" w:rsidRDefault="00B35D17" w:rsidP="00B35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CBE">
              <w:rPr>
                <w:b/>
                <w:bCs/>
                <w:color w:val="000000"/>
                <w:sz w:val="20"/>
                <w:szCs w:val="20"/>
              </w:rPr>
              <w:t>TOO «DOLCE»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9B08C5" w14:textId="77777777" w:rsidR="00B35D17" w:rsidRPr="00212472" w:rsidRDefault="00B35D17" w:rsidP="00B35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1F88">
              <w:rPr>
                <w:b/>
                <w:bCs/>
                <w:color w:val="000000"/>
                <w:sz w:val="20"/>
                <w:szCs w:val="20"/>
              </w:rPr>
              <w:t>ТОО КФК "МЕДСЕРВИС ПЛЮС"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C6980" w14:textId="77777777" w:rsidR="00B35D17" w:rsidRPr="00212472" w:rsidRDefault="00B35D17" w:rsidP="00B35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1F88">
              <w:rPr>
                <w:b/>
                <w:bCs/>
                <w:color w:val="000000"/>
                <w:sz w:val="20"/>
                <w:szCs w:val="20"/>
              </w:rPr>
              <w:t>ТОО «</w:t>
            </w:r>
            <w:proofErr w:type="spellStart"/>
            <w:r w:rsidRPr="006F1F88">
              <w:rPr>
                <w:b/>
                <w:bCs/>
                <w:color w:val="000000"/>
                <w:sz w:val="20"/>
                <w:szCs w:val="20"/>
              </w:rPr>
              <w:t>Ренисан</w:t>
            </w:r>
            <w:proofErr w:type="spellEnd"/>
            <w:r w:rsidRPr="006F1F88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8179C" w14:textId="77777777" w:rsidR="00B35D17" w:rsidRPr="00212472" w:rsidRDefault="00B35D17" w:rsidP="00B35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1F88">
              <w:rPr>
                <w:b/>
                <w:bCs/>
                <w:color w:val="000000"/>
                <w:sz w:val="20"/>
                <w:szCs w:val="20"/>
              </w:rPr>
              <w:t>TOO «ORKA GROUP»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E99C8" w14:textId="77777777" w:rsidR="00B35D17" w:rsidRPr="00212472" w:rsidRDefault="00B35D17" w:rsidP="00B35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1F88">
              <w:rPr>
                <w:b/>
                <w:bCs/>
                <w:color w:val="000000"/>
                <w:sz w:val="20"/>
                <w:szCs w:val="20"/>
              </w:rPr>
              <w:t>ИП "СМАКОВА ММ"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E6CE4" w14:textId="77777777" w:rsidR="00B35D17" w:rsidRPr="00212472" w:rsidRDefault="00B35D17" w:rsidP="00B35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1F88">
              <w:rPr>
                <w:b/>
                <w:bCs/>
                <w:color w:val="000000"/>
                <w:sz w:val="20"/>
                <w:szCs w:val="20"/>
              </w:rPr>
              <w:t>TOO «GREEN CLOVER»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43B80" w14:textId="77777777" w:rsidR="00B35D17" w:rsidRPr="00212472" w:rsidRDefault="00B35D17" w:rsidP="00B35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1F88">
              <w:rPr>
                <w:b/>
                <w:bCs/>
                <w:color w:val="000000"/>
                <w:sz w:val="20"/>
                <w:szCs w:val="20"/>
              </w:rPr>
              <w:t>ИП "BMLG,MED"</w:t>
            </w:r>
          </w:p>
        </w:tc>
      </w:tr>
      <w:tr w:rsidR="00FE2DA7" w:rsidRPr="00F232A6" w14:paraId="57D4B671" w14:textId="77777777" w:rsidTr="008874D5">
        <w:trPr>
          <w:trHeight w:val="6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407AE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8F3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Жгут стягивающий с автоматической защелкой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7DAD8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35EC4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77E49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A4BE" w14:textId="77777777" w:rsidR="00FE2DA7" w:rsidRPr="00526C6D" w:rsidRDefault="00FE2DA7" w:rsidP="00526C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0C7EB" w14:textId="77777777" w:rsidR="00FE2DA7" w:rsidRPr="00786D6A" w:rsidRDefault="00786D6A" w:rsidP="00786D6A">
            <w:pPr>
              <w:jc w:val="center"/>
              <w:rPr>
                <w:color w:val="000000"/>
                <w:sz w:val="18"/>
                <w:szCs w:val="18"/>
              </w:rPr>
            </w:pPr>
            <w:r w:rsidRPr="00786D6A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2535E" w14:textId="77777777" w:rsidR="00FE2DA7" w:rsidRPr="00F232A6" w:rsidRDefault="00FE2DA7" w:rsidP="00FE2D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5248D" w14:textId="77777777" w:rsidR="00FE2DA7" w:rsidRPr="00F232A6" w:rsidRDefault="00FE2DA7" w:rsidP="00FE2D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8022D" w14:textId="77777777" w:rsidR="00FE2DA7" w:rsidRPr="00F232A6" w:rsidRDefault="00FE2DA7" w:rsidP="00FE2D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840BA" w14:textId="77777777" w:rsidR="00FE2DA7" w:rsidRPr="00650F3F" w:rsidRDefault="00650F3F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650F3F"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80B3E" w14:textId="77777777" w:rsidR="00FE2DA7" w:rsidRPr="002137D7" w:rsidRDefault="004C75DF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37D7"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4241E" w14:textId="77777777" w:rsidR="00FE2DA7" w:rsidRPr="00F232A6" w:rsidRDefault="00FE2DA7" w:rsidP="00FE2DA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A372A" w14:textId="77777777" w:rsidR="00FE2DA7" w:rsidRPr="00F232A6" w:rsidRDefault="00FE2DA7" w:rsidP="00FE2D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31CCD" w14:textId="77777777" w:rsidR="00FE2DA7" w:rsidRPr="00F232A6" w:rsidRDefault="00FE2DA7" w:rsidP="00FE2D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2DA7" w:rsidRPr="00F232A6" w14:paraId="30631186" w14:textId="77777777" w:rsidTr="008874D5">
        <w:trPr>
          <w:trHeight w:val="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80251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9B2B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Сантиметровая лента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68DE0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8845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173E4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CDD7" w14:textId="77777777" w:rsidR="00FE2DA7" w:rsidRPr="00526C6D" w:rsidRDefault="00FE2DA7" w:rsidP="00526C6D">
            <w:pPr>
              <w:jc w:val="center"/>
              <w:rPr>
                <w:color w:val="000000"/>
                <w:sz w:val="18"/>
                <w:szCs w:val="18"/>
              </w:rPr>
            </w:pPr>
            <w:r w:rsidRPr="00526C6D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08D0A" w14:textId="77777777" w:rsidR="00FE2DA7" w:rsidRPr="00786D6A" w:rsidRDefault="00FE2DA7" w:rsidP="00786D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FB3F8" w14:textId="77777777" w:rsidR="00FE2DA7" w:rsidRPr="00F232A6" w:rsidRDefault="00FE2DA7" w:rsidP="00FE2D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7E3D1" w14:textId="77777777" w:rsidR="00FE2DA7" w:rsidRPr="00F232A6" w:rsidRDefault="00FE2DA7" w:rsidP="00FE2D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BC800" w14:textId="77777777" w:rsidR="00FE2DA7" w:rsidRPr="00F232A6" w:rsidRDefault="00FE2DA7" w:rsidP="00FE2D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4AA99" w14:textId="77777777" w:rsidR="00FE2DA7" w:rsidRPr="00650F3F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1A080" w14:textId="77777777" w:rsidR="00FE2DA7" w:rsidRPr="002137D7" w:rsidRDefault="004C75DF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37D7">
              <w:rPr>
                <w:color w:val="000000"/>
                <w:sz w:val="18"/>
                <w:szCs w:val="18"/>
              </w:rPr>
              <w:t>685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71E13" w14:textId="77777777" w:rsidR="00FE2DA7" w:rsidRPr="00F232A6" w:rsidRDefault="00FE2DA7" w:rsidP="00FE2DA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994FE" w14:textId="77777777" w:rsidR="00FE2DA7" w:rsidRPr="00F232A6" w:rsidRDefault="00FE2DA7" w:rsidP="00FE2D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5C929" w14:textId="77777777" w:rsidR="00FE2DA7" w:rsidRPr="00F232A6" w:rsidRDefault="00FE2DA7" w:rsidP="00FE2D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2DA7" w:rsidRPr="00F232A6" w14:paraId="4A523F86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63A3FD2C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635E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Спринцовка детская с наконечником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D394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CB14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C90D7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1043" w:type="dxa"/>
            <w:vAlign w:val="center"/>
          </w:tcPr>
          <w:p w14:paraId="101D4207" w14:textId="77777777" w:rsidR="00FE2DA7" w:rsidRPr="00526C6D" w:rsidRDefault="00FE2DA7" w:rsidP="00526C6D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D7AC9AE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A97E875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0BDBEF3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A534039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6D3C3A4" w14:textId="77777777" w:rsidR="00FE2DA7" w:rsidRPr="00650F3F" w:rsidRDefault="00650F3F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F3F">
              <w:rPr>
                <w:rFonts w:ascii="Times New Roman" w:hAnsi="Times New Roman"/>
                <w:sz w:val="18"/>
                <w:szCs w:val="18"/>
              </w:rPr>
              <w:t>555</w:t>
            </w:r>
          </w:p>
        </w:tc>
        <w:tc>
          <w:tcPr>
            <w:tcW w:w="1134" w:type="dxa"/>
            <w:vAlign w:val="center"/>
          </w:tcPr>
          <w:p w14:paraId="65054B02" w14:textId="77777777" w:rsidR="00FE2DA7" w:rsidRPr="002137D7" w:rsidRDefault="004C75DF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D7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vAlign w:val="center"/>
          </w:tcPr>
          <w:p w14:paraId="171B832A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583AA44" w14:textId="77777777" w:rsidR="00FE2DA7" w:rsidRPr="008874D5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727BB88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06C76810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505BDFE7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9428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Тонометр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AA4E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6235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B4600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8500</w:t>
            </w:r>
          </w:p>
        </w:tc>
        <w:tc>
          <w:tcPr>
            <w:tcW w:w="1043" w:type="dxa"/>
            <w:vAlign w:val="center"/>
          </w:tcPr>
          <w:p w14:paraId="18993110" w14:textId="77777777" w:rsidR="00FE2DA7" w:rsidRPr="00526C6D" w:rsidRDefault="00526C6D" w:rsidP="00526C6D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526C6D">
              <w:rPr>
                <w:sz w:val="18"/>
                <w:szCs w:val="18"/>
              </w:rPr>
              <w:t>6000</w:t>
            </w:r>
          </w:p>
        </w:tc>
        <w:tc>
          <w:tcPr>
            <w:tcW w:w="709" w:type="dxa"/>
            <w:vAlign w:val="center"/>
          </w:tcPr>
          <w:p w14:paraId="47FBFC18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02F0EC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0E15D28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0BFB60E" w14:textId="77777777" w:rsidR="00FE2DA7" w:rsidRPr="00402843" w:rsidRDefault="00402843" w:rsidP="00402843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843">
              <w:rPr>
                <w:rFonts w:ascii="Times New Roman" w:hAnsi="Times New Roman"/>
                <w:sz w:val="18"/>
                <w:szCs w:val="18"/>
              </w:rPr>
              <w:t>4330</w:t>
            </w:r>
          </w:p>
        </w:tc>
        <w:tc>
          <w:tcPr>
            <w:tcW w:w="992" w:type="dxa"/>
            <w:vAlign w:val="center"/>
          </w:tcPr>
          <w:p w14:paraId="25B7E791" w14:textId="77777777" w:rsidR="00FE2DA7" w:rsidRPr="00650F3F" w:rsidRDefault="00650F3F" w:rsidP="00650F3F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F3F">
              <w:rPr>
                <w:rFonts w:ascii="Times New Roman" w:hAnsi="Times New Roman"/>
                <w:sz w:val="18"/>
                <w:szCs w:val="18"/>
              </w:rPr>
              <w:t>5341,25</w:t>
            </w:r>
          </w:p>
        </w:tc>
        <w:tc>
          <w:tcPr>
            <w:tcW w:w="1134" w:type="dxa"/>
            <w:vAlign w:val="center"/>
          </w:tcPr>
          <w:p w14:paraId="1B3B6D29" w14:textId="77777777" w:rsidR="00FE2DA7" w:rsidRPr="002137D7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1D77C4F" w14:textId="77777777" w:rsidR="00FE2DA7" w:rsidRPr="00EF195F" w:rsidRDefault="00EF195F" w:rsidP="00EF195F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95F">
              <w:rPr>
                <w:rFonts w:ascii="Times New Roman" w:hAnsi="Times New Roman"/>
                <w:sz w:val="18"/>
                <w:szCs w:val="18"/>
              </w:rPr>
              <w:t>5770</w:t>
            </w:r>
          </w:p>
        </w:tc>
        <w:tc>
          <w:tcPr>
            <w:tcW w:w="850" w:type="dxa"/>
            <w:vAlign w:val="center"/>
          </w:tcPr>
          <w:p w14:paraId="52C8C84D" w14:textId="77777777" w:rsidR="00FE2DA7" w:rsidRPr="008874D5" w:rsidRDefault="00EF195F" w:rsidP="00EF195F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4D5">
              <w:rPr>
                <w:rFonts w:ascii="Times New Roman" w:hAnsi="Times New Roman"/>
                <w:sz w:val="18"/>
                <w:szCs w:val="18"/>
              </w:rPr>
              <w:t>7300</w:t>
            </w:r>
          </w:p>
        </w:tc>
        <w:tc>
          <w:tcPr>
            <w:tcW w:w="993" w:type="dxa"/>
            <w:vAlign w:val="center"/>
          </w:tcPr>
          <w:p w14:paraId="7BB9177F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613CB74E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2AEFEA48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9609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Термометр электронный для определения </w:t>
            </w:r>
            <w:r w:rsidRPr="004D4E66">
              <w:rPr>
                <w:color w:val="000000"/>
                <w:sz w:val="18"/>
                <w:szCs w:val="18"/>
              </w:rPr>
              <w:lastRenderedPageBreak/>
              <w:t>температуры тела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B4DA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lastRenderedPageBreak/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0A61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4F665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043" w:type="dxa"/>
            <w:vAlign w:val="center"/>
          </w:tcPr>
          <w:p w14:paraId="211D3B4A" w14:textId="77777777" w:rsidR="00FE2DA7" w:rsidRPr="00526C6D" w:rsidRDefault="00526C6D" w:rsidP="00526C6D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526C6D">
              <w:rPr>
                <w:sz w:val="18"/>
                <w:szCs w:val="18"/>
              </w:rPr>
              <w:t>1400</w:t>
            </w:r>
          </w:p>
        </w:tc>
        <w:tc>
          <w:tcPr>
            <w:tcW w:w="709" w:type="dxa"/>
            <w:vAlign w:val="center"/>
          </w:tcPr>
          <w:p w14:paraId="79783B01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7C8D40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9439BB5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1B91EDD" w14:textId="77777777" w:rsidR="00FE2DA7" w:rsidRPr="00402843" w:rsidRDefault="00402843" w:rsidP="00402843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843">
              <w:rPr>
                <w:rFonts w:ascii="Times New Roman" w:hAnsi="Times New Roman"/>
                <w:sz w:val="18"/>
                <w:szCs w:val="18"/>
              </w:rPr>
              <w:t>1300</w:t>
            </w:r>
          </w:p>
        </w:tc>
        <w:tc>
          <w:tcPr>
            <w:tcW w:w="992" w:type="dxa"/>
            <w:vAlign w:val="center"/>
          </w:tcPr>
          <w:p w14:paraId="35E1A8ED" w14:textId="77777777" w:rsidR="00FE2DA7" w:rsidRPr="00650F3F" w:rsidRDefault="00650F3F" w:rsidP="00650F3F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F3F">
              <w:rPr>
                <w:rFonts w:ascii="Times New Roman" w:hAnsi="Times New Roman"/>
                <w:sz w:val="18"/>
                <w:szCs w:val="18"/>
              </w:rPr>
              <w:t>1170</w:t>
            </w:r>
          </w:p>
        </w:tc>
        <w:tc>
          <w:tcPr>
            <w:tcW w:w="1134" w:type="dxa"/>
            <w:vAlign w:val="center"/>
          </w:tcPr>
          <w:p w14:paraId="2D1A5F1F" w14:textId="77777777" w:rsidR="00FE2DA7" w:rsidRPr="002137D7" w:rsidRDefault="004C75DF" w:rsidP="004C75DF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D7">
              <w:rPr>
                <w:rFonts w:ascii="Times New Roman" w:hAnsi="Times New Roman"/>
                <w:sz w:val="18"/>
                <w:szCs w:val="18"/>
              </w:rPr>
              <w:t>1150</w:t>
            </w:r>
          </w:p>
        </w:tc>
        <w:tc>
          <w:tcPr>
            <w:tcW w:w="851" w:type="dxa"/>
            <w:vAlign w:val="center"/>
          </w:tcPr>
          <w:p w14:paraId="67BFFCA1" w14:textId="77777777" w:rsidR="00FE2DA7" w:rsidRPr="00EF195F" w:rsidRDefault="00EF195F" w:rsidP="00EF195F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95F">
              <w:rPr>
                <w:rFonts w:ascii="Times New Roman" w:hAnsi="Times New Roman"/>
                <w:sz w:val="18"/>
                <w:szCs w:val="18"/>
              </w:rPr>
              <w:t>1390</w:t>
            </w:r>
          </w:p>
        </w:tc>
        <w:tc>
          <w:tcPr>
            <w:tcW w:w="850" w:type="dxa"/>
            <w:vAlign w:val="center"/>
          </w:tcPr>
          <w:p w14:paraId="4B4B9A8F" w14:textId="77777777" w:rsidR="00FE2DA7" w:rsidRPr="008874D5" w:rsidRDefault="008874D5" w:rsidP="008874D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4D5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993" w:type="dxa"/>
            <w:vAlign w:val="center"/>
          </w:tcPr>
          <w:p w14:paraId="2E753345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3B37C495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715111FC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EAE7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Ярлыки для пациентов при 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триаж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 xml:space="preserve"> сортировке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9197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F005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4E96E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043" w:type="dxa"/>
            <w:vAlign w:val="center"/>
          </w:tcPr>
          <w:p w14:paraId="165BCCF2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AD22B4A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BD3ABBF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2708D84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2F1AD3D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8FBE0D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7AB7BE" w14:textId="77777777" w:rsidR="00FE2DA7" w:rsidRPr="002137D7" w:rsidRDefault="004C75DF" w:rsidP="004C75DF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2137D7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vAlign w:val="center"/>
          </w:tcPr>
          <w:p w14:paraId="5BE7B546" w14:textId="77777777" w:rsidR="00FE2DA7" w:rsidRPr="00EF195F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223764" w14:textId="77777777" w:rsidR="00FE2DA7" w:rsidRPr="008874D5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2B3EA7E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40EAA97A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657D55AD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CDFA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Медицинская клеенка – 1 метр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BA86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метр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8432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219A7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043" w:type="dxa"/>
            <w:vAlign w:val="center"/>
          </w:tcPr>
          <w:p w14:paraId="136EEAF2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1380023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C69F75B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8436A8E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D5B6CE1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6CBC6B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85360F" w14:textId="77777777" w:rsidR="00FE2DA7" w:rsidRPr="002137D7" w:rsidRDefault="004C75DF" w:rsidP="00FE2DA7">
            <w:pPr>
              <w:jc w:val="center"/>
              <w:rPr>
                <w:sz w:val="18"/>
                <w:szCs w:val="18"/>
                <w:lang w:eastAsia="en-US"/>
              </w:rPr>
            </w:pPr>
            <w:r w:rsidRPr="002137D7">
              <w:rPr>
                <w:sz w:val="18"/>
                <w:szCs w:val="18"/>
                <w:lang w:eastAsia="en-US"/>
              </w:rPr>
              <w:t>1700</w:t>
            </w:r>
          </w:p>
        </w:tc>
        <w:tc>
          <w:tcPr>
            <w:tcW w:w="851" w:type="dxa"/>
            <w:vAlign w:val="center"/>
          </w:tcPr>
          <w:p w14:paraId="6E77811D" w14:textId="77777777" w:rsidR="00FE2DA7" w:rsidRPr="00EF195F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9A1210E" w14:textId="77777777" w:rsidR="00FE2DA7" w:rsidRPr="008874D5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57E14A4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56581652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05747541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0079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Салфетки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1532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06F1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F14FC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8900</w:t>
            </w:r>
          </w:p>
        </w:tc>
        <w:tc>
          <w:tcPr>
            <w:tcW w:w="1043" w:type="dxa"/>
            <w:vAlign w:val="center"/>
          </w:tcPr>
          <w:p w14:paraId="2CE4BB53" w14:textId="77777777" w:rsidR="00FE2DA7" w:rsidRPr="00E06979" w:rsidRDefault="00E06979" w:rsidP="00E06979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</w:t>
            </w:r>
          </w:p>
        </w:tc>
        <w:tc>
          <w:tcPr>
            <w:tcW w:w="709" w:type="dxa"/>
            <w:vAlign w:val="center"/>
          </w:tcPr>
          <w:p w14:paraId="5DF32655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4127A26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3E4D387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C93C612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228D30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8F2C73" w14:textId="77777777" w:rsidR="00FE2DA7" w:rsidRPr="002137D7" w:rsidRDefault="004C75DF" w:rsidP="004C75DF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D7">
              <w:rPr>
                <w:rFonts w:ascii="Times New Roman" w:hAnsi="Times New Roman"/>
                <w:sz w:val="18"/>
                <w:szCs w:val="18"/>
              </w:rPr>
              <w:t>6400</w:t>
            </w:r>
          </w:p>
        </w:tc>
        <w:tc>
          <w:tcPr>
            <w:tcW w:w="851" w:type="dxa"/>
            <w:vAlign w:val="center"/>
          </w:tcPr>
          <w:p w14:paraId="43A91297" w14:textId="77777777" w:rsidR="00FE2DA7" w:rsidRPr="00EF195F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3B0A64" w14:textId="77777777" w:rsidR="00FE2DA7" w:rsidRPr="008874D5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C0A6882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4CB54884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0C5D327E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6B20F" w14:textId="77777777" w:rsidR="00FE2DA7" w:rsidRPr="004D4E66" w:rsidRDefault="00FE2DA7" w:rsidP="00FE2DA7">
            <w:pPr>
              <w:rPr>
                <w:sz w:val="18"/>
                <w:szCs w:val="18"/>
              </w:rPr>
            </w:pPr>
            <w:r w:rsidRPr="004D4E66">
              <w:rPr>
                <w:sz w:val="18"/>
                <w:szCs w:val="18"/>
              </w:rPr>
              <w:t>Воздуховод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9E2AE" w14:textId="77777777" w:rsidR="00FE2DA7" w:rsidRPr="00286E00" w:rsidRDefault="00FE2DA7" w:rsidP="00FE2DA7">
            <w:pPr>
              <w:jc w:val="center"/>
              <w:rPr>
                <w:sz w:val="18"/>
                <w:szCs w:val="18"/>
              </w:rPr>
            </w:pPr>
            <w:proofErr w:type="spellStart"/>
            <w:r w:rsidRPr="00286E00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2985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793FB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43" w:type="dxa"/>
            <w:vAlign w:val="center"/>
          </w:tcPr>
          <w:p w14:paraId="6F24D4A8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2FF1BA7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FD4C1CA" w14:textId="77777777" w:rsidR="00FE2DA7" w:rsidRPr="003505BC" w:rsidRDefault="00B01477" w:rsidP="00B01477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3505BC">
              <w:rPr>
                <w:sz w:val="18"/>
                <w:szCs w:val="18"/>
              </w:rPr>
              <w:t>185</w:t>
            </w:r>
          </w:p>
        </w:tc>
        <w:tc>
          <w:tcPr>
            <w:tcW w:w="993" w:type="dxa"/>
            <w:vAlign w:val="center"/>
          </w:tcPr>
          <w:p w14:paraId="601B406B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0832124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19B1482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6E7C12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A9A84E5" w14:textId="77777777" w:rsidR="00FE2DA7" w:rsidRPr="00EF195F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E9348A" w14:textId="77777777" w:rsidR="00FE2DA7" w:rsidRPr="008874D5" w:rsidRDefault="008874D5" w:rsidP="008874D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4D5">
              <w:rPr>
                <w:rFonts w:ascii="Times New Roman" w:hAnsi="Times New Roman"/>
                <w:sz w:val="18"/>
                <w:szCs w:val="18"/>
              </w:rPr>
              <w:t>390</w:t>
            </w:r>
          </w:p>
        </w:tc>
        <w:tc>
          <w:tcPr>
            <w:tcW w:w="993" w:type="dxa"/>
            <w:vAlign w:val="center"/>
          </w:tcPr>
          <w:p w14:paraId="5191429C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036A7AEC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61ABD4BB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CEF8A" w14:textId="77777777" w:rsidR="00FE2DA7" w:rsidRPr="004D4E66" w:rsidRDefault="00FE2DA7" w:rsidP="00FE2DA7">
            <w:pPr>
              <w:rPr>
                <w:sz w:val="18"/>
                <w:szCs w:val="18"/>
              </w:rPr>
            </w:pPr>
            <w:r w:rsidRPr="004D4E66">
              <w:rPr>
                <w:sz w:val="18"/>
                <w:szCs w:val="18"/>
              </w:rPr>
              <w:t>Воздуховод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E404C" w14:textId="77777777" w:rsidR="00FE2DA7" w:rsidRPr="00286E00" w:rsidRDefault="00FE2DA7" w:rsidP="00FE2DA7">
            <w:pPr>
              <w:jc w:val="center"/>
              <w:rPr>
                <w:sz w:val="18"/>
                <w:szCs w:val="18"/>
              </w:rPr>
            </w:pPr>
            <w:proofErr w:type="spellStart"/>
            <w:r w:rsidRPr="00286E00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822C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F8E4D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43" w:type="dxa"/>
            <w:vAlign w:val="center"/>
          </w:tcPr>
          <w:p w14:paraId="6EE30247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5DB43A0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BDFEE9" w14:textId="77777777" w:rsidR="00FE2DA7" w:rsidRPr="003505BC" w:rsidRDefault="00B01477" w:rsidP="00B0147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5BC">
              <w:rPr>
                <w:rFonts w:ascii="Times New Roman" w:hAnsi="Times New Roman"/>
                <w:sz w:val="18"/>
                <w:szCs w:val="18"/>
              </w:rPr>
              <w:t>185</w:t>
            </w:r>
          </w:p>
        </w:tc>
        <w:tc>
          <w:tcPr>
            <w:tcW w:w="993" w:type="dxa"/>
            <w:vAlign w:val="center"/>
          </w:tcPr>
          <w:p w14:paraId="6EE8E372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76A6C18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C1D346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D2F653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E40BC73" w14:textId="77777777" w:rsidR="00FE2DA7" w:rsidRPr="00EF195F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48A49A3" w14:textId="77777777" w:rsidR="00FE2DA7" w:rsidRPr="008874D5" w:rsidRDefault="008874D5" w:rsidP="008874D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4D5">
              <w:rPr>
                <w:rFonts w:ascii="Times New Roman" w:hAnsi="Times New Roman"/>
                <w:sz w:val="18"/>
                <w:szCs w:val="18"/>
              </w:rPr>
              <w:t>390</w:t>
            </w:r>
          </w:p>
        </w:tc>
        <w:tc>
          <w:tcPr>
            <w:tcW w:w="993" w:type="dxa"/>
            <w:vAlign w:val="center"/>
          </w:tcPr>
          <w:p w14:paraId="2837E575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72F71288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26FA52CD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75C9C" w14:textId="77777777" w:rsidR="00FE2DA7" w:rsidRPr="004D4E66" w:rsidRDefault="00FE2DA7" w:rsidP="00FE2DA7">
            <w:pPr>
              <w:rPr>
                <w:sz w:val="18"/>
                <w:szCs w:val="18"/>
              </w:rPr>
            </w:pPr>
            <w:r w:rsidRPr="004D4E66">
              <w:rPr>
                <w:sz w:val="18"/>
                <w:szCs w:val="18"/>
              </w:rPr>
              <w:t>Воздуховод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8BA39" w14:textId="77777777" w:rsidR="00FE2DA7" w:rsidRPr="00286E00" w:rsidRDefault="00FE2DA7" w:rsidP="00FE2DA7">
            <w:pPr>
              <w:jc w:val="center"/>
              <w:rPr>
                <w:sz w:val="18"/>
                <w:szCs w:val="18"/>
              </w:rPr>
            </w:pPr>
            <w:proofErr w:type="spellStart"/>
            <w:r w:rsidRPr="00286E00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BF66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789B8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43" w:type="dxa"/>
            <w:vAlign w:val="center"/>
          </w:tcPr>
          <w:p w14:paraId="65CB0D44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C8D719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8F0BB69" w14:textId="77777777" w:rsidR="00FE2DA7" w:rsidRPr="003505BC" w:rsidRDefault="00B01477" w:rsidP="00B0147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5BC">
              <w:rPr>
                <w:rFonts w:ascii="Times New Roman" w:hAnsi="Times New Roman"/>
                <w:sz w:val="18"/>
                <w:szCs w:val="18"/>
              </w:rPr>
              <w:t>185</w:t>
            </w:r>
          </w:p>
        </w:tc>
        <w:tc>
          <w:tcPr>
            <w:tcW w:w="993" w:type="dxa"/>
            <w:vAlign w:val="center"/>
          </w:tcPr>
          <w:p w14:paraId="7652A978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C3C6A3C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C47390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922724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F46306" w14:textId="77777777" w:rsidR="00FE2DA7" w:rsidRPr="00EF195F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E87B9F1" w14:textId="77777777" w:rsidR="00FE2DA7" w:rsidRPr="008874D5" w:rsidRDefault="008874D5" w:rsidP="008874D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4D5">
              <w:rPr>
                <w:rFonts w:ascii="Times New Roman" w:hAnsi="Times New Roman"/>
                <w:sz w:val="18"/>
                <w:szCs w:val="18"/>
              </w:rPr>
              <w:t>390</w:t>
            </w:r>
          </w:p>
        </w:tc>
        <w:tc>
          <w:tcPr>
            <w:tcW w:w="993" w:type="dxa"/>
            <w:vAlign w:val="center"/>
          </w:tcPr>
          <w:p w14:paraId="57F52772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0A198EAA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0B8EEE9C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8C40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Одноразовые кислородные маски для взрослых  (все размеры по 1 шт.)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21DA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A7A6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C6417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043" w:type="dxa"/>
            <w:vAlign w:val="center"/>
          </w:tcPr>
          <w:p w14:paraId="1C58CFED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62D7D75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A32BA7B" w14:textId="77777777" w:rsidR="00FE2DA7" w:rsidRPr="003505BC" w:rsidRDefault="00537854" w:rsidP="00537854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5BC">
              <w:rPr>
                <w:rFonts w:ascii="Times New Roman" w:hAnsi="Times New Roman"/>
                <w:sz w:val="18"/>
                <w:szCs w:val="18"/>
              </w:rPr>
              <w:t>315</w:t>
            </w:r>
          </w:p>
        </w:tc>
        <w:tc>
          <w:tcPr>
            <w:tcW w:w="993" w:type="dxa"/>
            <w:vAlign w:val="center"/>
          </w:tcPr>
          <w:p w14:paraId="3728FDBD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A9B1B92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B7D76B2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3F6F84" w14:textId="77777777" w:rsidR="00FE2DA7" w:rsidRPr="00F232A6" w:rsidRDefault="00FE2DA7" w:rsidP="00FE2DA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7A607AC" w14:textId="77777777" w:rsidR="00FE2DA7" w:rsidRPr="00EF195F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78140D3" w14:textId="77777777" w:rsidR="00FE2DA7" w:rsidRPr="008874D5" w:rsidRDefault="008874D5" w:rsidP="008874D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4D5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993" w:type="dxa"/>
            <w:vAlign w:val="center"/>
          </w:tcPr>
          <w:p w14:paraId="64A0DBB5" w14:textId="77777777" w:rsidR="00FE2DA7" w:rsidRPr="008874D5" w:rsidRDefault="008874D5" w:rsidP="008874D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4D5">
              <w:rPr>
                <w:rFonts w:ascii="Times New Roman" w:hAnsi="Times New Roman"/>
                <w:sz w:val="18"/>
                <w:szCs w:val="18"/>
              </w:rPr>
              <w:t>1190</w:t>
            </w:r>
          </w:p>
        </w:tc>
      </w:tr>
      <w:tr w:rsidR="00FE2DA7" w:rsidRPr="00F232A6" w14:paraId="7899D8AD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1182D66B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855C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Одноразовые кислородные маски для детей (все размеры по 1 шт.)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06FE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1FAE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A3525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043" w:type="dxa"/>
            <w:vAlign w:val="center"/>
          </w:tcPr>
          <w:p w14:paraId="6FD5AB99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32500A5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D96A1B7" w14:textId="5A928A64" w:rsidR="00FE2DA7" w:rsidRPr="0074250C" w:rsidRDefault="00FE2DA7" w:rsidP="00537854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vAlign w:val="center"/>
          </w:tcPr>
          <w:p w14:paraId="46C6D959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58D0C83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25EDFC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27A1B6" w14:textId="77777777" w:rsidR="00FE2DA7" w:rsidRPr="002137D7" w:rsidRDefault="00FE2DA7" w:rsidP="00FE2DA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4736955" w14:textId="77777777" w:rsidR="00FE2DA7" w:rsidRPr="00EF195F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9CADC9" w14:textId="77777777" w:rsidR="00FE2DA7" w:rsidRPr="008874D5" w:rsidRDefault="008874D5" w:rsidP="008874D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4D5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993" w:type="dxa"/>
            <w:vAlign w:val="center"/>
          </w:tcPr>
          <w:p w14:paraId="07C3AB93" w14:textId="77777777" w:rsidR="00FE2DA7" w:rsidRPr="008874D5" w:rsidRDefault="008874D5" w:rsidP="008874D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4D5">
              <w:rPr>
                <w:rFonts w:ascii="Times New Roman" w:hAnsi="Times New Roman"/>
                <w:sz w:val="18"/>
                <w:szCs w:val="18"/>
              </w:rPr>
              <w:t>1190</w:t>
            </w:r>
          </w:p>
        </w:tc>
      </w:tr>
      <w:tr w:rsidR="00FE2DA7" w:rsidRPr="00F232A6" w14:paraId="2A24085F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411A607B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1D6F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D4E66">
              <w:rPr>
                <w:color w:val="000000"/>
                <w:sz w:val="18"/>
                <w:szCs w:val="18"/>
              </w:rPr>
              <w:t>Коникотомический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 xml:space="preserve"> набор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017E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1445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E5835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110 000</w:t>
            </w:r>
          </w:p>
        </w:tc>
        <w:tc>
          <w:tcPr>
            <w:tcW w:w="1043" w:type="dxa"/>
            <w:vAlign w:val="center"/>
          </w:tcPr>
          <w:p w14:paraId="4DBACB7C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21D32E9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36C67A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168E1C8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FAA769E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99577BE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1FA6E3" w14:textId="77777777" w:rsidR="00FE2DA7" w:rsidRPr="002137D7" w:rsidRDefault="004C75DF" w:rsidP="004C75DF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D7">
              <w:rPr>
                <w:rFonts w:ascii="Times New Roman" w:hAnsi="Times New Roman"/>
                <w:sz w:val="18"/>
                <w:szCs w:val="18"/>
              </w:rPr>
              <w:t>109 500</w:t>
            </w:r>
          </w:p>
        </w:tc>
        <w:tc>
          <w:tcPr>
            <w:tcW w:w="851" w:type="dxa"/>
            <w:vAlign w:val="center"/>
          </w:tcPr>
          <w:p w14:paraId="17523DC4" w14:textId="77777777" w:rsidR="00FE2DA7" w:rsidRPr="00EF195F" w:rsidRDefault="00EF195F" w:rsidP="00FE2DA7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EF195F">
              <w:rPr>
                <w:sz w:val="18"/>
                <w:szCs w:val="18"/>
              </w:rPr>
              <w:t>69 200</w:t>
            </w:r>
          </w:p>
        </w:tc>
        <w:tc>
          <w:tcPr>
            <w:tcW w:w="850" w:type="dxa"/>
            <w:vAlign w:val="center"/>
          </w:tcPr>
          <w:p w14:paraId="49183FE0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2574CA4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784F8F98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4361E15B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266B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D4E66">
              <w:rPr>
                <w:color w:val="000000"/>
                <w:sz w:val="18"/>
                <w:szCs w:val="18"/>
              </w:rPr>
              <w:t>Хладоэлемент</w:t>
            </w:r>
            <w:proofErr w:type="spellEnd"/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9FD9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44E4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5985F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43" w:type="dxa"/>
            <w:vAlign w:val="center"/>
          </w:tcPr>
          <w:p w14:paraId="7E736187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B718356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C8477E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A6B9106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BA794BB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01A5F3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4810DB" w14:textId="77777777" w:rsidR="00FE2DA7" w:rsidRPr="002137D7" w:rsidRDefault="004C75DF" w:rsidP="00FE2DA7">
            <w:pPr>
              <w:jc w:val="center"/>
              <w:rPr>
                <w:sz w:val="18"/>
                <w:szCs w:val="18"/>
                <w:lang w:eastAsia="en-US"/>
              </w:rPr>
            </w:pPr>
            <w:r w:rsidRPr="002137D7">
              <w:rPr>
                <w:sz w:val="18"/>
                <w:szCs w:val="18"/>
                <w:lang w:eastAsia="en-US"/>
              </w:rPr>
              <w:t>1950</w:t>
            </w:r>
          </w:p>
        </w:tc>
        <w:tc>
          <w:tcPr>
            <w:tcW w:w="851" w:type="dxa"/>
            <w:vAlign w:val="center"/>
          </w:tcPr>
          <w:p w14:paraId="38BB502A" w14:textId="77777777" w:rsidR="00FE2DA7" w:rsidRPr="00EF195F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FF345A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D88130C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03041279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1F44AB10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4D92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Комплект жестких шин (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крамер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9BD4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комп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D9ED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E1EA2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42 000</w:t>
            </w:r>
          </w:p>
        </w:tc>
        <w:tc>
          <w:tcPr>
            <w:tcW w:w="1043" w:type="dxa"/>
            <w:vAlign w:val="center"/>
          </w:tcPr>
          <w:p w14:paraId="7DA9F5E7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C4BA2F0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CB6D37C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CDC3775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7483D45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96381FE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7EC5E9" w14:textId="77777777" w:rsidR="00FE2DA7" w:rsidRPr="002137D7" w:rsidRDefault="004C75DF" w:rsidP="004C75DF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D7">
              <w:rPr>
                <w:rFonts w:ascii="Times New Roman" w:hAnsi="Times New Roman"/>
                <w:sz w:val="18"/>
                <w:szCs w:val="18"/>
              </w:rPr>
              <w:t>41 500</w:t>
            </w:r>
          </w:p>
        </w:tc>
        <w:tc>
          <w:tcPr>
            <w:tcW w:w="851" w:type="dxa"/>
            <w:vAlign w:val="center"/>
          </w:tcPr>
          <w:p w14:paraId="3F7B7747" w14:textId="77777777" w:rsidR="00FE2DA7" w:rsidRPr="00EF195F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E9BAD64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557C3EC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00F992B9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4E456859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079C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Комплект жестких и (или) пневматических и (или) вакуумных шин (для детей и взрослых). Комплект иммобилизирующих воротников для детей и взрослых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BE05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комп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9131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1FAAA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117 000</w:t>
            </w:r>
          </w:p>
        </w:tc>
        <w:tc>
          <w:tcPr>
            <w:tcW w:w="1043" w:type="dxa"/>
            <w:vAlign w:val="center"/>
          </w:tcPr>
          <w:p w14:paraId="6E2A1AF4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059029E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1C64A87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F2602CC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0461936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4202F0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776E41" w14:textId="77777777" w:rsidR="00FE2DA7" w:rsidRPr="002137D7" w:rsidRDefault="004C75DF" w:rsidP="004C75DF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2137D7">
              <w:rPr>
                <w:sz w:val="18"/>
                <w:szCs w:val="18"/>
              </w:rPr>
              <w:t>80 500</w:t>
            </w:r>
          </w:p>
        </w:tc>
        <w:tc>
          <w:tcPr>
            <w:tcW w:w="851" w:type="dxa"/>
            <w:vAlign w:val="center"/>
          </w:tcPr>
          <w:p w14:paraId="0FCD8EE1" w14:textId="77777777" w:rsidR="00FE2DA7" w:rsidRPr="00EF195F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BEF0A5B" w14:textId="77777777" w:rsidR="00FE2DA7" w:rsidRPr="008874D5" w:rsidRDefault="008874D5" w:rsidP="008874D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4D5">
              <w:rPr>
                <w:rFonts w:ascii="Times New Roman" w:hAnsi="Times New Roman"/>
                <w:sz w:val="18"/>
                <w:szCs w:val="18"/>
              </w:rPr>
              <w:t>94 000</w:t>
            </w:r>
          </w:p>
        </w:tc>
        <w:tc>
          <w:tcPr>
            <w:tcW w:w="993" w:type="dxa"/>
            <w:vAlign w:val="center"/>
          </w:tcPr>
          <w:p w14:paraId="7C6D1CDF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595EEE7C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017E727E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F07D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Термоодеяло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D0E6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DED8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BF5C2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3450</w:t>
            </w:r>
          </w:p>
        </w:tc>
        <w:tc>
          <w:tcPr>
            <w:tcW w:w="1043" w:type="dxa"/>
            <w:vAlign w:val="center"/>
          </w:tcPr>
          <w:p w14:paraId="152005E5" w14:textId="77777777" w:rsidR="00FE2DA7" w:rsidRPr="00E06979" w:rsidRDefault="00E06979" w:rsidP="00E06979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</w:t>
            </w:r>
          </w:p>
        </w:tc>
        <w:tc>
          <w:tcPr>
            <w:tcW w:w="709" w:type="dxa"/>
            <w:vAlign w:val="center"/>
          </w:tcPr>
          <w:p w14:paraId="088EE3C2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CC43A7A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F045295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3E0E623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E9958D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1AE49D" w14:textId="77777777" w:rsidR="00FE2DA7" w:rsidRPr="002137D7" w:rsidRDefault="004C75DF" w:rsidP="004C75DF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D7">
              <w:rPr>
                <w:rFonts w:ascii="Times New Roman" w:hAnsi="Times New Roman"/>
                <w:sz w:val="18"/>
                <w:szCs w:val="18"/>
              </w:rPr>
              <w:t>2550</w:t>
            </w:r>
          </w:p>
        </w:tc>
        <w:tc>
          <w:tcPr>
            <w:tcW w:w="851" w:type="dxa"/>
            <w:vAlign w:val="center"/>
          </w:tcPr>
          <w:p w14:paraId="3BC14330" w14:textId="77777777" w:rsidR="00FE2DA7" w:rsidRPr="00EF195F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3B4E80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E3F319A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07312907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29EFF7EB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C949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Носилки санитарные бескаркасные, имеющие не менее четырех пар ручек для переноски, со стропами (ремнями) для фиксации пациента, с лямками для переноски пациента в сидячем положении (размер не менее 170 см х 70 см)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EA54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9F9D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E10B1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31 200</w:t>
            </w:r>
          </w:p>
        </w:tc>
        <w:tc>
          <w:tcPr>
            <w:tcW w:w="1043" w:type="dxa"/>
            <w:vAlign w:val="center"/>
          </w:tcPr>
          <w:p w14:paraId="55933B27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C5133BE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23ABB12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2275A1C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AB8C354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2A6195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EE528A" w14:textId="77777777" w:rsidR="00FE2DA7" w:rsidRPr="002137D7" w:rsidRDefault="004C75DF" w:rsidP="00FE2DA7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2137D7">
              <w:rPr>
                <w:sz w:val="18"/>
                <w:szCs w:val="18"/>
              </w:rPr>
              <w:t>31 000</w:t>
            </w:r>
          </w:p>
        </w:tc>
        <w:tc>
          <w:tcPr>
            <w:tcW w:w="851" w:type="dxa"/>
            <w:vAlign w:val="center"/>
          </w:tcPr>
          <w:p w14:paraId="3AE167ED" w14:textId="77777777" w:rsidR="00FE2DA7" w:rsidRPr="00EF195F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5CC93C" w14:textId="77777777" w:rsidR="00FE2DA7" w:rsidRPr="008874D5" w:rsidRDefault="008874D5" w:rsidP="008874D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4D5">
              <w:rPr>
                <w:rFonts w:ascii="Times New Roman" w:hAnsi="Times New Roman"/>
                <w:sz w:val="18"/>
                <w:szCs w:val="18"/>
              </w:rPr>
              <w:t>30 500</w:t>
            </w:r>
          </w:p>
        </w:tc>
        <w:tc>
          <w:tcPr>
            <w:tcW w:w="993" w:type="dxa"/>
            <w:vAlign w:val="center"/>
          </w:tcPr>
          <w:p w14:paraId="26A0F058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3DCCA74F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03FFA8D8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1BE6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Тест - полоски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E739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570B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A099A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10 500</w:t>
            </w:r>
          </w:p>
        </w:tc>
        <w:tc>
          <w:tcPr>
            <w:tcW w:w="1043" w:type="dxa"/>
            <w:vAlign w:val="center"/>
          </w:tcPr>
          <w:p w14:paraId="2C6F3329" w14:textId="77777777" w:rsidR="00FE2DA7" w:rsidRPr="00E06979" w:rsidRDefault="00E06979" w:rsidP="00E06979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</w:t>
            </w:r>
          </w:p>
        </w:tc>
        <w:tc>
          <w:tcPr>
            <w:tcW w:w="709" w:type="dxa"/>
            <w:vAlign w:val="center"/>
          </w:tcPr>
          <w:p w14:paraId="410A7A0C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9F8E325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C2ED28A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B4FD8A4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36E39F" w14:textId="77777777" w:rsidR="00FE2DA7" w:rsidRPr="00650F3F" w:rsidRDefault="00650F3F" w:rsidP="00650F3F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F3F">
              <w:rPr>
                <w:rFonts w:ascii="Times New Roman" w:hAnsi="Times New Roman"/>
                <w:sz w:val="18"/>
                <w:szCs w:val="18"/>
              </w:rPr>
              <w:t>7920</w:t>
            </w:r>
          </w:p>
        </w:tc>
        <w:tc>
          <w:tcPr>
            <w:tcW w:w="1134" w:type="dxa"/>
            <w:vAlign w:val="center"/>
          </w:tcPr>
          <w:p w14:paraId="51C70EA5" w14:textId="77777777" w:rsidR="00FE2DA7" w:rsidRPr="002137D7" w:rsidRDefault="004C75DF" w:rsidP="004C75DF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D7">
              <w:rPr>
                <w:rFonts w:ascii="Times New Roman" w:hAnsi="Times New Roman"/>
                <w:sz w:val="18"/>
                <w:szCs w:val="18"/>
              </w:rPr>
              <w:t>7400</w:t>
            </w:r>
          </w:p>
        </w:tc>
        <w:tc>
          <w:tcPr>
            <w:tcW w:w="851" w:type="dxa"/>
            <w:vAlign w:val="center"/>
          </w:tcPr>
          <w:p w14:paraId="5C89BF82" w14:textId="77777777" w:rsidR="00FE2DA7" w:rsidRPr="00EF195F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B84C9D3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03F7733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3A48FE04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6F3B5BFC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CE07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Аспирационная трубка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C993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B683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39C94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43" w:type="dxa"/>
            <w:vAlign w:val="center"/>
          </w:tcPr>
          <w:p w14:paraId="62BA9D33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C2D99A7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C6C5343" w14:textId="77777777" w:rsidR="00FE2DA7" w:rsidRPr="003505BC" w:rsidRDefault="00B65D75" w:rsidP="00B65D7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5BC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993" w:type="dxa"/>
            <w:vAlign w:val="center"/>
          </w:tcPr>
          <w:p w14:paraId="12C32901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408C1FC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06CA59" w14:textId="77777777" w:rsidR="00FE2DA7" w:rsidRPr="00650F3F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8D7E18" w14:textId="77777777" w:rsidR="00FE2DA7" w:rsidRPr="002137D7" w:rsidRDefault="004C75DF" w:rsidP="004C75DF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2137D7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vAlign w:val="center"/>
          </w:tcPr>
          <w:p w14:paraId="092B1652" w14:textId="77777777" w:rsidR="00FE2DA7" w:rsidRPr="00EF195F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03F2B9" w14:textId="77777777" w:rsidR="00FE2DA7" w:rsidRPr="008874D5" w:rsidRDefault="008874D5" w:rsidP="008874D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4D5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993" w:type="dxa"/>
            <w:vAlign w:val="center"/>
          </w:tcPr>
          <w:p w14:paraId="1383971D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1FD5F669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1D45A810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21AA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Салфетка марлевая медицинская стерильная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44E8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636E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C4335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43" w:type="dxa"/>
            <w:vAlign w:val="center"/>
          </w:tcPr>
          <w:p w14:paraId="1B1B36B3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0E40F9" w14:textId="77777777" w:rsidR="00FE2DA7" w:rsidRPr="00786D6A" w:rsidRDefault="00786D6A" w:rsidP="00786D6A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vAlign w:val="center"/>
          </w:tcPr>
          <w:p w14:paraId="03DF8965" w14:textId="77777777" w:rsidR="00FE2DA7" w:rsidRPr="003505BC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1A6A1C3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09886E9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67C8703" w14:textId="77777777" w:rsidR="00FE2DA7" w:rsidRPr="00650F3F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546D4A" w14:textId="77777777" w:rsidR="00FE2DA7" w:rsidRPr="002137D7" w:rsidRDefault="004C75DF" w:rsidP="004C75DF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D7">
              <w:rPr>
                <w:rFonts w:ascii="Times New Roman" w:hAnsi="Times New Roman"/>
                <w:sz w:val="18"/>
                <w:szCs w:val="18"/>
              </w:rPr>
              <w:t>375</w:t>
            </w:r>
          </w:p>
        </w:tc>
        <w:tc>
          <w:tcPr>
            <w:tcW w:w="851" w:type="dxa"/>
            <w:vAlign w:val="center"/>
          </w:tcPr>
          <w:p w14:paraId="7BF15246" w14:textId="77777777" w:rsidR="00FE2DA7" w:rsidRPr="00EF195F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3EE2F94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3A4441E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5F410B03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6E5AE6DE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D2DA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Воротник Шанса взрослый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C6F1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EBE9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313BF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27 900</w:t>
            </w:r>
          </w:p>
        </w:tc>
        <w:tc>
          <w:tcPr>
            <w:tcW w:w="1043" w:type="dxa"/>
            <w:vAlign w:val="center"/>
          </w:tcPr>
          <w:p w14:paraId="296978E1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E4F1832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B600271" w14:textId="77777777" w:rsidR="00FE2DA7" w:rsidRPr="003505BC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D4A7F72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07FC72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36C9EEB" w14:textId="77777777" w:rsidR="00FE2DA7" w:rsidRPr="00650F3F" w:rsidRDefault="00650F3F" w:rsidP="00650F3F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F3F">
              <w:rPr>
                <w:rFonts w:ascii="Times New Roman" w:hAnsi="Times New Roman"/>
                <w:sz w:val="18"/>
                <w:szCs w:val="18"/>
              </w:rPr>
              <w:t>16 800</w:t>
            </w:r>
          </w:p>
        </w:tc>
        <w:tc>
          <w:tcPr>
            <w:tcW w:w="1134" w:type="dxa"/>
            <w:vAlign w:val="center"/>
          </w:tcPr>
          <w:p w14:paraId="391980CD" w14:textId="77777777" w:rsidR="00FE2DA7" w:rsidRPr="002137D7" w:rsidRDefault="004C75DF" w:rsidP="004C75DF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D7">
              <w:rPr>
                <w:rFonts w:ascii="Times New Roman" w:hAnsi="Times New Roman"/>
                <w:sz w:val="18"/>
                <w:szCs w:val="18"/>
              </w:rPr>
              <w:t>27 700</w:t>
            </w:r>
          </w:p>
        </w:tc>
        <w:tc>
          <w:tcPr>
            <w:tcW w:w="851" w:type="dxa"/>
            <w:vAlign w:val="center"/>
          </w:tcPr>
          <w:p w14:paraId="226F13BD" w14:textId="77777777" w:rsidR="00FE2DA7" w:rsidRPr="00EF195F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54F648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878D99C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7E4A2785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5D506E05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A049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Воротник Шанса детский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14FF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3381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DD6E6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27 900</w:t>
            </w:r>
          </w:p>
        </w:tc>
        <w:tc>
          <w:tcPr>
            <w:tcW w:w="1043" w:type="dxa"/>
            <w:vAlign w:val="center"/>
          </w:tcPr>
          <w:p w14:paraId="6FF9F2EB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2E91881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35E05E0" w14:textId="77777777" w:rsidR="00FE2DA7" w:rsidRPr="003505BC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9142343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499A6B8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59DB177" w14:textId="77777777" w:rsidR="00FE2DA7" w:rsidRPr="00650F3F" w:rsidRDefault="00650F3F" w:rsidP="00650F3F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F3F">
              <w:rPr>
                <w:rFonts w:ascii="Times New Roman" w:hAnsi="Times New Roman"/>
                <w:sz w:val="18"/>
                <w:szCs w:val="18"/>
              </w:rPr>
              <w:t>16 800</w:t>
            </w:r>
          </w:p>
        </w:tc>
        <w:tc>
          <w:tcPr>
            <w:tcW w:w="1134" w:type="dxa"/>
            <w:vAlign w:val="center"/>
          </w:tcPr>
          <w:p w14:paraId="1DAE0D28" w14:textId="77777777" w:rsidR="00FE2DA7" w:rsidRPr="002137D7" w:rsidRDefault="004C75DF" w:rsidP="004C75DF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D7">
              <w:rPr>
                <w:rFonts w:ascii="Times New Roman" w:hAnsi="Times New Roman"/>
                <w:sz w:val="18"/>
                <w:szCs w:val="18"/>
              </w:rPr>
              <w:t>27 700</w:t>
            </w:r>
          </w:p>
        </w:tc>
        <w:tc>
          <w:tcPr>
            <w:tcW w:w="851" w:type="dxa"/>
            <w:vAlign w:val="center"/>
          </w:tcPr>
          <w:p w14:paraId="393B72BA" w14:textId="77777777" w:rsidR="00FE2DA7" w:rsidRPr="00EF195F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AD1014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24EA62E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703224CD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7DDB2055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695E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Катетер 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Нелатон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 xml:space="preserve"> размер 12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2B2B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D94D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44028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43" w:type="dxa"/>
            <w:vAlign w:val="center"/>
          </w:tcPr>
          <w:p w14:paraId="323E0890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0DB4179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6B8B89" w14:textId="77777777" w:rsidR="00FE2DA7" w:rsidRPr="003505BC" w:rsidRDefault="00B65D75" w:rsidP="00B65D7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5BC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993" w:type="dxa"/>
            <w:vAlign w:val="center"/>
          </w:tcPr>
          <w:p w14:paraId="26D4D2AC" w14:textId="77777777" w:rsidR="00FE2DA7" w:rsidRPr="001960BD" w:rsidRDefault="00FE2DA7" w:rsidP="001960B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A2EA66" w14:textId="77777777" w:rsidR="00FE2DA7" w:rsidRPr="00402843" w:rsidRDefault="00FE2DA7" w:rsidP="00402843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E0723B1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F138EE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B21F793" w14:textId="77777777" w:rsidR="00FE2DA7" w:rsidRPr="00EF195F" w:rsidRDefault="00FE2DA7" w:rsidP="00EF195F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2398A5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DA3CE67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E5E" w:rsidRPr="00F232A6" w14:paraId="14FF043B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4EBAAF14" w14:textId="77777777" w:rsidR="00E13E5E" w:rsidRPr="00212472" w:rsidRDefault="00E13E5E" w:rsidP="00E13E5E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6D9A" w14:textId="77777777" w:rsidR="00E13E5E" w:rsidRPr="004D4E66" w:rsidRDefault="00E13E5E" w:rsidP="00E13E5E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Одноразовые шприцы 2,0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96E4" w14:textId="77777777" w:rsidR="00E13E5E" w:rsidRPr="00286E00" w:rsidRDefault="00E13E5E" w:rsidP="00E13E5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1A30A" w14:textId="77777777" w:rsidR="00E13E5E" w:rsidRPr="00286E00" w:rsidRDefault="00E13E5E" w:rsidP="00E13E5E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90000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873FF" w14:textId="77777777" w:rsidR="00E13E5E" w:rsidRPr="00FE2DA7" w:rsidRDefault="00E13E5E" w:rsidP="00E13E5E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15,84</w:t>
            </w:r>
          </w:p>
        </w:tc>
        <w:tc>
          <w:tcPr>
            <w:tcW w:w="1043" w:type="dxa"/>
            <w:vAlign w:val="center"/>
          </w:tcPr>
          <w:p w14:paraId="1FF6F4C6" w14:textId="77777777" w:rsidR="00E13E5E" w:rsidRPr="00526C6D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0192293" w14:textId="77777777" w:rsidR="00E13E5E" w:rsidRPr="00786D6A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F5048A7" w14:textId="77777777" w:rsidR="00E13E5E" w:rsidRPr="00F232A6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600140D" w14:textId="77777777" w:rsidR="00E13E5E" w:rsidRPr="001960BD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0BD">
              <w:rPr>
                <w:rFonts w:ascii="Times New Roman" w:hAnsi="Times New Roman"/>
                <w:sz w:val="18"/>
                <w:szCs w:val="18"/>
              </w:rPr>
              <w:t>15,71</w:t>
            </w:r>
          </w:p>
        </w:tc>
        <w:tc>
          <w:tcPr>
            <w:tcW w:w="850" w:type="dxa"/>
            <w:vAlign w:val="center"/>
          </w:tcPr>
          <w:p w14:paraId="4C0DE0FB" w14:textId="77777777" w:rsidR="00E13E5E" w:rsidRPr="00402843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843"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992" w:type="dxa"/>
            <w:vAlign w:val="center"/>
          </w:tcPr>
          <w:p w14:paraId="4B7CE81B" w14:textId="77777777" w:rsidR="00E13E5E" w:rsidRPr="00F232A6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E1355E" w14:textId="77777777" w:rsidR="00E13E5E" w:rsidRPr="00F232A6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C91DA9" w14:textId="77777777" w:rsidR="00E13E5E" w:rsidRPr="00EF195F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95F">
              <w:rPr>
                <w:rFonts w:ascii="Times New Roman" w:hAnsi="Times New Roman"/>
                <w:sz w:val="18"/>
                <w:szCs w:val="18"/>
              </w:rPr>
              <w:t>14,9</w:t>
            </w:r>
          </w:p>
        </w:tc>
        <w:tc>
          <w:tcPr>
            <w:tcW w:w="850" w:type="dxa"/>
            <w:vAlign w:val="center"/>
          </w:tcPr>
          <w:p w14:paraId="49838CF3" w14:textId="77777777" w:rsidR="00E13E5E" w:rsidRPr="00F232A6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6C314BA" w14:textId="77777777" w:rsidR="00E13E5E" w:rsidRPr="00F232A6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E5E" w:rsidRPr="00F232A6" w14:paraId="116A843C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16520B0D" w14:textId="77777777" w:rsidR="00E13E5E" w:rsidRPr="00212472" w:rsidRDefault="00E13E5E" w:rsidP="00E13E5E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AD5D" w14:textId="77777777" w:rsidR="00E13E5E" w:rsidRPr="004D4E66" w:rsidRDefault="00E13E5E" w:rsidP="00E13E5E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Одноразовые шприцы 5,0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B91A" w14:textId="77777777" w:rsidR="00E13E5E" w:rsidRPr="00286E00" w:rsidRDefault="00E13E5E" w:rsidP="00E13E5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2FEFF" w14:textId="77777777" w:rsidR="00E13E5E" w:rsidRPr="00286E00" w:rsidRDefault="00E13E5E" w:rsidP="00E13E5E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145000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D73D9" w14:textId="77777777" w:rsidR="00E13E5E" w:rsidRPr="00FE2DA7" w:rsidRDefault="00E13E5E" w:rsidP="00E13E5E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15,64</w:t>
            </w:r>
          </w:p>
        </w:tc>
        <w:tc>
          <w:tcPr>
            <w:tcW w:w="1043" w:type="dxa"/>
            <w:vAlign w:val="center"/>
          </w:tcPr>
          <w:p w14:paraId="7A92255E" w14:textId="77777777" w:rsidR="00E13E5E" w:rsidRPr="00526C6D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3B089AC" w14:textId="77777777" w:rsidR="00E13E5E" w:rsidRPr="00786D6A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69E7582" w14:textId="77777777" w:rsidR="00E13E5E" w:rsidRPr="00F232A6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80ED6E3" w14:textId="77777777" w:rsidR="00E13E5E" w:rsidRPr="001960BD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0BD">
              <w:rPr>
                <w:rFonts w:ascii="Times New Roman" w:hAnsi="Times New Roman"/>
                <w:sz w:val="18"/>
                <w:szCs w:val="18"/>
              </w:rPr>
              <w:t>15,64</w:t>
            </w:r>
          </w:p>
        </w:tc>
        <w:tc>
          <w:tcPr>
            <w:tcW w:w="850" w:type="dxa"/>
            <w:vAlign w:val="center"/>
          </w:tcPr>
          <w:p w14:paraId="6C56BA6C" w14:textId="77777777" w:rsidR="00E13E5E" w:rsidRPr="00402843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843">
              <w:rPr>
                <w:rFonts w:ascii="Times New Roman" w:hAnsi="Times New Roman"/>
                <w:sz w:val="18"/>
                <w:szCs w:val="18"/>
              </w:rPr>
              <w:t>13,5</w:t>
            </w:r>
          </w:p>
        </w:tc>
        <w:tc>
          <w:tcPr>
            <w:tcW w:w="992" w:type="dxa"/>
            <w:vAlign w:val="center"/>
          </w:tcPr>
          <w:p w14:paraId="563ABA18" w14:textId="77777777" w:rsidR="00E13E5E" w:rsidRPr="00F232A6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02041C" w14:textId="77777777" w:rsidR="00E13E5E" w:rsidRPr="00F232A6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6647466" w14:textId="77777777" w:rsidR="00E13E5E" w:rsidRPr="00EF195F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95F">
              <w:rPr>
                <w:rFonts w:ascii="Times New Roman" w:hAnsi="Times New Roman"/>
                <w:sz w:val="18"/>
                <w:szCs w:val="18"/>
              </w:rPr>
              <w:t>14,9</w:t>
            </w:r>
          </w:p>
        </w:tc>
        <w:tc>
          <w:tcPr>
            <w:tcW w:w="850" w:type="dxa"/>
            <w:vAlign w:val="center"/>
          </w:tcPr>
          <w:p w14:paraId="46D238CF" w14:textId="77777777" w:rsidR="00E13E5E" w:rsidRPr="00F232A6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9DA292E" w14:textId="77777777" w:rsidR="00E13E5E" w:rsidRPr="00F232A6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E5E" w:rsidRPr="00F232A6" w14:paraId="507E4681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3E5F9FF4" w14:textId="77777777" w:rsidR="00E13E5E" w:rsidRPr="00212472" w:rsidRDefault="00E13E5E" w:rsidP="00E13E5E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2948" w14:textId="77777777" w:rsidR="00E13E5E" w:rsidRPr="004D4E66" w:rsidRDefault="00E13E5E" w:rsidP="00E13E5E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Одноразовые шприцы 10,0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A09A" w14:textId="77777777" w:rsidR="00E13E5E" w:rsidRPr="00286E00" w:rsidRDefault="00E13E5E" w:rsidP="00E13E5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1E7B8" w14:textId="77777777" w:rsidR="00E13E5E" w:rsidRPr="00286E00" w:rsidRDefault="00E13E5E" w:rsidP="00E13E5E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36B64" w14:textId="77777777" w:rsidR="00E13E5E" w:rsidRPr="00FE2DA7" w:rsidRDefault="00E13E5E" w:rsidP="00E13E5E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24,71</w:t>
            </w:r>
          </w:p>
        </w:tc>
        <w:tc>
          <w:tcPr>
            <w:tcW w:w="1043" w:type="dxa"/>
            <w:vAlign w:val="center"/>
          </w:tcPr>
          <w:p w14:paraId="3D0BA43C" w14:textId="77777777" w:rsidR="00E13E5E" w:rsidRPr="00526C6D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2A86186" w14:textId="77777777" w:rsidR="00E13E5E" w:rsidRPr="00786D6A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0B20F59" w14:textId="77777777" w:rsidR="00E13E5E" w:rsidRPr="00F232A6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A038F9F" w14:textId="77777777" w:rsidR="00E13E5E" w:rsidRPr="001960BD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0BD">
              <w:rPr>
                <w:rFonts w:ascii="Times New Roman" w:hAnsi="Times New Roman"/>
                <w:sz w:val="18"/>
                <w:szCs w:val="18"/>
              </w:rPr>
              <w:t>24,71</w:t>
            </w:r>
          </w:p>
        </w:tc>
        <w:tc>
          <w:tcPr>
            <w:tcW w:w="850" w:type="dxa"/>
            <w:vAlign w:val="center"/>
          </w:tcPr>
          <w:p w14:paraId="15A9796B" w14:textId="77777777" w:rsidR="00E13E5E" w:rsidRPr="00402843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84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14:paraId="21A3A942" w14:textId="77777777" w:rsidR="00E13E5E" w:rsidRPr="00F232A6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A102F9" w14:textId="77777777" w:rsidR="00E13E5E" w:rsidRPr="00F232A6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FBD490" w14:textId="77777777" w:rsidR="00E13E5E" w:rsidRPr="00EF195F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95F">
              <w:rPr>
                <w:rFonts w:ascii="Times New Roman" w:hAnsi="Times New Roman"/>
                <w:sz w:val="18"/>
                <w:szCs w:val="18"/>
              </w:rPr>
              <w:t>23,9</w:t>
            </w:r>
          </w:p>
        </w:tc>
        <w:tc>
          <w:tcPr>
            <w:tcW w:w="850" w:type="dxa"/>
            <w:vAlign w:val="center"/>
          </w:tcPr>
          <w:p w14:paraId="55166470" w14:textId="77777777" w:rsidR="00E13E5E" w:rsidRPr="00F232A6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7180B81" w14:textId="77777777" w:rsidR="00E13E5E" w:rsidRPr="00F232A6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E5E" w:rsidRPr="00F232A6" w14:paraId="4B25F11C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17639942" w14:textId="77777777" w:rsidR="00E13E5E" w:rsidRPr="00212472" w:rsidRDefault="00E13E5E" w:rsidP="00E13E5E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3D02" w14:textId="77777777" w:rsidR="00E13E5E" w:rsidRPr="004D4E66" w:rsidRDefault="00E13E5E" w:rsidP="00E13E5E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Одноразовые шприцы 20,0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733B" w14:textId="77777777" w:rsidR="00E13E5E" w:rsidRPr="00286E00" w:rsidRDefault="00E13E5E" w:rsidP="00E13E5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181CA" w14:textId="77777777" w:rsidR="00E13E5E" w:rsidRPr="00286E00" w:rsidRDefault="00E13E5E" w:rsidP="00E13E5E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CF6AD" w14:textId="77777777" w:rsidR="00E13E5E" w:rsidRPr="00FE2DA7" w:rsidRDefault="00E13E5E" w:rsidP="00E13E5E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31,08</w:t>
            </w:r>
          </w:p>
        </w:tc>
        <w:tc>
          <w:tcPr>
            <w:tcW w:w="1043" w:type="dxa"/>
            <w:vAlign w:val="center"/>
          </w:tcPr>
          <w:p w14:paraId="5FA031F3" w14:textId="77777777" w:rsidR="00E13E5E" w:rsidRPr="00526C6D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FA90EB9" w14:textId="77777777" w:rsidR="00E13E5E" w:rsidRPr="00786D6A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A681B6" w14:textId="77777777" w:rsidR="00E13E5E" w:rsidRPr="003505BC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5CAE6EE" w14:textId="77777777" w:rsidR="00E13E5E" w:rsidRPr="001960BD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0BD">
              <w:rPr>
                <w:rFonts w:ascii="Times New Roman" w:hAnsi="Times New Roman"/>
                <w:sz w:val="18"/>
                <w:szCs w:val="18"/>
              </w:rPr>
              <w:t>31,08</w:t>
            </w:r>
          </w:p>
        </w:tc>
        <w:tc>
          <w:tcPr>
            <w:tcW w:w="850" w:type="dxa"/>
            <w:vAlign w:val="center"/>
          </w:tcPr>
          <w:p w14:paraId="2409FAB3" w14:textId="77777777" w:rsidR="00E13E5E" w:rsidRPr="00402843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843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  <w:vAlign w:val="center"/>
          </w:tcPr>
          <w:p w14:paraId="2DE36E62" w14:textId="77777777" w:rsidR="00E13E5E" w:rsidRPr="00F232A6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0E78C7" w14:textId="77777777" w:rsidR="00E13E5E" w:rsidRPr="00F232A6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B3C0F3C" w14:textId="77777777" w:rsidR="00E13E5E" w:rsidRPr="00EF195F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213955" w14:textId="77777777" w:rsidR="00E13E5E" w:rsidRPr="00F232A6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7A11EC4" w14:textId="77777777" w:rsidR="00E13E5E" w:rsidRPr="00F232A6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28F814D6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099FA9F3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7C89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Мочевой катетер(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фолея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>) размер 18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6285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D5E7B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E9089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265,86</w:t>
            </w:r>
          </w:p>
        </w:tc>
        <w:tc>
          <w:tcPr>
            <w:tcW w:w="1043" w:type="dxa"/>
            <w:vAlign w:val="center"/>
          </w:tcPr>
          <w:p w14:paraId="27CBE1A4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39C0C72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4965046" w14:textId="77777777" w:rsidR="00FE2DA7" w:rsidRPr="003505BC" w:rsidRDefault="00B65D75" w:rsidP="00B65D7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5BC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993" w:type="dxa"/>
            <w:vAlign w:val="center"/>
          </w:tcPr>
          <w:p w14:paraId="3592659F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C515695" w14:textId="77777777" w:rsidR="00FE2DA7" w:rsidRPr="00402843" w:rsidRDefault="00402843" w:rsidP="00402843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843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vAlign w:val="center"/>
          </w:tcPr>
          <w:p w14:paraId="67737974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07437C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5B4DEEA" w14:textId="77777777" w:rsidR="00FE2DA7" w:rsidRPr="00EF195F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D87BF0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A17AA95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2D452AD5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50440F23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90CC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Канюля внутривенная с катетером (размер 18) одноразовая, стерильная (по 3 шт.)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CF35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9E9B6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7D392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043" w:type="dxa"/>
            <w:vAlign w:val="center"/>
          </w:tcPr>
          <w:p w14:paraId="76BC4374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F74BAEB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C3393ED" w14:textId="77777777" w:rsidR="00FE2DA7" w:rsidRPr="003505BC" w:rsidRDefault="00B65D75" w:rsidP="00B65D7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5BC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93" w:type="dxa"/>
            <w:vAlign w:val="center"/>
          </w:tcPr>
          <w:p w14:paraId="51BEBAAC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D0C2E94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763B24A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BBA882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83C6529" w14:textId="77777777" w:rsidR="00FE2DA7" w:rsidRPr="00EF195F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0198E2" w14:textId="77777777" w:rsidR="00FE2DA7" w:rsidRPr="008874D5" w:rsidRDefault="008874D5" w:rsidP="008874D5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8874D5">
              <w:rPr>
                <w:sz w:val="18"/>
                <w:szCs w:val="18"/>
              </w:rPr>
              <w:t>89</w:t>
            </w:r>
          </w:p>
        </w:tc>
        <w:tc>
          <w:tcPr>
            <w:tcW w:w="993" w:type="dxa"/>
            <w:vAlign w:val="center"/>
          </w:tcPr>
          <w:p w14:paraId="4852D86A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0EFD9244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5188FC6D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D3A4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Канюля внутривенная с катетером (размер 20) одноразовая, стерильная (по 3 шт.)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FF96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9027F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19648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043" w:type="dxa"/>
            <w:vAlign w:val="center"/>
          </w:tcPr>
          <w:p w14:paraId="610F2152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7E267A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96C813" w14:textId="77777777" w:rsidR="00FE2DA7" w:rsidRPr="003505BC" w:rsidRDefault="00B65D75" w:rsidP="00B65D7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5BC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93" w:type="dxa"/>
            <w:vAlign w:val="center"/>
          </w:tcPr>
          <w:p w14:paraId="69864BC1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015168F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0F57EC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ACC8C1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E9E9404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4A139B1" w14:textId="77777777" w:rsidR="00FE2DA7" w:rsidRPr="008874D5" w:rsidRDefault="008874D5" w:rsidP="008874D5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8874D5">
              <w:rPr>
                <w:sz w:val="18"/>
                <w:szCs w:val="18"/>
              </w:rPr>
              <w:t>89</w:t>
            </w:r>
          </w:p>
        </w:tc>
        <w:tc>
          <w:tcPr>
            <w:tcW w:w="993" w:type="dxa"/>
            <w:vAlign w:val="center"/>
          </w:tcPr>
          <w:p w14:paraId="082F05C9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1221D5DB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30E0EE8E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8BBD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Канюля внутривенная с катетером (размер 24) одноразовая, стерильная (по 3 шт.)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9673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D6384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F7919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043" w:type="dxa"/>
            <w:vAlign w:val="center"/>
          </w:tcPr>
          <w:p w14:paraId="47C58C1F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9D6B84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23249CC" w14:textId="77777777" w:rsidR="00FE2DA7" w:rsidRPr="003505BC" w:rsidRDefault="00B65D75" w:rsidP="00B65D7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5BC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93" w:type="dxa"/>
            <w:vAlign w:val="center"/>
          </w:tcPr>
          <w:p w14:paraId="4E45DC58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922FB03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E049EEB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518EBE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DDDBBC1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78C5D0" w14:textId="77777777" w:rsidR="00FE2DA7" w:rsidRPr="008874D5" w:rsidRDefault="008874D5" w:rsidP="008874D5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8874D5">
              <w:rPr>
                <w:sz w:val="18"/>
                <w:szCs w:val="18"/>
              </w:rPr>
              <w:t>89</w:t>
            </w:r>
          </w:p>
        </w:tc>
        <w:tc>
          <w:tcPr>
            <w:tcW w:w="993" w:type="dxa"/>
            <w:vAlign w:val="center"/>
          </w:tcPr>
          <w:p w14:paraId="1A498937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3EF9C2F3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3715E1FD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7FEC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Игла бабочка (размер 23) одноразовый, стерильный (по 3 шт.)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78D8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3D6D3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54D1F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230,72</w:t>
            </w:r>
          </w:p>
        </w:tc>
        <w:tc>
          <w:tcPr>
            <w:tcW w:w="1043" w:type="dxa"/>
            <w:vAlign w:val="center"/>
          </w:tcPr>
          <w:p w14:paraId="4F1C6A63" w14:textId="77777777" w:rsidR="00FE2DA7" w:rsidRPr="00E06979" w:rsidRDefault="00E06979" w:rsidP="00E06979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102A46C9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0EA594C" w14:textId="77777777" w:rsidR="00FE2DA7" w:rsidRPr="003505BC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9708F00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2ADD65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7C6931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DC8698" w14:textId="77777777" w:rsidR="00FE2DA7" w:rsidRPr="002137D7" w:rsidRDefault="004C75DF" w:rsidP="004C75DF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2137D7">
              <w:rPr>
                <w:sz w:val="18"/>
                <w:szCs w:val="18"/>
              </w:rPr>
              <w:t>95</w:t>
            </w:r>
          </w:p>
        </w:tc>
        <w:tc>
          <w:tcPr>
            <w:tcW w:w="851" w:type="dxa"/>
            <w:vAlign w:val="center"/>
          </w:tcPr>
          <w:p w14:paraId="2F24508F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F334189" w14:textId="77777777" w:rsidR="00FE2DA7" w:rsidRPr="008874D5" w:rsidRDefault="008874D5" w:rsidP="008874D5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8874D5">
              <w:rPr>
                <w:sz w:val="18"/>
                <w:szCs w:val="18"/>
              </w:rPr>
              <w:t>95</w:t>
            </w:r>
          </w:p>
        </w:tc>
        <w:tc>
          <w:tcPr>
            <w:tcW w:w="993" w:type="dxa"/>
            <w:vAlign w:val="center"/>
          </w:tcPr>
          <w:p w14:paraId="0C65F878" w14:textId="77777777" w:rsidR="00FE2DA7" w:rsidRPr="008874D5" w:rsidRDefault="008874D5" w:rsidP="008874D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4D5">
              <w:rPr>
                <w:rFonts w:ascii="Times New Roman" w:hAnsi="Times New Roman"/>
                <w:sz w:val="18"/>
                <w:szCs w:val="18"/>
              </w:rPr>
              <w:t>215</w:t>
            </w:r>
          </w:p>
        </w:tc>
      </w:tr>
      <w:tr w:rsidR="00FE2DA7" w:rsidRPr="00F232A6" w14:paraId="433DC0C1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0EB8B654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6405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D4E66">
              <w:rPr>
                <w:color w:val="000000"/>
                <w:sz w:val="18"/>
                <w:szCs w:val="18"/>
              </w:rPr>
              <w:t>Эндотрахеальные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 xml:space="preserve"> трубки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F3CC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9CD19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E18D0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582,2</w:t>
            </w:r>
          </w:p>
        </w:tc>
        <w:tc>
          <w:tcPr>
            <w:tcW w:w="1043" w:type="dxa"/>
            <w:vAlign w:val="center"/>
          </w:tcPr>
          <w:p w14:paraId="16DAD083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7DE942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06A879A" w14:textId="77777777" w:rsidR="00FE2DA7" w:rsidRPr="003505BC" w:rsidRDefault="00B65D75" w:rsidP="00B65D7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5BC">
              <w:rPr>
                <w:rFonts w:ascii="Times New Roman" w:hAnsi="Times New Roman"/>
                <w:sz w:val="18"/>
                <w:szCs w:val="18"/>
              </w:rPr>
              <w:t>435</w:t>
            </w:r>
          </w:p>
        </w:tc>
        <w:tc>
          <w:tcPr>
            <w:tcW w:w="993" w:type="dxa"/>
            <w:vAlign w:val="center"/>
          </w:tcPr>
          <w:p w14:paraId="41E11E19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44C885C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18251D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548E65" w14:textId="77777777" w:rsidR="00FE2DA7" w:rsidRPr="002137D7" w:rsidRDefault="002137D7" w:rsidP="002137D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D7">
              <w:rPr>
                <w:rFonts w:ascii="Times New Roman" w:hAnsi="Times New Roman"/>
                <w:sz w:val="18"/>
                <w:szCs w:val="18"/>
              </w:rPr>
              <w:t>425</w:t>
            </w:r>
          </w:p>
        </w:tc>
        <w:tc>
          <w:tcPr>
            <w:tcW w:w="851" w:type="dxa"/>
            <w:vAlign w:val="center"/>
          </w:tcPr>
          <w:p w14:paraId="2AE78FC2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082E1DE" w14:textId="77777777" w:rsidR="00FE2DA7" w:rsidRPr="008874D5" w:rsidRDefault="008874D5" w:rsidP="008874D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4D5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993" w:type="dxa"/>
            <w:vAlign w:val="center"/>
          </w:tcPr>
          <w:p w14:paraId="081FB3B4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2D806EAD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33188714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D15F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D4E66">
              <w:rPr>
                <w:color w:val="000000"/>
                <w:sz w:val="18"/>
                <w:szCs w:val="18"/>
              </w:rPr>
              <w:t>Эндотрахеальные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 xml:space="preserve"> трубки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11D0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32C69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B7570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582,2</w:t>
            </w:r>
          </w:p>
        </w:tc>
        <w:tc>
          <w:tcPr>
            <w:tcW w:w="1043" w:type="dxa"/>
            <w:vAlign w:val="center"/>
          </w:tcPr>
          <w:p w14:paraId="6B45137D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4099F64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0349845" w14:textId="77777777" w:rsidR="00FE2DA7" w:rsidRPr="003505BC" w:rsidRDefault="00B65D75" w:rsidP="00B65D7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5BC">
              <w:rPr>
                <w:rFonts w:ascii="Times New Roman" w:hAnsi="Times New Roman"/>
                <w:sz w:val="18"/>
                <w:szCs w:val="18"/>
              </w:rPr>
              <w:t>435</w:t>
            </w:r>
          </w:p>
        </w:tc>
        <w:tc>
          <w:tcPr>
            <w:tcW w:w="993" w:type="dxa"/>
            <w:vAlign w:val="center"/>
          </w:tcPr>
          <w:p w14:paraId="4CC259D8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6FD97F2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9BB0F01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3B8F5F" w14:textId="77777777" w:rsidR="00FE2DA7" w:rsidRPr="002137D7" w:rsidRDefault="002137D7" w:rsidP="002137D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D7">
              <w:rPr>
                <w:rFonts w:ascii="Times New Roman" w:hAnsi="Times New Roman"/>
                <w:sz w:val="18"/>
                <w:szCs w:val="18"/>
              </w:rPr>
              <w:t>425</w:t>
            </w:r>
          </w:p>
        </w:tc>
        <w:tc>
          <w:tcPr>
            <w:tcW w:w="851" w:type="dxa"/>
            <w:vAlign w:val="center"/>
          </w:tcPr>
          <w:p w14:paraId="1FF832F0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FC6EBBF" w14:textId="77777777" w:rsidR="00FE2DA7" w:rsidRPr="008874D5" w:rsidRDefault="008874D5" w:rsidP="008874D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4D5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993" w:type="dxa"/>
            <w:vAlign w:val="center"/>
          </w:tcPr>
          <w:p w14:paraId="5D4EA799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6379C16D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3322B160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7123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D4E66">
              <w:rPr>
                <w:color w:val="000000"/>
                <w:sz w:val="18"/>
                <w:szCs w:val="18"/>
              </w:rPr>
              <w:t>Эндотрахеальные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 xml:space="preserve"> трубки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2D92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11C6B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C21AA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582,2</w:t>
            </w:r>
          </w:p>
        </w:tc>
        <w:tc>
          <w:tcPr>
            <w:tcW w:w="1043" w:type="dxa"/>
            <w:vAlign w:val="center"/>
          </w:tcPr>
          <w:p w14:paraId="72646D11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1B91E1D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C4F89C" w14:textId="77777777" w:rsidR="00FE2DA7" w:rsidRPr="003505BC" w:rsidRDefault="00B65D75" w:rsidP="00B65D7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5BC">
              <w:rPr>
                <w:rFonts w:ascii="Times New Roman" w:hAnsi="Times New Roman"/>
                <w:sz w:val="18"/>
                <w:szCs w:val="18"/>
              </w:rPr>
              <w:t>435</w:t>
            </w:r>
          </w:p>
        </w:tc>
        <w:tc>
          <w:tcPr>
            <w:tcW w:w="993" w:type="dxa"/>
            <w:vAlign w:val="center"/>
          </w:tcPr>
          <w:p w14:paraId="70822361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B942E9B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CCDF95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AA007D" w14:textId="77777777" w:rsidR="00FE2DA7" w:rsidRPr="002137D7" w:rsidRDefault="002137D7" w:rsidP="002137D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D7">
              <w:rPr>
                <w:rFonts w:ascii="Times New Roman" w:hAnsi="Times New Roman"/>
                <w:sz w:val="18"/>
                <w:szCs w:val="18"/>
              </w:rPr>
              <w:t>425</w:t>
            </w:r>
          </w:p>
        </w:tc>
        <w:tc>
          <w:tcPr>
            <w:tcW w:w="851" w:type="dxa"/>
            <w:vAlign w:val="center"/>
          </w:tcPr>
          <w:p w14:paraId="68E19F70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2AE7856" w14:textId="77777777" w:rsidR="00FE2DA7" w:rsidRPr="008874D5" w:rsidRDefault="008874D5" w:rsidP="008874D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4D5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993" w:type="dxa"/>
            <w:vAlign w:val="center"/>
          </w:tcPr>
          <w:p w14:paraId="6A4B3D40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369B27E5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50FE5221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AC88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Канюля внутривенная с катетером, одноразовая, стерильная 14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B081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40932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1B62E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043" w:type="dxa"/>
            <w:vAlign w:val="center"/>
          </w:tcPr>
          <w:p w14:paraId="7B66D594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31C8AEC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0A58D2" w14:textId="77777777" w:rsidR="00FE2DA7" w:rsidRPr="003505BC" w:rsidRDefault="00B65D75" w:rsidP="00B65D7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5BC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93" w:type="dxa"/>
            <w:vAlign w:val="center"/>
          </w:tcPr>
          <w:p w14:paraId="4CFE6F5E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8034562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89B172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692B06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A43908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2CB60F" w14:textId="77777777" w:rsidR="00FE2DA7" w:rsidRPr="008874D5" w:rsidRDefault="008874D5" w:rsidP="008874D5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8874D5">
              <w:rPr>
                <w:sz w:val="18"/>
                <w:szCs w:val="18"/>
              </w:rPr>
              <w:t>89</w:t>
            </w:r>
          </w:p>
        </w:tc>
        <w:tc>
          <w:tcPr>
            <w:tcW w:w="993" w:type="dxa"/>
            <w:vAlign w:val="center"/>
          </w:tcPr>
          <w:p w14:paraId="0F51223D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565CB2" w14:textId="77777777" w:rsidR="00631C94" w:rsidRPr="0006512B" w:rsidRDefault="00631C94" w:rsidP="0006512B">
      <w:pPr>
        <w:pStyle w:val="ab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253583">
        <w:rPr>
          <w:rFonts w:ascii="Times New Roman" w:hAnsi="Times New Roman"/>
          <w:sz w:val="20"/>
          <w:szCs w:val="20"/>
        </w:rPr>
        <w:t xml:space="preserve">Конверты с ценовыми предложениями вскрыты </w:t>
      </w:r>
      <w:r w:rsidR="005D362A">
        <w:rPr>
          <w:rFonts w:ascii="Times New Roman" w:hAnsi="Times New Roman"/>
          <w:sz w:val="20"/>
          <w:szCs w:val="20"/>
        </w:rPr>
        <w:t>01 марта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253583">
        <w:rPr>
          <w:rFonts w:ascii="Times New Roman" w:hAnsi="Times New Roman"/>
          <w:sz w:val="20"/>
          <w:szCs w:val="20"/>
        </w:rPr>
        <w:t>202</w:t>
      </w:r>
      <w:r w:rsidR="00952BC4">
        <w:rPr>
          <w:rFonts w:ascii="Times New Roman" w:hAnsi="Times New Roman"/>
          <w:sz w:val="20"/>
          <w:szCs w:val="20"/>
        </w:rPr>
        <w:t>4</w:t>
      </w:r>
      <w:r w:rsidRPr="00253583">
        <w:rPr>
          <w:rFonts w:ascii="Times New Roman" w:hAnsi="Times New Roman"/>
          <w:sz w:val="20"/>
          <w:szCs w:val="20"/>
        </w:rPr>
        <w:t xml:space="preserve"> года в 1</w:t>
      </w:r>
      <w:r>
        <w:rPr>
          <w:rFonts w:ascii="Times New Roman" w:hAnsi="Times New Roman"/>
          <w:sz w:val="20"/>
          <w:szCs w:val="20"/>
        </w:rPr>
        <w:t>0</w:t>
      </w:r>
      <w:r w:rsidR="005D362A">
        <w:rPr>
          <w:rFonts w:ascii="Times New Roman" w:hAnsi="Times New Roman"/>
          <w:sz w:val="20"/>
          <w:szCs w:val="20"/>
        </w:rPr>
        <w:t>:30</w:t>
      </w:r>
      <w:r w:rsidRPr="00253583">
        <w:rPr>
          <w:rFonts w:ascii="Times New Roman" w:hAnsi="Times New Roman"/>
          <w:sz w:val="20"/>
          <w:szCs w:val="20"/>
        </w:rPr>
        <w:t xml:space="preserve"> ч. </w:t>
      </w:r>
    </w:p>
    <w:p w14:paraId="012F1712" w14:textId="77777777" w:rsidR="00631C94" w:rsidRDefault="00631C94" w:rsidP="00631C94">
      <w:pPr>
        <w:tabs>
          <w:tab w:val="left" w:pos="142"/>
        </w:tabs>
        <w:jc w:val="both"/>
        <w:rPr>
          <w:b/>
          <w:sz w:val="20"/>
          <w:szCs w:val="20"/>
        </w:rPr>
      </w:pPr>
      <w:r w:rsidRPr="00253583">
        <w:rPr>
          <w:sz w:val="20"/>
          <w:szCs w:val="20"/>
        </w:rPr>
        <w:lastRenderedPageBreak/>
        <w:t xml:space="preserve">               По итогам рассмотрения заявок с ценовыми предложениями от потенциальных поставщиков, Комиссия в соответствии с Правилами, </w:t>
      </w:r>
      <w:r w:rsidRPr="00253583">
        <w:rPr>
          <w:b/>
          <w:sz w:val="20"/>
          <w:szCs w:val="20"/>
        </w:rPr>
        <w:t>РЕШИЛА:</w:t>
      </w:r>
    </w:p>
    <w:p w14:paraId="0694D181" w14:textId="77777777" w:rsidR="00631C94" w:rsidRDefault="00631C94" w:rsidP="00631C94">
      <w:pPr>
        <w:tabs>
          <w:tab w:val="left" w:pos="0"/>
        </w:tabs>
        <w:ind w:firstLine="142"/>
        <w:jc w:val="both"/>
        <w:rPr>
          <w:sz w:val="20"/>
          <w:szCs w:val="20"/>
          <w:shd w:val="clear" w:color="auto" w:fill="FFFFFF"/>
        </w:rPr>
      </w:pPr>
      <w:r w:rsidRPr="00253583">
        <w:rPr>
          <w:b/>
          <w:bCs/>
          <w:sz w:val="20"/>
          <w:szCs w:val="20"/>
        </w:rPr>
        <w:t xml:space="preserve">На основании </w:t>
      </w:r>
      <w:r w:rsidRPr="00253583">
        <w:rPr>
          <w:b/>
          <w:bCs/>
          <w:sz w:val="20"/>
          <w:szCs w:val="20"/>
          <w:shd w:val="clear" w:color="auto" w:fill="FFFFFF"/>
        </w:rPr>
        <w:t>П</w:t>
      </w:r>
      <w:r w:rsidRPr="00253583">
        <w:rPr>
          <w:b/>
          <w:bCs/>
          <w:sz w:val="20"/>
          <w:szCs w:val="20"/>
        </w:rPr>
        <w:t xml:space="preserve">ункта </w:t>
      </w:r>
      <w:r>
        <w:rPr>
          <w:b/>
          <w:bCs/>
          <w:sz w:val="20"/>
          <w:szCs w:val="20"/>
          <w:shd w:val="clear" w:color="auto" w:fill="FFFFFF"/>
        </w:rPr>
        <w:t>78</w:t>
      </w:r>
      <w:r w:rsidRPr="00253583">
        <w:rPr>
          <w:b/>
          <w:sz w:val="20"/>
          <w:szCs w:val="20"/>
          <w:shd w:val="clear" w:color="auto" w:fill="FFFFFF"/>
        </w:rPr>
        <w:t xml:space="preserve"> </w:t>
      </w:r>
      <w:r w:rsidRPr="00253583">
        <w:rPr>
          <w:b/>
          <w:bCs/>
          <w:sz w:val="20"/>
          <w:szCs w:val="20"/>
          <w:shd w:val="clear" w:color="auto" w:fill="FFFFFF"/>
        </w:rPr>
        <w:t>Правил,</w:t>
      </w:r>
      <w:r w:rsidRPr="00253583">
        <w:rPr>
          <w:sz w:val="20"/>
          <w:szCs w:val="20"/>
          <w:shd w:val="clear" w:color="auto" w:fill="FFFFFF"/>
        </w:rPr>
        <w:t xml:space="preserve"> признать победителем</w:t>
      </w:r>
      <w:r w:rsidRPr="00905021">
        <w:rPr>
          <w:sz w:val="20"/>
          <w:szCs w:val="20"/>
          <w:shd w:val="clear" w:color="auto" w:fill="FFFFFF"/>
        </w:rPr>
        <w:t xml:space="preserve">: </w:t>
      </w:r>
    </w:p>
    <w:p w14:paraId="1635EBAD" w14:textId="77777777" w:rsidR="00EE0F59" w:rsidRPr="00925765" w:rsidRDefault="00A64CB3" w:rsidP="00631C94">
      <w:pPr>
        <w:tabs>
          <w:tab w:val="left" w:pos="0"/>
        </w:tabs>
        <w:ind w:firstLine="142"/>
        <w:jc w:val="both"/>
        <w:rPr>
          <w:b/>
          <w:bCs/>
          <w:i/>
          <w:color w:val="000000"/>
          <w:sz w:val="20"/>
          <w:szCs w:val="20"/>
        </w:rPr>
      </w:pPr>
      <w:r w:rsidRPr="00925765">
        <w:rPr>
          <w:b/>
          <w:bCs/>
          <w:i/>
          <w:color w:val="000000"/>
          <w:sz w:val="20"/>
          <w:szCs w:val="20"/>
        </w:rPr>
        <w:t>TOO «ORKA GROUP»</w:t>
      </w:r>
      <w:r w:rsidR="00EE0F59" w:rsidRPr="00925765">
        <w:rPr>
          <w:bCs/>
          <w:i/>
          <w:color w:val="000000"/>
          <w:sz w:val="20"/>
          <w:szCs w:val="20"/>
        </w:rPr>
        <w:t xml:space="preserve"> </w:t>
      </w:r>
      <w:r w:rsidR="00EE0F59" w:rsidRPr="00925765">
        <w:rPr>
          <w:b/>
          <w:bCs/>
          <w:i/>
          <w:color w:val="000000"/>
          <w:sz w:val="20"/>
          <w:szCs w:val="20"/>
        </w:rPr>
        <w:t>по лотам:</w:t>
      </w:r>
      <w:r w:rsidR="001041CA" w:rsidRPr="00925765">
        <w:rPr>
          <w:b/>
          <w:bCs/>
          <w:i/>
          <w:color w:val="000000"/>
          <w:sz w:val="20"/>
          <w:szCs w:val="20"/>
        </w:rPr>
        <w:t xml:space="preserve"> </w:t>
      </w:r>
      <w:r w:rsidR="00EE0F59" w:rsidRPr="00925765">
        <w:rPr>
          <w:b/>
          <w:bCs/>
          <w:i/>
          <w:color w:val="000000"/>
          <w:sz w:val="20"/>
          <w:szCs w:val="20"/>
        </w:rPr>
        <w:t>№</w:t>
      </w:r>
      <w:r w:rsidR="000126ED" w:rsidRPr="00925765">
        <w:rPr>
          <w:b/>
          <w:bCs/>
          <w:i/>
          <w:color w:val="000000"/>
          <w:sz w:val="20"/>
          <w:szCs w:val="20"/>
        </w:rPr>
        <w:t>1,</w:t>
      </w:r>
      <w:r w:rsidR="001041CA" w:rsidRPr="00925765">
        <w:rPr>
          <w:b/>
          <w:bCs/>
          <w:i/>
          <w:color w:val="000000"/>
          <w:sz w:val="20"/>
          <w:szCs w:val="20"/>
        </w:rPr>
        <w:t xml:space="preserve"> </w:t>
      </w:r>
      <w:r w:rsidR="000126ED" w:rsidRPr="00925765">
        <w:rPr>
          <w:b/>
          <w:bCs/>
          <w:i/>
          <w:color w:val="000000"/>
          <w:sz w:val="20"/>
          <w:szCs w:val="20"/>
        </w:rPr>
        <w:t>№2,</w:t>
      </w:r>
      <w:r w:rsidR="001041CA" w:rsidRPr="00925765">
        <w:rPr>
          <w:b/>
          <w:bCs/>
          <w:i/>
          <w:color w:val="000000"/>
          <w:sz w:val="20"/>
          <w:szCs w:val="20"/>
        </w:rPr>
        <w:t xml:space="preserve"> </w:t>
      </w:r>
      <w:r w:rsidR="000126ED" w:rsidRPr="00925765">
        <w:rPr>
          <w:b/>
          <w:bCs/>
          <w:i/>
          <w:color w:val="000000"/>
          <w:sz w:val="20"/>
          <w:szCs w:val="20"/>
        </w:rPr>
        <w:t>№3,</w:t>
      </w:r>
      <w:r w:rsidR="001041CA" w:rsidRPr="00925765">
        <w:rPr>
          <w:b/>
          <w:bCs/>
          <w:i/>
          <w:color w:val="000000"/>
          <w:sz w:val="20"/>
          <w:szCs w:val="20"/>
        </w:rPr>
        <w:t xml:space="preserve"> </w:t>
      </w:r>
      <w:r w:rsidR="00DD4C7F" w:rsidRPr="00925765">
        <w:rPr>
          <w:b/>
          <w:bCs/>
          <w:i/>
          <w:color w:val="000000"/>
          <w:sz w:val="20"/>
          <w:szCs w:val="20"/>
        </w:rPr>
        <w:t>№5</w:t>
      </w:r>
      <w:r w:rsidR="000126ED" w:rsidRPr="00925765">
        <w:rPr>
          <w:b/>
          <w:bCs/>
          <w:i/>
          <w:color w:val="000000"/>
          <w:sz w:val="20"/>
          <w:szCs w:val="20"/>
        </w:rPr>
        <w:t>,</w:t>
      </w:r>
      <w:r w:rsidR="001041CA" w:rsidRPr="00925765">
        <w:rPr>
          <w:b/>
          <w:bCs/>
          <w:i/>
          <w:color w:val="000000"/>
          <w:sz w:val="20"/>
          <w:szCs w:val="20"/>
        </w:rPr>
        <w:t xml:space="preserve"> </w:t>
      </w:r>
      <w:r w:rsidR="00DD4C7F" w:rsidRPr="00925765">
        <w:rPr>
          <w:b/>
          <w:bCs/>
          <w:i/>
          <w:color w:val="000000"/>
          <w:sz w:val="20"/>
          <w:szCs w:val="20"/>
        </w:rPr>
        <w:t>№6</w:t>
      </w:r>
      <w:r w:rsidR="000126ED" w:rsidRPr="00925765">
        <w:rPr>
          <w:b/>
          <w:bCs/>
          <w:i/>
          <w:color w:val="000000"/>
          <w:sz w:val="20"/>
          <w:szCs w:val="20"/>
        </w:rPr>
        <w:t>,</w:t>
      </w:r>
      <w:r w:rsidR="001041CA" w:rsidRPr="00925765">
        <w:rPr>
          <w:b/>
          <w:bCs/>
          <w:i/>
          <w:color w:val="000000"/>
          <w:sz w:val="20"/>
          <w:szCs w:val="20"/>
        </w:rPr>
        <w:t xml:space="preserve"> </w:t>
      </w:r>
      <w:r w:rsidR="00DD4C7F" w:rsidRPr="00925765">
        <w:rPr>
          <w:b/>
          <w:bCs/>
          <w:i/>
          <w:color w:val="000000"/>
          <w:sz w:val="20"/>
          <w:szCs w:val="20"/>
        </w:rPr>
        <w:t>№7</w:t>
      </w:r>
      <w:r w:rsidR="006D39A2" w:rsidRPr="00925765">
        <w:rPr>
          <w:b/>
          <w:bCs/>
          <w:i/>
          <w:color w:val="000000"/>
          <w:sz w:val="20"/>
          <w:szCs w:val="20"/>
        </w:rPr>
        <w:t>, №8, №</w:t>
      </w:r>
      <w:r w:rsidR="003079DA" w:rsidRPr="00925765">
        <w:rPr>
          <w:b/>
          <w:bCs/>
          <w:i/>
          <w:color w:val="000000"/>
          <w:sz w:val="20"/>
          <w:szCs w:val="20"/>
        </w:rPr>
        <w:t>15, №16, №17, №18, №20, №21, №22,</w:t>
      </w:r>
      <w:r w:rsidR="00F70E09" w:rsidRPr="00925765">
        <w:rPr>
          <w:b/>
          <w:bCs/>
          <w:i/>
          <w:color w:val="000000"/>
          <w:sz w:val="20"/>
          <w:szCs w:val="20"/>
        </w:rPr>
        <w:t xml:space="preserve"> №23, №24,</w:t>
      </w:r>
      <w:r w:rsidR="003079DA" w:rsidRPr="00925765">
        <w:rPr>
          <w:b/>
          <w:bCs/>
          <w:i/>
          <w:color w:val="000000"/>
          <w:sz w:val="20"/>
          <w:szCs w:val="20"/>
        </w:rPr>
        <w:t xml:space="preserve"> №34, №35, №36, №37;</w:t>
      </w:r>
    </w:p>
    <w:p w14:paraId="2D9F1875" w14:textId="77777777" w:rsidR="00DA671B" w:rsidRPr="00925765" w:rsidRDefault="00DA671B" w:rsidP="00631C94">
      <w:pPr>
        <w:tabs>
          <w:tab w:val="left" w:pos="0"/>
        </w:tabs>
        <w:ind w:firstLine="142"/>
        <w:jc w:val="both"/>
        <w:rPr>
          <w:b/>
          <w:bCs/>
          <w:i/>
          <w:color w:val="000000"/>
          <w:sz w:val="20"/>
          <w:szCs w:val="20"/>
        </w:rPr>
      </w:pPr>
      <w:r w:rsidRPr="00925765">
        <w:rPr>
          <w:b/>
          <w:bCs/>
          <w:i/>
          <w:color w:val="000000"/>
          <w:sz w:val="20"/>
          <w:szCs w:val="20"/>
        </w:rPr>
        <w:t>ТОО КФК</w:t>
      </w:r>
      <w:r w:rsidR="00280CBE">
        <w:rPr>
          <w:b/>
          <w:bCs/>
          <w:i/>
          <w:color w:val="000000"/>
          <w:sz w:val="20"/>
          <w:szCs w:val="20"/>
        </w:rPr>
        <w:t xml:space="preserve"> «МЕДСЕРВИС ПЛЮС» по лоту: №4</w:t>
      </w:r>
      <w:r w:rsidRPr="00925765">
        <w:rPr>
          <w:b/>
          <w:bCs/>
          <w:i/>
          <w:color w:val="000000"/>
          <w:sz w:val="20"/>
          <w:szCs w:val="20"/>
        </w:rPr>
        <w:t>;</w:t>
      </w:r>
    </w:p>
    <w:p w14:paraId="4B7A1B73" w14:textId="77777777" w:rsidR="000F18F9" w:rsidRDefault="000F18F9" w:rsidP="00631C94">
      <w:pPr>
        <w:tabs>
          <w:tab w:val="left" w:pos="0"/>
        </w:tabs>
        <w:ind w:firstLine="142"/>
        <w:jc w:val="both"/>
        <w:rPr>
          <w:b/>
          <w:bCs/>
          <w:i/>
          <w:color w:val="000000"/>
          <w:sz w:val="20"/>
          <w:szCs w:val="20"/>
        </w:rPr>
      </w:pPr>
      <w:r w:rsidRPr="00925765">
        <w:rPr>
          <w:b/>
          <w:bCs/>
          <w:i/>
          <w:color w:val="000000"/>
          <w:sz w:val="20"/>
          <w:szCs w:val="20"/>
        </w:rPr>
        <w:t xml:space="preserve">ТОО «Атлант </w:t>
      </w:r>
      <w:proofErr w:type="spellStart"/>
      <w:r w:rsidRPr="00925765">
        <w:rPr>
          <w:b/>
          <w:bCs/>
          <w:i/>
          <w:color w:val="000000"/>
          <w:sz w:val="20"/>
          <w:szCs w:val="20"/>
        </w:rPr>
        <w:t>компани</w:t>
      </w:r>
      <w:proofErr w:type="spellEnd"/>
      <w:r w:rsidRPr="00925765">
        <w:rPr>
          <w:b/>
          <w:bCs/>
          <w:i/>
          <w:color w:val="000000"/>
          <w:sz w:val="20"/>
          <w:szCs w:val="20"/>
        </w:rPr>
        <w:t xml:space="preserve">» по лотам: </w:t>
      </w:r>
      <w:r w:rsidRPr="00925765">
        <w:rPr>
          <w:b/>
          <w:bCs/>
          <w:i/>
          <w:sz w:val="20"/>
          <w:szCs w:val="20"/>
        </w:rPr>
        <w:t>№9, №10, №1</w:t>
      </w:r>
      <w:r w:rsidR="002E4819">
        <w:rPr>
          <w:b/>
          <w:bCs/>
          <w:i/>
          <w:color w:val="000000"/>
          <w:sz w:val="20"/>
          <w:szCs w:val="20"/>
        </w:rPr>
        <w:t>1, №12,</w:t>
      </w:r>
      <w:r w:rsidRPr="00925765">
        <w:rPr>
          <w:b/>
          <w:bCs/>
          <w:i/>
          <w:color w:val="000000"/>
          <w:sz w:val="20"/>
          <w:szCs w:val="20"/>
        </w:rPr>
        <w:t xml:space="preserve"> №25, №30, №31, №32, №33, №38;</w:t>
      </w:r>
    </w:p>
    <w:p w14:paraId="267BD9C1" w14:textId="77777777" w:rsidR="00DA671B" w:rsidRDefault="00DA671B" w:rsidP="00631C94">
      <w:pPr>
        <w:tabs>
          <w:tab w:val="left" w:pos="0"/>
        </w:tabs>
        <w:ind w:firstLine="142"/>
        <w:jc w:val="both"/>
        <w:rPr>
          <w:b/>
          <w:bCs/>
          <w:i/>
          <w:color w:val="000000"/>
          <w:sz w:val="20"/>
          <w:szCs w:val="20"/>
        </w:rPr>
      </w:pPr>
      <w:r>
        <w:rPr>
          <w:b/>
          <w:bCs/>
          <w:i/>
          <w:color w:val="000000"/>
          <w:sz w:val="20"/>
          <w:szCs w:val="20"/>
        </w:rPr>
        <w:t>ИП «СМАКОВА ММ» по лотам №14;</w:t>
      </w:r>
    </w:p>
    <w:p w14:paraId="785D85D2" w14:textId="1B8E0D98" w:rsidR="00327655" w:rsidRDefault="0095316D" w:rsidP="00F70E09">
      <w:pPr>
        <w:tabs>
          <w:tab w:val="left" w:pos="0"/>
        </w:tabs>
        <w:ind w:firstLine="142"/>
        <w:jc w:val="both"/>
        <w:rPr>
          <w:b/>
          <w:bCs/>
          <w:i/>
          <w:color w:val="000000"/>
          <w:sz w:val="20"/>
          <w:szCs w:val="20"/>
          <w:lang w:val="kk-KZ"/>
        </w:rPr>
      </w:pPr>
      <w:r w:rsidRPr="0095316D">
        <w:rPr>
          <w:b/>
          <w:bCs/>
          <w:i/>
          <w:color w:val="000000"/>
          <w:sz w:val="20"/>
          <w:szCs w:val="20"/>
          <w:lang w:val="en-US"/>
        </w:rPr>
        <w:t xml:space="preserve">TOO «GREEN CLOVER» </w:t>
      </w:r>
      <w:r>
        <w:rPr>
          <w:b/>
          <w:bCs/>
          <w:i/>
          <w:color w:val="000000"/>
          <w:sz w:val="20"/>
          <w:szCs w:val="20"/>
        </w:rPr>
        <w:t>по</w:t>
      </w:r>
      <w:r w:rsidRPr="0095316D">
        <w:rPr>
          <w:b/>
          <w:bCs/>
          <w:i/>
          <w:color w:val="000000"/>
          <w:sz w:val="20"/>
          <w:szCs w:val="20"/>
          <w:lang w:val="en-US"/>
        </w:rPr>
        <w:t xml:space="preserve"> </w:t>
      </w:r>
      <w:r>
        <w:rPr>
          <w:b/>
          <w:bCs/>
          <w:i/>
          <w:color w:val="000000"/>
          <w:sz w:val="20"/>
          <w:szCs w:val="20"/>
        </w:rPr>
        <w:t>лотам</w:t>
      </w:r>
      <w:r w:rsidR="0074250C">
        <w:rPr>
          <w:b/>
          <w:bCs/>
          <w:i/>
          <w:color w:val="000000"/>
          <w:sz w:val="20"/>
          <w:szCs w:val="20"/>
          <w:lang w:val="en-US"/>
        </w:rPr>
        <w:t>№1</w:t>
      </w:r>
      <w:r w:rsidR="0074250C">
        <w:rPr>
          <w:b/>
          <w:bCs/>
          <w:i/>
          <w:color w:val="000000"/>
          <w:sz w:val="20"/>
          <w:szCs w:val="20"/>
          <w:lang w:val="kk-KZ"/>
        </w:rPr>
        <w:t>3</w:t>
      </w:r>
      <w:r w:rsidR="0074250C" w:rsidRPr="0074250C">
        <w:rPr>
          <w:b/>
          <w:bCs/>
          <w:i/>
          <w:color w:val="000000"/>
          <w:sz w:val="20"/>
          <w:szCs w:val="20"/>
          <w:lang w:val="en-US"/>
        </w:rPr>
        <w:t>;</w:t>
      </w:r>
      <w:r w:rsidRPr="0095316D">
        <w:rPr>
          <w:b/>
          <w:bCs/>
          <w:i/>
          <w:color w:val="000000"/>
          <w:sz w:val="20"/>
          <w:szCs w:val="20"/>
          <w:lang w:val="en-US"/>
        </w:rPr>
        <w:t xml:space="preserve"> №19;</w:t>
      </w:r>
    </w:p>
    <w:p w14:paraId="36E3B8C9" w14:textId="77777777" w:rsidR="00280CBE" w:rsidRPr="00280CBE" w:rsidRDefault="00280CBE" w:rsidP="00F70E09">
      <w:pPr>
        <w:tabs>
          <w:tab w:val="left" w:pos="0"/>
        </w:tabs>
        <w:ind w:firstLine="142"/>
        <w:jc w:val="both"/>
        <w:rPr>
          <w:b/>
          <w:bCs/>
          <w:i/>
          <w:color w:val="000000"/>
          <w:sz w:val="20"/>
          <w:szCs w:val="20"/>
          <w:lang w:val="kk-KZ"/>
        </w:rPr>
      </w:pPr>
      <w:r w:rsidRPr="00280CBE">
        <w:rPr>
          <w:b/>
          <w:bCs/>
          <w:i/>
          <w:color w:val="000000"/>
          <w:sz w:val="20"/>
          <w:szCs w:val="20"/>
        </w:rPr>
        <w:t>TOO «DOLCE»</w:t>
      </w:r>
      <w:r>
        <w:rPr>
          <w:b/>
          <w:bCs/>
          <w:i/>
          <w:color w:val="000000"/>
          <w:sz w:val="20"/>
          <w:szCs w:val="20"/>
          <w:lang w:val="kk-KZ"/>
        </w:rPr>
        <w:t xml:space="preserve"> по лотам №26,№27,№28,№29</w:t>
      </w:r>
    </w:p>
    <w:p w14:paraId="5934B549" w14:textId="77777777" w:rsidR="006D5340" w:rsidRPr="006D5340" w:rsidRDefault="006D5340" w:rsidP="00F70E09">
      <w:pPr>
        <w:tabs>
          <w:tab w:val="left" w:pos="0"/>
        </w:tabs>
        <w:ind w:firstLine="142"/>
        <w:jc w:val="both"/>
        <w:rPr>
          <w:b/>
          <w:bCs/>
          <w:i/>
          <w:color w:val="000000"/>
          <w:sz w:val="20"/>
          <w:szCs w:val="20"/>
        </w:rPr>
      </w:pPr>
      <w:r w:rsidRPr="006D5340">
        <w:rPr>
          <w:b/>
          <w:bCs/>
          <w:i/>
          <w:color w:val="000000"/>
          <w:sz w:val="20"/>
          <w:szCs w:val="20"/>
        </w:rPr>
        <w:t>Отклонить ценовые предложения по п.75,ГЛАВЫ 3</w:t>
      </w:r>
      <w:r w:rsidRPr="006D5340">
        <w:rPr>
          <w:bCs/>
          <w:i/>
          <w:sz w:val="20"/>
          <w:szCs w:val="20"/>
        </w:rPr>
        <w:t>:</w:t>
      </w:r>
      <w:proofErr w:type="gramStart"/>
      <w:r w:rsidRPr="006D5340">
        <w:rPr>
          <w:bCs/>
          <w:i/>
          <w:sz w:val="20"/>
          <w:szCs w:val="20"/>
        </w:rPr>
        <w:t>(Потенциальный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  <w:proofErr w:type="gramEnd"/>
      <w:r w:rsidRPr="006D5340">
        <w:rPr>
          <w:bCs/>
          <w:i/>
          <w:sz w:val="20"/>
          <w:szCs w:val="20"/>
        </w:rPr>
        <w:t xml:space="preserve"> 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услуг.):</w:t>
      </w:r>
    </w:p>
    <w:p w14:paraId="561B892F" w14:textId="77777777" w:rsidR="003C24DC" w:rsidRPr="00642533" w:rsidRDefault="00642533" w:rsidP="00F70E09">
      <w:pPr>
        <w:tabs>
          <w:tab w:val="left" w:pos="0"/>
        </w:tabs>
        <w:jc w:val="both"/>
        <w:rPr>
          <w:b/>
          <w:bCs/>
          <w:i/>
          <w:color w:val="000000"/>
          <w:sz w:val="20"/>
          <w:szCs w:val="20"/>
        </w:rPr>
      </w:pPr>
      <w:r w:rsidRPr="00642533">
        <w:rPr>
          <w:b/>
          <w:bCs/>
          <w:i/>
          <w:color w:val="000000"/>
          <w:sz w:val="20"/>
          <w:szCs w:val="20"/>
        </w:rPr>
        <w:t xml:space="preserve">   ТОО «</w:t>
      </w:r>
      <w:proofErr w:type="spellStart"/>
      <w:r w:rsidRPr="00642533">
        <w:rPr>
          <w:b/>
          <w:bCs/>
          <w:i/>
          <w:color w:val="000000"/>
          <w:sz w:val="20"/>
          <w:szCs w:val="20"/>
        </w:rPr>
        <w:t>Ренисан</w:t>
      </w:r>
      <w:proofErr w:type="spellEnd"/>
      <w:r w:rsidRPr="00642533">
        <w:rPr>
          <w:b/>
          <w:bCs/>
          <w:i/>
          <w:color w:val="000000"/>
          <w:sz w:val="20"/>
          <w:szCs w:val="20"/>
        </w:rPr>
        <w:t>»</w:t>
      </w:r>
      <w:r>
        <w:rPr>
          <w:b/>
          <w:bCs/>
          <w:i/>
          <w:color w:val="000000"/>
          <w:sz w:val="20"/>
          <w:szCs w:val="20"/>
        </w:rPr>
        <w:t xml:space="preserve"> </w:t>
      </w:r>
      <w:r w:rsidR="006D5340">
        <w:rPr>
          <w:b/>
          <w:bCs/>
          <w:i/>
          <w:color w:val="000000"/>
          <w:sz w:val="20"/>
          <w:szCs w:val="20"/>
        </w:rPr>
        <w:t>по лотам: №23, №24;</w:t>
      </w:r>
    </w:p>
    <w:p w14:paraId="796ABDD7" w14:textId="77777777" w:rsidR="00631C94" w:rsidRPr="000E19C3" w:rsidRDefault="003C24DC" w:rsidP="003C24DC">
      <w:pPr>
        <w:tabs>
          <w:tab w:val="left" w:pos="0"/>
        </w:tabs>
        <w:ind w:firstLine="142"/>
        <w:jc w:val="both"/>
        <w:rPr>
          <w:sz w:val="20"/>
          <w:szCs w:val="20"/>
        </w:rPr>
      </w:pPr>
      <w:r w:rsidRPr="000E19C3">
        <w:rPr>
          <w:bCs/>
          <w:color w:val="000000"/>
          <w:sz w:val="20"/>
          <w:szCs w:val="20"/>
        </w:rPr>
        <w:t xml:space="preserve">     </w:t>
      </w:r>
      <w:r w:rsidR="00631C94" w:rsidRPr="000E19C3">
        <w:rPr>
          <w:sz w:val="20"/>
          <w:szCs w:val="20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80 Правил.</w:t>
      </w:r>
    </w:p>
    <w:p w14:paraId="0F01E548" w14:textId="77777777" w:rsidR="00631C94" w:rsidRPr="00253583" w:rsidRDefault="00631C94" w:rsidP="00631C94">
      <w:pPr>
        <w:tabs>
          <w:tab w:val="left" w:pos="142"/>
        </w:tabs>
        <w:ind w:firstLine="709"/>
        <w:jc w:val="both"/>
        <w:rPr>
          <w:sz w:val="20"/>
          <w:szCs w:val="20"/>
        </w:rPr>
      </w:pPr>
      <w:r w:rsidRPr="000E19C3">
        <w:rPr>
          <w:sz w:val="20"/>
          <w:szCs w:val="20"/>
          <w:shd w:val="clear" w:color="auto" w:fill="FDFDFD"/>
        </w:rPr>
        <w:t>Отделу государственных закупок разместить на интернет-ресурсе Предприятия данный протокол</w:t>
      </w:r>
      <w:r w:rsidRPr="000E19C3">
        <w:rPr>
          <w:spacing w:val="2"/>
          <w:sz w:val="20"/>
          <w:szCs w:val="20"/>
          <w:shd w:val="clear" w:color="auto" w:fill="FFFFFF"/>
        </w:rPr>
        <w:t>.</w:t>
      </w:r>
    </w:p>
    <w:p w14:paraId="56C5BE84" w14:textId="77777777" w:rsidR="00631C94" w:rsidRDefault="00631C94" w:rsidP="00E61C45">
      <w:pPr>
        <w:spacing w:line="600" w:lineRule="auto"/>
        <w:rPr>
          <w:sz w:val="20"/>
          <w:szCs w:val="20"/>
        </w:rPr>
      </w:pPr>
    </w:p>
    <w:p w14:paraId="7B2AB31A" w14:textId="77777777" w:rsidR="00E61C45" w:rsidRDefault="00E61C45" w:rsidP="00E61C45">
      <w:pPr>
        <w:tabs>
          <w:tab w:val="left" w:pos="142"/>
        </w:tabs>
        <w:spacing w:line="600" w:lineRule="auto"/>
        <w:ind w:firstLine="709"/>
        <w:jc w:val="both"/>
        <w:rPr>
          <w:b/>
          <w:sz w:val="20"/>
          <w:szCs w:val="20"/>
          <w:lang w:val="kk-KZ" w:eastAsia="en-US"/>
        </w:rPr>
      </w:pPr>
      <w:r>
        <w:rPr>
          <w:b/>
          <w:sz w:val="20"/>
          <w:szCs w:val="20"/>
          <w:lang w:val="kk-KZ" w:eastAsia="en-US"/>
        </w:rPr>
        <w:t xml:space="preserve"> Председатель комиссии ____________________    Жантоков Е.Д.</w:t>
      </w:r>
    </w:p>
    <w:p w14:paraId="3025F4E4" w14:textId="77777777" w:rsidR="00E61C45" w:rsidRDefault="00E61C45" w:rsidP="00E61C45">
      <w:pPr>
        <w:tabs>
          <w:tab w:val="left" w:pos="142"/>
        </w:tabs>
        <w:spacing w:line="600" w:lineRule="auto"/>
        <w:ind w:firstLine="709"/>
        <w:jc w:val="both"/>
        <w:rPr>
          <w:b/>
          <w:sz w:val="20"/>
          <w:szCs w:val="20"/>
          <w:lang w:val="kk-KZ" w:eastAsia="en-US"/>
        </w:rPr>
      </w:pPr>
      <w:r>
        <w:rPr>
          <w:b/>
          <w:sz w:val="20"/>
          <w:szCs w:val="20"/>
          <w:lang w:val="kk-KZ" w:eastAsia="en-US"/>
        </w:rPr>
        <w:t xml:space="preserve"> Члены комиссии</w:t>
      </w:r>
    </w:p>
    <w:p w14:paraId="3B309FD4" w14:textId="77777777" w:rsidR="00BF584E" w:rsidRDefault="00BF584E" w:rsidP="00E61C45">
      <w:pPr>
        <w:tabs>
          <w:tab w:val="left" w:pos="142"/>
        </w:tabs>
        <w:spacing w:line="600" w:lineRule="auto"/>
        <w:ind w:firstLine="709"/>
        <w:jc w:val="both"/>
        <w:rPr>
          <w:b/>
          <w:sz w:val="20"/>
          <w:szCs w:val="20"/>
          <w:lang w:val="kk-KZ" w:eastAsia="en-US"/>
        </w:rPr>
      </w:pPr>
      <w:r>
        <w:rPr>
          <w:b/>
          <w:sz w:val="20"/>
          <w:szCs w:val="20"/>
          <w:lang w:val="kk-KZ" w:eastAsia="en-US"/>
        </w:rPr>
        <w:t>Заместитель по ОРГ метод_______________ Нургалиева Ш.Н.</w:t>
      </w:r>
    </w:p>
    <w:p w14:paraId="5370490D" w14:textId="77777777" w:rsidR="00E61C45" w:rsidRDefault="00E61C45" w:rsidP="00E61C45">
      <w:pPr>
        <w:tabs>
          <w:tab w:val="left" w:pos="142"/>
        </w:tabs>
        <w:spacing w:line="600" w:lineRule="auto"/>
        <w:jc w:val="both"/>
        <w:rPr>
          <w:b/>
          <w:sz w:val="20"/>
          <w:szCs w:val="20"/>
          <w:lang w:val="kk-KZ" w:eastAsia="en-US"/>
        </w:rPr>
      </w:pPr>
      <w:r>
        <w:rPr>
          <w:b/>
          <w:sz w:val="20"/>
          <w:szCs w:val="20"/>
          <w:lang w:val="kk-KZ" w:eastAsia="en-US"/>
        </w:rPr>
        <w:t xml:space="preserve">               Юрист ___________________</w:t>
      </w:r>
      <w:r w:rsidRPr="00E61C45">
        <w:rPr>
          <w:b/>
          <w:sz w:val="20"/>
          <w:szCs w:val="20"/>
          <w:lang w:val="kk-KZ" w:eastAsia="en-US"/>
        </w:rPr>
        <w:t xml:space="preserve"> </w:t>
      </w:r>
      <w:r>
        <w:rPr>
          <w:b/>
          <w:sz w:val="20"/>
          <w:szCs w:val="20"/>
          <w:lang w:val="kk-KZ" w:eastAsia="en-US"/>
        </w:rPr>
        <w:t>Мырзагелді М.С.</w:t>
      </w:r>
      <w:bookmarkStart w:id="1" w:name="_GoBack"/>
      <w:bookmarkEnd w:id="1"/>
    </w:p>
    <w:p w14:paraId="15AF6B0A" w14:textId="77777777" w:rsidR="00E61C45" w:rsidRDefault="00E61C45" w:rsidP="00E61C45">
      <w:pPr>
        <w:tabs>
          <w:tab w:val="left" w:pos="142"/>
        </w:tabs>
        <w:spacing w:line="600" w:lineRule="auto"/>
        <w:jc w:val="both"/>
        <w:rPr>
          <w:b/>
          <w:sz w:val="20"/>
          <w:szCs w:val="20"/>
          <w:lang w:val="kk-KZ" w:eastAsia="en-US"/>
        </w:rPr>
      </w:pPr>
      <w:r>
        <w:rPr>
          <w:b/>
          <w:sz w:val="20"/>
          <w:szCs w:val="20"/>
          <w:lang w:val="kk-KZ" w:eastAsia="en-US"/>
        </w:rPr>
        <w:t xml:space="preserve">               Провизор _______________Рахатов Б.Н.</w:t>
      </w:r>
    </w:p>
    <w:p w14:paraId="05AA2704" w14:textId="77777777" w:rsidR="00E61C45" w:rsidRDefault="00E61C45" w:rsidP="00E61C45">
      <w:pPr>
        <w:tabs>
          <w:tab w:val="left" w:pos="142"/>
        </w:tabs>
        <w:jc w:val="both"/>
        <w:rPr>
          <w:b/>
          <w:sz w:val="20"/>
          <w:szCs w:val="20"/>
          <w:lang w:val="kk-KZ" w:eastAsia="en-US"/>
        </w:rPr>
      </w:pPr>
      <w:r>
        <w:rPr>
          <w:b/>
          <w:sz w:val="20"/>
          <w:szCs w:val="20"/>
          <w:lang w:val="kk-KZ" w:eastAsia="en-US"/>
        </w:rPr>
        <w:t xml:space="preserve">              Секретарь по государственным </w:t>
      </w:r>
    </w:p>
    <w:p w14:paraId="6BA789C2" w14:textId="77777777" w:rsidR="00E61C45" w:rsidRDefault="00E61C45" w:rsidP="00E61C45">
      <w:pPr>
        <w:tabs>
          <w:tab w:val="left" w:pos="142"/>
        </w:tabs>
        <w:jc w:val="both"/>
        <w:rPr>
          <w:b/>
          <w:sz w:val="20"/>
          <w:szCs w:val="20"/>
          <w:lang w:val="kk-KZ" w:eastAsia="en-US"/>
        </w:rPr>
      </w:pPr>
      <w:r>
        <w:rPr>
          <w:b/>
          <w:sz w:val="20"/>
          <w:szCs w:val="20"/>
          <w:lang w:val="kk-KZ" w:eastAsia="en-US"/>
        </w:rPr>
        <w:t xml:space="preserve">              закупкам  ___________________ Смагулова С.К.</w:t>
      </w:r>
    </w:p>
    <w:p w14:paraId="155CD85B" w14:textId="77777777" w:rsidR="00E61C45" w:rsidRPr="00E61C45" w:rsidRDefault="00E61C45" w:rsidP="00E61C45">
      <w:pPr>
        <w:tabs>
          <w:tab w:val="left" w:pos="142"/>
        </w:tabs>
        <w:spacing w:line="276" w:lineRule="auto"/>
        <w:ind w:firstLine="709"/>
        <w:jc w:val="both"/>
        <w:rPr>
          <w:b/>
          <w:sz w:val="20"/>
          <w:szCs w:val="20"/>
          <w:lang w:val="kk-KZ" w:eastAsia="en-US"/>
        </w:rPr>
      </w:pPr>
    </w:p>
    <w:p w14:paraId="25E4DEB9" w14:textId="77777777" w:rsidR="007C0858" w:rsidRDefault="007C0858" w:rsidP="00E61C45">
      <w:pPr>
        <w:pStyle w:val="a5"/>
        <w:tabs>
          <w:tab w:val="left" w:pos="8505"/>
        </w:tabs>
        <w:jc w:val="left"/>
      </w:pPr>
    </w:p>
    <w:sectPr w:rsidR="007C0858" w:rsidSect="00452568">
      <w:pgSz w:w="16838" w:h="11906" w:orient="landscape"/>
      <w:pgMar w:top="284" w:right="851" w:bottom="992" w:left="1134" w:header="720" w:footer="3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3BE64" w14:textId="77777777" w:rsidR="00B35C80" w:rsidRDefault="00B35C80" w:rsidP="00162ACD">
      <w:r>
        <w:separator/>
      </w:r>
    </w:p>
  </w:endnote>
  <w:endnote w:type="continuationSeparator" w:id="0">
    <w:p w14:paraId="4B1904F3" w14:textId="77777777" w:rsidR="00B35C80" w:rsidRDefault="00B35C80" w:rsidP="0016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234BA" w14:textId="77777777" w:rsidR="00B35C80" w:rsidRDefault="00B35C80" w:rsidP="00162ACD">
      <w:r>
        <w:separator/>
      </w:r>
    </w:p>
  </w:footnote>
  <w:footnote w:type="continuationSeparator" w:id="0">
    <w:p w14:paraId="3E6FFD78" w14:textId="77777777" w:rsidR="00B35C80" w:rsidRDefault="00B35C80" w:rsidP="00162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DA"/>
    <w:multiLevelType w:val="hybridMultilevel"/>
    <w:tmpl w:val="EB3298C8"/>
    <w:lvl w:ilvl="0" w:tplc="5FA23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1057FE"/>
    <w:multiLevelType w:val="hybridMultilevel"/>
    <w:tmpl w:val="65B2C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35AC9"/>
    <w:multiLevelType w:val="hybridMultilevel"/>
    <w:tmpl w:val="3AD2D2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89"/>
    <w:rsid w:val="000126ED"/>
    <w:rsid w:val="00015AC4"/>
    <w:rsid w:val="00025BD4"/>
    <w:rsid w:val="000401EF"/>
    <w:rsid w:val="0004129E"/>
    <w:rsid w:val="000432A0"/>
    <w:rsid w:val="000554B1"/>
    <w:rsid w:val="0006059B"/>
    <w:rsid w:val="0006512B"/>
    <w:rsid w:val="000B45D3"/>
    <w:rsid w:val="000C4DFF"/>
    <w:rsid w:val="000C7304"/>
    <w:rsid w:val="000D4F89"/>
    <w:rsid w:val="000D519F"/>
    <w:rsid w:val="000D662D"/>
    <w:rsid w:val="000E100A"/>
    <w:rsid w:val="000E19C3"/>
    <w:rsid w:val="000E23B5"/>
    <w:rsid w:val="000F18F9"/>
    <w:rsid w:val="001041CA"/>
    <w:rsid w:val="0011230E"/>
    <w:rsid w:val="0011558E"/>
    <w:rsid w:val="00115993"/>
    <w:rsid w:val="00130C4B"/>
    <w:rsid w:val="00143F58"/>
    <w:rsid w:val="0015679F"/>
    <w:rsid w:val="00157654"/>
    <w:rsid w:val="00160C13"/>
    <w:rsid w:val="00161207"/>
    <w:rsid w:val="00162ACD"/>
    <w:rsid w:val="00167AA2"/>
    <w:rsid w:val="00174A8A"/>
    <w:rsid w:val="00177663"/>
    <w:rsid w:val="001866BF"/>
    <w:rsid w:val="00193C2A"/>
    <w:rsid w:val="001960BD"/>
    <w:rsid w:val="001A0543"/>
    <w:rsid w:val="001A6D90"/>
    <w:rsid w:val="001B39F4"/>
    <w:rsid w:val="001C46ED"/>
    <w:rsid w:val="001E20F2"/>
    <w:rsid w:val="001E613B"/>
    <w:rsid w:val="001E7401"/>
    <w:rsid w:val="001F7806"/>
    <w:rsid w:val="00205737"/>
    <w:rsid w:val="00212472"/>
    <w:rsid w:val="002137D7"/>
    <w:rsid w:val="00220598"/>
    <w:rsid w:val="002212A8"/>
    <w:rsid w:val="002352A2"/>
    <w:rsid w:val="00262DBF"/>
    <w:rsid w:val="0028026F"/>
    <w:rsid w:val="00280CBE"/>
    <w:rsid w:val="00286D80"/>
    <w:rsid w:val="00286E00"/>
    <w:rsid w:val="0029304A"/>
    <w:rsid w:val="00295B23"/>
    <w:rsid w:val="002A2A57"/>
    <w:rsid w:val="002B5491"/>
    <w:rsid w:val="002C2500"/>
    <w:rsid w:val="002C3535"/>
    <w:rsid w:val="002D2D47"/>
    <w:rsid w:val="002E4819"/>
    <w:rsid w:val="003059DD"/>
    <w:rsid w:val="003079DA"/>
    <w:rsid w:val="00310DC1"/>
    <w:rsid w:val="003114A2"/>
    <w:rsid w:val="003250C5"/>
    <w:rsid w:val="00327655"/>
    <w:rsid w:val="00336902"/>
    <w:rsid w:val="003505BC"/>
    <w:rsid w:val="003549D5"/>
    <w:rsid w:val="00355F71"/>
    <w:rsid w:val="003562BD"/>
    <w:rsid w:val="003A69C8"/>
    <w:rsid w:val="003B3C26"/>
    <w:rsid w:val="003B6DB5"/>
    <w:rsid w:val="003C24DC"/>
    <w:rsid w:val="003D52B5"/>
    <w:rsid w:val="003E01A5"/>
    <w:rsid w:val="00400EBA"/>
    <w:rsid w:val="00402843"/>
    <w:rsid w:val="00415F78"/>
    <w:rsid w:val="00417CA6"/>
    <w:rsid w:val="004203DF"/>
    <w:rsid w:val="00430CED"/>
    <w:rsid w:val="00432F47"/>
    <w:rsid w:val="004426A5"/>
    <w:rsid w:val="00444C85"/>
    <w:rsid w:val="00452568"/>
    <w:rsid w:val="0045716A"/>
    <w:rsid w:val="004713E0"/>
    <w:rsid w:val="004766E0"/>
    <w:rsid w:val="004B0C5B"/>
    <w:rsid w:val="004B0FBF"/>
    <w:rsid w:val="004B6484"/>
    <w:rsid w:val="004C0019"/>
    <w:rsid w:val="004C4436"/>
    <w:rsid w:val="004C75DF"/>
    <w:rsid w:val="004C7BC7"/>
    <w:rsid w:val="004D4E66"/>
    <w:rsid w:val="004E21D2"/>
    <w:rsid w:val="004F0855"/>
    <w:rsid w:val="004F2D5F"/>
    <w:rsid w:val="005028D7"/>
    <w:rsid w:val="00507AF3"/>
    <w:rsid w:val="00514843"/>
    <w:rsid w:val="00526C6D"/>
    <w:rsid w:val="00531BD3"/>
    <w:rsid w:val="00532CD0"/>
    <w:rsid w:val="00536923"/>
    <w:rsid w:val="00537854"/>
    <w:rsid w:val="00562E58"/>
    <w:rsid w:val="00564CE4"/>
    <w:rsid w:val="00567D67"/>
    <w:rsid w:val="005727B2"/>
    <w:rsid w:val="005B3606"/>
    <w:rsid w:val="005D362A"/>
    <w:rsid w:val="005D7E52"/>
    <w:rsid w:val="005E0F28"/>
    <w:rsid w:val="005E699A"/>
    <w:rsid w:val="005F07A9"/>
    <w:rsid w:val="00603A83"/>
    <w:rsid w:val="00617C91"/>
    <w:rsid w:val="00631C94"/>
    <w:rsid w:val="0064163B"/>
    <w:rsid w:val="00642533"/>
    <w:rsid w:val="006432EE"/>
    <w:rsid w:val="006454E0"/>
    <w:rsid w:val="00650F3F"/>
    <w:rsid w:val="006513FE"/>
    <w:rsid w:val="0065371A"/>
    <w:rsid w:val="006568F2"/>
    <w:rsid w:val="00685B21"/>
    <w:rsid w:val="006C7ACC"/>
    <w:rsid w:val="006D39A2"/>
    <w:rsid w:val="006D5340"/>
    <w:rsid w:val="006E1D57"/>
    <w:rsid w:val="006E3018"/>
    <w:rsid w:val="006E4633"/>
    <w:rsid w:val="006F1F88"/>
    <w:rsid w:val="00720211"/>
    <w:rsid w:val="00723DEF"/>
    <w:rsid w:val="00733AA2"/>
    <w:rsid w:val="0074250C"/>
    <w:rsid w:val="007562E6"/>
    <w:rsid w:val="0075661C"/>
    <w:rsid w:val="00786D6A"/>
    <w:rsid w:val="007A1C0B"/>
    <w:rsid w:val="007A2FE0"/>
    <w:rsid w:val="007A5D4E"/>
    <w:rsid w:val="007B08EA"/>
    <w:rsid w:val="007C0858"/>
    <w:rsid w:val="007D140D"/>
    <w:rsid w:val="008118D3"/>
    <w:rsid w:val="0085489A"/>
    <w:rsid w:val="00857570"/>
    <w:rsid w:val="00867C1E"/>
    <w:rsid w:val="00884D1F"/>
    <w:rsid w:val="00886F02"/>
    <w:rsid w:val="008874D5"/>
    <w:rsid w:val="00887AE7"/>
    <w:rsid w:val="008B3A19"/>
    <w:rsid w:val="008B443C"/>
    <w:rsid w:val="008B59DE"/>
    <w:rsid w:val="008C1CDE"/>
    <w:rsid w:val="008C2529"/>
    <w:rsid w:val="008D1C24"/>
    <w:rsid w:val="008E03B8"/>
    <w:rsid w:val="008E0A3B"/>
    <w:rsid w:val="009131C3"/>
    <w:rsid w:val="0092103A"/>
    <w:rsid w:val="00925765"/>
    <w:rsid w:val="00952BC4"/>
    <w:rsid w:val="0095316D"/>
    <w:rsid w:val="009623E5"/>
    <w:rsid w:val="009770B7"/>
    <w:rsid w:val="009A2FDD"/>
    <w:rsid w:val="009A4686"/>
    <w:rsid w:val="009B64CB"/>
    <w:rsid w:val="009D68D6"/>
    <w:rsid w:val="009E08FA"/>
    <w:rsid w:val="009E5DB4"/>
    <w:rsid w:val="009F723C"/>
    <w:rsid w:val="00A26703"/>
    <w:rsid w:val="00A27574"/>
    <w:rsid w:val="00A36F7B"/>
    <w:rsid w:val="00A50D89"/>
    <w:rsid w:val="00A53D37"/>
    <w:rsid w:val="00A6466F"/>
    <w:rsid w:val="00A64CB3"/>
    <w:rsid w:val="00A65D62"/>
    <w:rsid w:val="00A84C45"/>
    <w:rsid w:val="00A864DC"/>
    <w:rsid w:val="00A91A58"/>
    <w:rsid w:val="00AA0234"/>
    <w:rsid w:val="00AA52F4"/>
    <w:rsid w:val="00AD4468"/>
    <w:rsid w:val="00AE36BA"/>
    <w:rsid w:val="00AE3942"/>
    <w:rsid w:val="00AF218B"/>
    <w:rsid w:val="00B01477"/>
    <w:rsid w:val="00B06ADB"/>
    <w:rsid w:val="00B07A53"/>
    <w:rsid w:val="00B175AA"/>
    <w:rsid w:val="00B2065C"/>
    <w:rsid w:val="00B35C80"/>
    <w:rsid w:val="00B35D17"/>
    <w:rsid w:val="00B52939"/>
    <w:rsid w:val="00B53F77"/>
    <w:rsid w:val="00B54A61"/>
    <w:rsid w:val="00B64120"/>
    <w:rsid w:val="00B65D75"/>
    <w:rsid w:val="00B913B0"/>
    <w:rsid w:val="00B94B62"/>
    <w:rsid w:val="00BA2630"/>
    <w:rsid w:val="00BD5356"/>
    <w:rsid w:val="00BF5145"/>
    <w:rsid w:val="00BF584E"/>
    <w:rsid w:val="00C70FA2"/>
    <w:rsid w:val="00C71762"/>
    <w:rsid w:val="00C71A0F"/>
    <w:rsid w:val="00C8152D"/>
    <w:rsid w:val="00C951FE"/>
    <w:rsid w:val="00CA30E8"/>
    <w:rsid w:val="00CC74D2"/>
    <w:rsid w:val="00CC75BE"/>
    <w:rsid w:val="00D03E65"/>
    <w:rsid w:val="00D61E7A"/>
    <w:rsid w:val="00D62669"/>
    <w:rsid w:val="00D777E4"/>
    <w:rsid w:val="00D95CF3"/>
    <w:rsid w:val="00DA671B"/>
    <w:rsid w:val="00DB2266"/>
    <w:rsid w:val="00DD4C7F"/>
    <w:rsid w:val="00DE2C61"/>
    <w:rsid w:val="00DE4EEB"/>
    <w:rsid w:val="00DF6590"/>
    <w:rsid w:val="00E004EC"/>
    <w:rsid w:val="00E06979"/>
    <w:rsid w:val="00E13E5E"/>
    <w:rsid w:val="00E16E73"/>
    <w:rsid w:val="00E204EE"/>
    <w:rsid w:val="00E322E7"/>
    <w:rsid w:val="00E61C45"/>
    <w:rsid w:val="00E752A5"/>
    <w:rsid w:val="00E760CA"/>
    <w:rsid w:val="00E93D14"/>
    <w:rsid w:val="00EA2A22"/>
    <w:rsid w:val="00EA3E44"/>
    <w:rsid w:val="00EB4F1F"/>
    <w:rsid w:val="00EC0A67"/>
    <w:rsid w:val="00EC5638"/>
    <w:rsid w:val="00ED1D44"/>
    <w:rsid w:val="00ED2460"/>
    <w:rsid w:val="00ED4873"/>
    <w:rsid w:val="00EE0F59"/>
    <w:rsid w:val="00EE5443"/>
    <w:rsid w:val="00EF1338"/>
    <w:rsid w:val="00EF195F"/>
    <w:rsid w:val="00EF7B47"/>
    <w:rsid w:val="00F02E6F"/>
    <w:rsid w:val="00F1167F"/>
    <w:rsid w:val="00F1227B"/>
    <w:rsid w:val="00F13736"/>
    <w:rsid w:val="00F2113F"/>
    <w:rsid w:val="00F232A6"/>
    <w:rsid w:val="00F30DC5"/>
    <w:rsid w:val="00F35BDF"/>
    <w:rsid w:val="00F41A5F"/>
    <w:rsid w:val="00F47DEC"/>
    <w:rsid w:val="00F55040"/>
    <w:rsid w:val="00F64DC1"/>
    <w:rsid w:val="00F70E09"/>
    <w:rsid w:val="00F75D08"/>
    <w:rsid w:val="00F76A3A"/>
    <w:rsid w:val="00F8093B"/>
    <w:rsid w:val="00FA3C0C"/>
    <w:rsid w:val="00FB2CE1"/>
    <w:rsid w:val="00FC2017"/>
    <w:rsid w:val="00FC75C2"/>
    <w:rsid w:val="00FE2DA7"/>
    <w:rsid w:val="00FF3CDC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DD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1C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qFormat/>
    <w:rsid w:val="00E204EE"/>
    <w:pPr>
      <w:spacing w:after="200" w:line="276" w:lineRule="auto"/>
    </w:pPr>
    <w:rPr>
      <w:rFonts w:eastAsia="Calibri"/>
      <w:lang w:eastAsia="en-US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E204EE"/>
    <w:rPr>
      <w:rFonts w:ascii="Times New Roman" w:eastAsia="Calibri" w:hAnsi="Times New Roman" w:cs="Times New Roman"/>
      <w:sz w:val="24"/>
      <w:szCs w:val="24"/>
    </w:rPr>
  </w:style>
  <w:style w:type="paragraph" w:styleId="a5">
    <w:name w:val="Title"/>
    <w:basedOn w:val="a"/>
    <w:next w:val="a6"/>
    <w:link w:val="a7"/>
    <w:qFormat/>
    <w:rsid w:val="00E204EE"/>
    <w:pPr>
      <w:suppressAutoHyphens/>
      <w:jc w:val="center"/>
    </w:pPr>
    <w:rPr>
      <w:sz w:val="28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E204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E204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Название Знак"/>
    <w:basedOn w:val="a0"/>
    <w:link w:val="a5"/>
    <w:rsid w:val="00E204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ody Text"/>
    <w:basedOn w:val="a"/>
    <w:link w:val="aa"/>
    <w:uiPriority w:val="99"/>
    <w:unhideWhenUsed/>
    <w:rsid w:val="00E204E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20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E204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E204EE"/>
  </w:style>
  <w:style w:type="table" w:styleId="ad">
    <w:name w:val="Table Grid"/>
    <w:basedOn w:val="a1"/>
    <w:uiPriority w:val="59"/>
    <w:rsid w:val="00E20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E204EE"/>
    <w:rPr>
      <w:rFonts w:ascii="Times New Roman" w:hAnsi="Times New Roman" w:cs="Times New Roman" w:hint="default"/>
      <w:b/>
      <w:bCs/>
      <w:color w:val="000000"/>
    </w:rPr>
  </w:style>
  <w:style w:type="paragraph" w:styleId="ae">
    <w:name w:val="No Spacing"/>
    <w:uiPriority w:val="1"/>
    <w:qFormat/>
    <w:rsid w:val="0063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952B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952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basedOn w:val="a"/>
    <w:uiPriority w:val="99"/>
    <w:rsid w:val="00952BC4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162A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62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62AC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62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554B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554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1C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qFormat/>
    <w:rsid w:val="00E204EE"/>
    <w:pPr>
      <w:spacing w:after="200" w:line="276" w:lineRule="auto"/>
    </w:pPr>
    <w:rPr>
      <w:rFonts w:eastAsia="Calibri"/>
      <w:lang w:eastAsia="en-US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E204EE"/>
    <w:rPr>
      <w:rFonts w:ascii="Times New Roman" w:eastAsia="Calibri" w:hAnsi="Times New Roman" w:cs="Times New Roman"/>
      <w:sz w:val="24"/>
      <w:szCs w:val="24"/>
    </w:rPr>
  </w:style>
  <w:style w:type="paragraph" w:styleId="a5">
    <w:name w:val="Title"/>
    <w:basedOn w:val="a"/>
    <w:next w:val="a6"/>
    <w:link w:val="a7"/>
    <w:qFormat/>
    <w:rsid w:val="00E204EE"/>
    <w:pPr>
      <w:suppressAutoHyphens/>
      <w:jc w:val="center"/>
    </w:pPr>
    <w:rPr>
      <w:sz w:val="28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E204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E204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Название Знак"/>
    <w:basedOn w:val="a0"/>
    <w:link w:val="a5"/>
    <w:rsid w:val="00E204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ody Text"/>
    <w:basedOn w:val="a"/>
    <w:link w:val="aa"/>
    <w:uiPriority w:val="99"/>
    <w:unhideWhenUsed/>
    <w:rsid w:val="00E204E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20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E204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E204EE"/>
  </w:style>
  <w:style w:type="table" w:styleId="ad">
    <w:name w:val="Table Grid"/>
    <w:basedOn w:val="a1"/>
    <w:uiPriority w:val="59"/>
    <w:rsid w:val="00E20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E204EE"/>
    <w:rPr>
      <w:rFonts w:ascii="Times New Roman" w:hAnsi="Times New Roman" w:cs="Times New Roman" w:hint="default"/>
      <w:b/>
      <w:bCs/>
      <w:color w:val="000000"/>
    </w:rPr>
  </w:style>
  <w:style w:type="paragraph" w:styleId="ae">
    <w:name w:val="No Spacing"/>
    <w:uiPriority w:val="1"/>
    <w:qFormat/>
    <w:rsid w:val="0063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952B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952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basedOn w:val="a"/>
    <w:uiPriority w:val="99"/>
    <w:rsid w:val="00952BC4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162A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62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62AC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62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554B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554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4D6FB-E95D-4E7E-B6B6-6B7C0E44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</dc:creator>
  <cp:lastModifiedBy>Азеке</cp:lastModifiedBy>
  <cp:revision>102</cp:revision>
  <cp:lastPrinted>2024-03-11T08:04:00Z</cp:lastPrinted>
  <dcterms:created xsi:type="dcterms:W3CDTF">2024-03-06T05:49:00Z</dcterms:created>
  <dcterms:modified xsi:type="dcterms:W3CDTF">2024-03-13T07:53:00Z</dcterms:modified>
</cp:coreProperties>
</file>